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4677"/>
      </w:tblGrid>
      <w:tr w:rsidR="00FF1168" w:rsidTr="002C1E3F">
        <w:trPr>
          <w:cantSplit/>
        </w:trPr>
        <w:tc>
          <w:tcPr>
            <w:tcW w:w="10348" w:type="dxa"/>
            <w:gridSpan w:val="2"/>
            <w:tcBorders>
              <w:top w:val="nil"/>
              <w:left w:val="nil"/>
              <w:bottom w:val="nil"/>
              <w:right w:val="nil"/>
            </w:tcBorders>
          </w:tcPr>
          <w:p w:rsidR="00FF1168" w:rsidRPr="00E04C3C" w:rsidRDefault="00FF1168" w:rsidP="0080222F">
            <w:pPr>
              <w:pStyle w:val="1"/>
              <w:jc w:val="center"/>
              <w:rPr>
                <w:rFonts w:ascii="Times New Roman" w:hAnsi="Times New Roman"/>
                <w:sz w:val="36"/>
                <w:szCs w:val="36"/>
              </w:rPr>
            </w:pPr>
            <w:r w:rsidRPr="00E04C3C">
              <w:rPr>
                <w:rFonts w:ascii="Times New Roman" w:hAnsi="Times New Roman"/>
                <w:sz w:val="36"/>
                <w:szCs w:val="36"/>
              </w:rPr>
              <w:t xml:space="preserve">Администрация Павловского муниципального </w:t>
            </w:r>
            <w:r w:rsidR="0080222F">
              <w:rPr>
                <w:rFonts w:ascii="Times New Roman" w:hAnsi="Times New Roman"/>
                <w:sz w:val="36"/>
                <w:szCs w:val="36"/>
              </w:rPr>
              <w:t>округа</w:t>
            </w:r>
          </w:p>
          <w:p w:rsidR="00FF1168" w:rsidRPr="00E04C3C" w:rsidRDefault="00FF1168" w:rsidP="002C1E3F">
            <w:pPr>
              <w:jc w:val="center"/>
              <w:rPr>
                <w:b/>
                <w:sz w:val="36"/>
                <w:szCs w:val="36"/>
              </w:rPr>
            </w:pPr>
            <w:r w:rsidRPr="00E04C3C">
              <w:rPr>
                <w:b/>
                <w:sz w:val="36"/>
                <w:szCs w:val="36"/>
              </w:rPr>
              <w:t>Нижегородской области</w:t>
            </w:r>
          </w:p>
          <w:p w:rsidR="00FF1168" w:rsidRPr="0080222F" w:rsidRDefault="00FF1168" w:rsidP="00E04C3C">
            <w:pPr>
              <w:pStyle w:val="2"/>
              <w:jc w:val="center"/>
              <w:rPr>
                <w:rFonts w:ascii="Times New Roman" w:hAnsi="Times New Roman"/>
                <w:b w:val="0"/>
                <w:i w:val="0"/>
                <w:sz w:val="40"/>
                <w:szCs w:val="40"/>
              </w:rPr>
            </w:pPr>
            <w:r w:rsidRPr="0080222F">
              <w:rPr>
                <w:rFonts w:ascii="Times New Roman" w:hAnsi="Times New Roman"/>
                <w:b w:val="0"/>
                <w:i w:val="0"/>
                <w:sz w:val="40"/>
                <w:szCs w:val="40"/>
              </w:rPr>
              <w:t>П</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О</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С</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Т</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А</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Н</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О</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В</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Л</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Е</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Н</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И</w:t>
            </w:r>
            <w:r w:rsidR="0080222F" w:rsidRPr="0080222F">
              <w:rPr>
                <w:rFonts w:ascii="Times New Roman" w:hAnsi="Times New Roman"/>
                <w:b w:val="0"/>
                <w:i w:val="0"/>
                <w:sz w:val="40"/>
                <w:szCs w:val="40"/>
              </w:rPr>
              <w:t xml:space="preserve"> </w:t>
            </w:r>
            <w:r w:rsidRPr="0080222F">
              <w:rPr>
                <w:rFonts w:ascii="Times New Roman" w:hAnsi="Times New Roman"/>
                <w:b w:val="0"/>
                <w:i w:val="0"/>
                <w:sz w:val="40"/>
                <w:szCs w:val="40"/>
              </w:rPr>
              <w:t>Е</w:t>
            </w:r>
          </w:p>
          <w:p w:rsidR="00FF1168" w:rsidRDefault="00FF1168" w:rsidP="002C1E3F">
            <w:pPr>
              <w:jc w:val="center"/>
              <w:rPr>
                <w:b/>
                <w:sz w:val="32"/>
              </w:rPr>
            </w:pPr>
          </w:p>
        </w:tc>
      </w:tr>
      <w:tr w:rsidR="00FF1168" w:rsidTr="002C1E3F">
        <w:trPr>
          <w:cantSplit/>
        </w:trPr>
        <w:tc>
          <w:tcPr>
            <w:tcW w:w="5671" w:type="dxa"/>
            <w:tcBorders>
              <w:top w:val="nil"/>
              <w:left w:val="nil"/>
              <w:bottom w:val="nil"/>
              <w:right w:val="nil"/>
            </w:tcBorders>
          </w:tcPr>
          <w:p w:rsidR="00FF1168" w:rsidRPr="000B377F" w:rsidRDefault="00FF1168" w:rsidP="00F16971">
            <w:pPr>
              <w:rPr>
                <w:sz w:val="28"/>
                <w:szCs w:val="28"/>
              </w:rPr>
            </w:pPr>
            <w:r>
              <w:rPr>
                <w:sz w:val="28"/>
                <w:szCs w:val="28"/>
              </w:rPr>
              <w:t xml:space="preserve"> </w:t>
            </w:r>
            <w:r w:rsidR="003B53B9">
              <w:rPr>
                <w:sz w:val="28"/>
                <w:szCs w:val="28"/>
              </w:rPr>
              <w:t>___</w:t>
            </w:r>
            <w:r w:rsidR="00F16971">
              <w:rPr>
                <w:sz w:val="28"/>
                <w:szCs w:val="28"/>
              </w:rPr>
              <w:t>28.05.2025</w:t>
            </w:r>
            <w:r w:rsidR="003B53B9">
              <w:rPr>
                <w:sz w:val="28"/>
                <w:szCs w:val="28"/>
              </w:rPr>
              <w:t>____</w:t>
            </w:r>
            <w:r>
              <w:rPr>
                <w:sz w:val="28"/>
                <w:szCs w:val="28"/>
              </w:rPr>
              <w:t xml:space="preserve">       </w:t>
            </w:r>
          </w:p>
        </w:tc>
        <w:tc>
          <w:tcPr>
            <w:tcW w:w="4677" w:type="dxa"/>
            <w:tcBorders>
              <w:top w:val="nil"/>
              <w:left w:val="nil"/>
              <w:bottom w:val="nil"/>
              <w:right w:val="nil"/>
            </w:tcBorders>
          </w:tcPr>
          <w:p w:rsidR="00FF1168" w:rsidRPr="00E12E1F" w:rsidRDefault="00FF1168" w:rsidP="00F16971">
            <w:pPr>
              <w:rPr>
                <w:sz w:val="28"/>
                <w:szCs w:val="28"/>
              </w:rPr>
            </w:pPr>
            <w:r w:rsidRPr="000B377F">
              <w:rPr>
                <w:rFonts w:ascii="Garamond" w:hAnsi="Garamond"/>
                <w:sz w:val="28"/>
                <w:szCs w:val="28"/>
              </w:rPr>
              <w:t xml:space="preserve">               </w:t>
            </w:r>
            <w:r>
              <w:rPr>
                <w:rFonts w:ascii="Garamond" w:hAnsi="Garamond"/>
                <w:sz w:val="28"/>
                <w:szCs w:val="28"/>
              </w:rPr>
              <w:t xml:space="preserve">              </w:t>
            </w:r>
            <w:r>
              <w:rPr>
                <w:sz w:val="28"/>
                <w:szCs w:val="28"/>
              </w:rPr>
              <w:t xml:space="preserve">№ </w:t>
            </w:r>
            <w:r w:rsidR="00F16971">
              <w:rPr>
                <w:sz w:val="28"/>
                <w:szCs w:val="28"/>
              </w:rPr>
              <w:t>__818___</w:t>
            </w:r>
          </w:p>
        </w:tc>
      </w:tr>
    </w:tbl>
    <w:p w:rsidR="00FF1168" w:rsidRDefault="00FF1168">
      <w:r>
        <w:tab/>
      </w:r>
      <w:r>
        <w:tab/>
      </w:r>
      <w:r>
        <w:tab/>
      </w:r>
      <w:r>
        <w:tab/>
      </w:r>
      <w:r>
        <w:tab/>
      </w:r>
    </w:p>
    <w:p w:rsidR="00FF1168" w:rsidRDefault="00FF116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727"/>
      </w:tblGrid>
      <w:tr w:rsidR="00FF1168" w:rsidRPr="00B63415" w:rsidTr="003F2D81">
        <w:trPr>
          <w:trHeight w:val="1819"/>
        </w:trPr>
        <w:tc>
          <w:tcPr>
            <w:tcW w:w="7727" w:type="dxa"/>
            <w:tcBorders>
              <w:top w:val="nil"/>
              <w:left w:val="nil"/>
              <w:bottom w:val="nil"/>
              <w:right w:val="nil"/>
            </w:tcBorders>
          </w:tcPr>
          <w:p w:rsidR="00FF1168" w:rsidRPr="00C675E8" w:rsidRDefault="00FF1168" w:rsidP="00C675E8">
            <w:pPr>
              <w:pStyle w:val="1"/>
              <w:ind w:left="136" w:right="144" w:firstLine="6"/>
              <w:rPr>
                <w:rFonts w:ascii="Times New Roman" w:hAnsi="Times New Roman"/>
                <w:kern w:val="0"/>
                <w:sz w:val="28"/>
                <w:szCs w:val="28"/>
              </w:rPr>
            </w:pPr>
            <w:r w:rsidRPr="00C675E8">
              <w:rPr>
                <w:rFonts w:ascii="Times New Roman" w:hAnsi="Times New Roman"/>
                <w:kern w:val="0"/>
                <w:sz w:val="28"/>
                <w:szCs w:val="28"/>
              </w:rPr>
              <w:t xml:space="preserve">О возложении обязанностей </w:t>
            </w:r>
            <w:r w:rsidR="00C675E8" w:rsidRPr="00C675E8">
              <w:rPr>
                <w:rFonts w:ascii="Times New Roman" w:hAnsi="Times New Roman"/>
                <w:kern w:val="0"/>
                <w:sz w:val="28"/>
                <w:szCs w:val="28"/>
              </w:rPr>
              <w:t>и об</w:t>
            </w:r>
            <w:r w:rsidRPr="00C675E8">
              <w:rPr>
                <w:rFonts w:ascii="Times New Roman" w:hAnsi="Times New Roman"/>
                <w:kern w:val="0"/>
                <w:sz w:val="28"/>
                <w:szCs w:val="28"/>
              </w:rPr>
              <w:t xml:space="preserve">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sidRPr="00C675E8">
              <w:rPr>
                <w:rFonts w:ascii="Times New Roman" w:hAnsi="Times New Roman"/>
                <w:kern w:val="0"/>
                <w:sz w:val="28"/>
                <w:szCs w:val="28"/>
              </w:rPr>
              <w:t>округа</w:t>
            </w:r>
            <w:r w:rsidRPr="00C675E8">
              <w:rPr>
                <w:rFonts w:ascii="Times New Roman" w:hAnsi="Times New Roman"/>
                <w:kern w:val="0"/>
                <w:sz w:val="28"/>
                <w:szCs w:val="28"/>
              </w:rPr>
              <w:t xml:space="preserve"> Нижегородской области, посадку (взлет) на площадки, расположенные в границах Павловского</w:t>
            </w:r>
            <w:r w:rsidR="00C675E8">
              <w:rPr>
                <w:rFonts w:ascii="Times New Roman" w:hAnsi="Times New Roman"/>
                <w:kern w:val="0"/>
                <w:sz w:val="28"/>
                <w:szCs w:val="28"/>
              </w:rPr>
              <w:t xml:space="preserve"> </w:t>
            </w:r>
            <w:r w:rsidRPr="00C675E8">
              <w:rPr>
                <w:sz w:val="28"/>
                <w:szCs w:val="28"/>
              </w:rPr>
              <w:t xml:space="preserve">муниципального </w:t>
            </w:r>
            <w:r w:rsidR="00FD7D89" w:rsidRPr="00C675E8">
              <w:rPr>
                <w:sz w:val="28"/>
                <w:szCs w:val="28"/>
              </w:rPr>
              <w:t>округа</w:t>
            </w:r>
            <w:r w:rsidRPr="00C675E8">
              <w:rPr>
                <w:sz w:val="28"/>
                <w:szCs w:val="28"/>
              </w:rPr>
              <w:t xml:space="preserve"> Нижегородской области, сведения о которых не опубликованы в документах аэронавигационной информации»</w:t>
            </w:r>
          </w:p>
        </w:tc>
      </w:tr>
    </w:tbl>
    <w:p w:rsidR="00FF1168" w:rsidRPr="00B63415" w:rsidRDefault="00FF1168" w:rsidP="007041A8">
      <w:pPr>
        <w:ind w:firstLine="709"/>
        <w:jc w:val="both"/>
        <w:rPr>
          <w:sz w:val="28"/>
          <w:szCs w:val="28"/>
        </w:rPr>
      </w:pPr>
    </w:p>
    <w:p w:rsidR="00FF1168" w:rsidRPr="00B63415" w:rsidRDefault="00FF1168" w:rsidP="007041A8">
      <w:pPr>
        <w:pStyle w:val="a3"/>
        <w:spacing w:before="1"/>
        <w:ind w:right="105" w:firstLine="852"/>
        <w:jc w:val="both"/>
        <w:rPr>
          <w:sz w:val="28"/>
          <w:szCs w:val="28"/>
        </w:rPr>
      </w:pPr>
      <w:r w:rsidRPr="00B63415">
        <w:rPr>
          <w:sz w:val="28"/>
          <w:szCs w:val="28"/>
        </w:rPr>
        <w:t xml:space="preserve">В соответствии с Федеральным </w:t>
      </w:r>
      <w:hyperlink r:id="rId8">
        <w:r w:rsidRPr="00B63415">
          <w:rPr>
            <w:sz w:val="28"/>
            <w:szCs w:val="28"/>
          </w:rPr>
          <w:t>закон</w:t>
        </w:r>
      </w:hyperlink>
      <w:r w:rsidRPr="00B63415">
        <w:rPr>
          <w:sz w:val="28"/>
          <w:szCs w:val="28"/>
        </w:rPr>
        <w:t xml:space="preserve">ом от 27.07.2010 № 210-ФЗ </w:t>
      </w:r>
      <w:r w:rsidRPr="00B63415">
        <w:rPr>
          <w:spacing w:val="-2"/>
          <w:sz w:val="28"/>
          <w:szCs w:val="28"/>
        </w:rPr>
        <w:t xml:space="preserve">«Об </w:t>
      </w:r>
      <w:r w:rsidRPr="00B63415">
        <w:rPr>
          <w:sz w:val="28"/>
          <w:szCs w:val="28"/>
        </w:rPr>
        <w:t>организации предоставления государственных и муниципальных услуг», постановлением Правительства Российской Федерации от 11.03.2010 года №-138</w:t>
      </w:r>
      <w:r w:rsidR="003B53B9">
        <w:rPr>
          <w:sz w:val="28"/>
          <w:szCs w:val="28"/>
        </w:rPr>
        <w:t xml:space="preserve">,  </w:t>
      </w:r>
      <w:r w:rsidRPr="00B63415">
        <w:rPr>
          <w:sz w:val="28"/>
          <w:szCs w:val="28"/>
        </w:rPr>
        <w:t xml:space="preserve"> «Об утверждении Федеральных правил использования воздушного пространства Российской Федерации», </w:t>
      </w:r>
      <w:r w:rsidR="003B53B9">
        <w:rPr>
          <w:sz w:val="28"/>
          <w:szCs w:val="28"/>
        </w:rPr>
        <w:t>в</w:t>
      </w:r>
      <w:r w:rsidR="003B53B9" w:rsidRPr="003B53B9">
        <w:rPr>
          <w:sz w:val="28"/>
          <w:szCs w:val="28"/>
        </w:rPr>
        <w:t xml:space="preserve"> целях реализации Постановления Правительства РФ от 08.11.2024 N 1518 "Об установлении экспериментального правового режима в сфере цифровых инноваций и утверждении Программы экспериментального правового режима в сфере цифровых инноваций по эксплуатации беспилотных авиационных систем в Нижегородской области"</w:t>
      </w:r>
      <w:r w:rsidRPr="00B63415">
        <w:rPr>
          <w:sz w:val="28"/>
          <w:szCs w:val="28"/>
        </w:rPr>
        <w:t>, постановляю:</w:t>
      </w:r>
    </w:p>
    <w:p w:rsidR="00FF1168" w:rsidRPr="00B63415" w:rsidRDefault="00FF1168" w:rsidP="007041A8">
      <w:pPr>
        <w:pStyle w:val="a3"/>
        <w:spacing w:before="1"/>
        <w:ind w:right="105" w:firstLine="852"/>
        <w:jc w:val="both"/>
        <w:rPr>
          <w:sz w:val="28"/>
          <w:szCs w:val="28"/>
        </w:rPr>
      </w:pPr>
    </w:p>
    <w:p w:rsidR="00FF1168" w:rsidRPr="00B63415" w:rsidRDefault="00FF1168" w:rsidP="007041A8">
      <w:pPr>
        <w:pStyle w:val="1"/>
        <w:ind w:left="136" w:right="144" w:firstLine="6"/>
        <w:jc w:val="both"/>
        <w:rPr>
          <w:rFonts w:ascii="Times New Roman" w:hAnsi="Times New Roman"/>
          <w:b w:val="0"/>
          <w:sz w:val="28"/>
          <w:szCs w:val="28"/>
        </w:rPr>
      </w:pPr>
      <w:r w:rsidRPr="00B63415">
        <w:rPr>
          <w:rFonts w:ascii="Times New Roman" w:hAnsi="Times New Roman"/>
          <w:b w:val="0"/>
          <w:sz w:val="28"/>
          <w:szCs w:val="28"/>
        </w:rPr>
        <w:t xml:space="preserve">         1. Возложить на </w:t>
      </w:r>
      <w:r w:rsidR="00FD7D89">
        <w:rPr>
          <w:rFonts w:ascii="Times New Roman" w:hAnsi="Times New Roman"/>
          <w:b w:val="0"/>
          <w:sz w:val="28"/>
          <w:szCs w:val="28"/>
        </w:rPr>
        <w:t>У</w:t>
      </w:r>
      <w:r w:rsidR="003B53B9">
        <w:rPr>
          <w:rFonts w:ascii="Times New Roman" w:hAnsi="Times New Roman"/>
          <w:b w:val="0"/>
          <w:sz w:val="28"/>
          <w:szCs w:val="28"/>
        </w:rPr>
        <w:t>правление гражданской защиты</w:t>
      </w:r>
      <w:r w:rsidRPr="00B63415">
        <w:rPr>
          <w:rFonts w:ascii="Times New Roman" w:hAnsi="Times New Roman"/>
          <w:b w:val="0"/>
          <w:sz w:val="28"/>
          <w:szCs w:val="28"/>
        </w:rPr>
        <w:t xml:space="preserve"> администрации Павловского муниципального </w:t>
      </w:r>
      <w:r w:rsidR="003B53B9">
        <w:rPr>
          <w:rFonts w:ascii="Times New Roman" w:hAnsi="Times New Roman"/>
          <w:b w:val="0"/>
          <w:sz w:val="28"/>
          <w:szCs w:val="28"/>
        </w:rPr>
        <w:t>округа</w:t>
      </w:r>
      <w:r w:rsidRPr="00B63415">
        <w:rPr>
          <w:rFonts w:ascii="Times New Roman" w:hAnsi="Times New Roman"/>
          <w:b w:val="0"/>
          <w:sz w:val="28"/>
          <w:szCs w:val="28"/>
        </w:rPr>
        <w:t xml:space="preserve"> оказание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rFonts w:ascii="Times New Roman" w:hAnsi="Times New Roman"/>
          <w:b w:val="0"/>
          <w:sz w:val="28"/>
          <w:szCs w:val="28"/>
        </w:rPr>
        <w:t>округа</w:t>
      </w:r>
      <w:r w:rsidRPr="00B63415">
        <w:rPr>
          <w:rFonts w:ascii="Times New Roman" w:hAnsi="Times New Roman"/>
          <w:b w:val="0"/>
          <w:sz w:val="28"/>
          <w:szCs w:val="28"/>
        </w:rPr>
        <w:t xml:space="preserve"> Нижегородской области,</w:t>
      </w:r>
      <w:r>
        <w:rPr>
          <w:rFonts w:ascii="Times New Roman" w:hAnsi="Times New Roman"/>
          <w:b w:val="0"/>
          <w:sz w:val="28"/>
          <w:szCs w:val="28"/>
        </w:rPr>
        <w:t xml:space="preserve"> </w:t>
      </w:r>
      <w:r w:rsidRPr="00B63415">
        <w:rPr>
          <w:rFonts w:ascii="Times New Roman" w:hAnsi="Times New Roman"/>
          <w:b w:val="0"/>
          <w:sz w:val="28"/>
          <w:szCs w:val="28"/>
        </w:rPr>
        <w:t>посадку (взлет) на площадки, расположенные в границах</w:t>
      </w:r>
      <w:r>
        <w:rPr>
          <w:rFonts w:ascii="Times New Roman" w:hAnsi="Times New Roman"/>
          <w:b w:val="0"/>
          <w:sz w:val="28"/>
          <w:szCs w:val="28"/>
        </w:rPr>
        <w:t xml:space="preserve"> </w:t>
      </w:r>
      <w:r w:rsidRPr="00B63415">
        <w:rPr>
          <w:rFonts w:ascii="Times New Roman" w:hAnsi="Times New Roman"/>
          <w:b w:val="0"/>
          <w:sz w:val="28"/>
          <w:szCs w:val="28"/>
        </w:rPr>
        <w:t xml:space="preserve">Павловского муниципального </w:t>
      </w:r>
      <w:r w:rsidR="003B53B9">
        <w:rPr>
          <w:rFonts w:ascii="Times New Roman" w:hAnsi="Times New Roman"/>
          <w:b w:val="0"/>
          <w:sz w:val="28"/>
          <w:szCs w:val="28"/>
        </w:rPr>
        <w:t>округа</w:t>
      </w:r>
      <w:r w:rsidRPr="00B63415">
        <w:rPr>
          <w:rFonts w:ascii="Times New Roman" w:hAnsi="Times New Roman"/>
          <w:b w:val="0"/>
          <w:sz w:val="28"/>
          <w:szCs w:val="28"/>
        </w:rPr>
        <w:t xml:space="preserve"> Нижегородской области, сведения о которых не опубликованы в документах аэронавигационной информации» </w:t>
      </w:r>
    </w:p>
    <w:p w:rsidR="00FF1168" w:rsidRDefault="00FF1168" w:rsidP="007041A8">
      <w:pPr>
        <w:pStyle w:val="a5"/>
        <w:tabs>
          <w:tab w:val="left" w:pos="1237"/>
        </w:tabs>
        <w:spacing w:before="1"/>
        <w:ind w:right="111" w:firstLine="0"/>
        <w:rPr>
          <w:sz w:val="28"/>
          <w:szCs w:val="28"/>
        </w:rPr>
      </w:pPr>
      <w:r w:rsidRPr="00B63415">
        <w:rPr>
          <w:sz w:val="28"/>
          <w:szCs w:val="28"/>
        </w:rPr>
        <w:t xml:space="preserve">        2. Утвердить</w:t>
      </w:r>
      <w:r>
        <w:rPr>
          <w:sz w:val="28"/>
          <w:szCs w:val="28"/>
        </w:rPr>
        <w:t xml:space="preserve"> </w:t>
      </w:r>
      <w:r w:rsidRPr="00B63415">
        <w:rPr>
          <w:sz w:val="28"/>
          <w:szCs w:val="28"/>
        </w:rPr>
        <w:t>административный</w:t>
      </w:r>
      <w:r>
        <w:rPr>
          <w:sz w:val="28"/>
          <w:szCs w:val="28"/>
        </w:rPr>
        <w:t xml:space="preserve"> </w:t>
      </w:r>
      <w:r w:rsidRPr="00B63415">
        <w:rPr>
          <w:sz w:val="28"/>
          <w:szCs w:val="28"/>
        </w:rPr>
        <w:t>регламент</w:t>
      </w:r>
      <w:r>
        <w:rPr>
          <w:sz w:val="28"/>
          <w:szCs w:val="28"/>
        </w:rPr>
        <w:t xml:space="preserve"> </w:t>
      </w:r>
      <w:r w:rsidRPr="00B63415">
        <w:rPr>
          <w:sz w:val="28"/>
          <w:szCs w:val="28"/>
        </w:rPr>
        <w:t>предоставления</w:t>
      </w:r>
      <w:r>
        <w:rPr>
          <w:sz w:val="28"/>
          <w:szCs w:val="28"/>
        </w:rPr>
        <w:t xml:space="preserve"> </w:t>
      </w:r>
      <w:r w:rsidRPr="00B63415">
        <w:rPr>
          <w:sz w:val="28"/>
          <w:szCs w:val="28"/>
        </w:rPr>
        <w:t xml:space="preserve">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w:t>
      </w:r>
      <w:r w:rsidR="003B53B9">
        <w:rPr>
          <w:sz w:val="28"/>
          <w:szCs w:val="28"/>
        </w:rPr>
        <w:t>Павловского</w:t>
      </w:r>
      <w:r w:rsidRPr="00B63415">
        <w:rPr>
          <w:sz w:val="28"/>
          <w:szCs w:val="28"/>
        </w:rPr>
        <w:t xml:space="preserve"> муниципального </w:t>
      </w:r>
      <w:r w:rsidR="003B53B9">
        <w:rPr>
          <w:sz w:val="28"/>
          <w:szCs w:val="28"/>
        </w:rPr>
        <w:t>округа</w:t>
      </w:r>
      <w:r w:rsidRPr="00B63415">
        <w:rPr>
          <w:sz w:val="28"/>
          <w:szCs w:val="28"/>
        </w:rPr>
        <w:t xml:space="preserve">, посадку (взлет) на площадки, расположенные в границах </w:t>
      </w:r>
      <w:r w:rsidR="003B53B9">
        <w:rPr>
          <w:sz w:val="28"/>
          <w:szCs w:val="28"/>
        </w:rPr>
        <w:t>Павловского</w:t>
      </w:r>
      <w:r w:rsidRPr="00B63415">
        <w:rPr>
          <w:sz w:val="28"/>
          <w:szCs w:val="28"/>
        </w:rPr>
        <w:t xml:space="preserve"> муниципального </w:t>
      </w:r>
      <w:r w:rsidR="00FD7D89">
        <w:rPr>
          <w:sz w:val="28"/>
          <w:szCs w:val="28"/>
        </w:rPr>
        <w:t>округа</w:t>
      </w:r>
      <w:r w:rsidRPr="00B63415">
        <w:rPr>
          <w:sz w:val="28"/>
          <w:szCs w:val="28"/>
        </w:rPr>
        <w:t xml:space="preserve">, сведения о </w:t>
      </w:r>
      <w:r w:rsidRPr="00B63415">
        <w:rPr>
          <w:sz w:val="28"/>
          <w:szCs w:val="28"/>
        </w:rPr>
        <w:lastRenderedPageBreak/>
        <w:t>которых не опубликованы в документах аэронавигационной информации» (Приложение).</w:t>
      </w:r>
    </w:p>
    <w:p w:rsidR="003B53B9" w:rsidRPr="00B63415" w:rsidRDefault="003B53B9" w:rsidP="00FD7D89">
      <w:pPr>
        <w:pStyle w:val="a5"/>
        <w:tabs>
          <w:tab w:val="left" w:pos="1237"/>
        </w:tabs>
        <w:spacing w:before="1"/>
        <w:ind w:right="111" w:firstLine="0"/>
        <w:rPr>
          <w:sz w:val="28"/>
          <w:szCs w:val="28"/>
        </w:rPr>
      </w:pPr>
      <w:r>
        <w:rPr>
          <w:sz w:val="28"/>
          <w:szCs w:val="28"/>
        </w:rPr>
        <w:t xml:space="preserve">        3.</w:t>
      </w:r>
      <w:r w:rsidR="00FD7D89">
        <w:rPr>
          <w:sz w:val="28"/>
          <w:szCs w:val="28"/>
        </w:rPr>
        <w:t xml:space="preserve"> Признать утратившим силу </w:t>
      </w:r>
      <w:r w:rsidR="00FD7D89" w:rsidRPr="00FD7D89">
        <w:rPr>
          <w:sz w:val="28"/>
          <w:szCs w:val="28"/>
        </w:rPr>
        <w:t>постановлени</w:t>
      </w:r>
      <w:r w:rsidR="00FD7D89">
        <w:rPr>
          <w:sz w:val="28"/>
          <w:szCs w:val="28"/>
        </w:rPr>
        <w:t>е</w:t>
      </w:r>
      <w:r w:rsidR="00FD7D89" w:rsidRPr="00FD7D89">
        <w:rPr>
          <w:sz w:val="28"/>
          <w:szCs w:val="28"/>
        </w:rPr>
        <w:t xml:space="preserve"> администрации Павловского  муниципального </w:t>
      </w:r>
      <w:r w:rsidR="003F2D81">
        <w:rPr>
          <w:sz w:val="28"/>
          <w:szCs w:val="28"/>
        </w:rPr>
        <w:t>района</w:t>
      </w:r>
      <w:r w:rsidR="00FD7D89">
        <w:rPr>
          <w:sz w:val="28"/>
          <w:szCs w:val="28"/>
        </w:rPr>
        <w:t xml:space="preserve"> </w:t>
      </w:r>
      <w:r w:rsidR="00FD7D89" w:rsidRPr="00FD7D89">
        <w:rPr>
          <w:sz w:val="28"/>
          <w:szCs w:val="28"/>
        </w:rPr>
        <w:t>от  07.02.2019  № 168</w:t>
      </w:r>
      <w:r w:rsidR="00FD7D89">
        <w:rPr>
          <w:sz w:val="28"/>
          <w:szCs w:val="28"/>
        </w:rPr>
        <w:t xml:space="preserve"> «</w:t>
      </w:r>
      <w:r w:rsidR="00FD7D89" w:rsidRPr="00FD7D89">
        <w:rPr>
          <w:bCs/>
          <w:sz w:val="28"/>
          <w:szCs w:val="28"/>
        </w:rPr>
        <w:t xml:space="preserve">О возложении обязанностей и  об утверждении административного   регламента предоставления муниципальной услуги «Выдача разрешений на выполнение авиационных работ, парашютных прыжков демонстрационных полётов воздушных судов, полетов беспилотных летательных аппаратов, подъема привязных аэростатов над территорией Павловского муниципального </w:t>
      </w:r>
      <w:r w:rsidR="003F2D81">
        <w:rPr>
          <w:bCs/>
          <w:sz w:val="28"/>
          <w:szCs w:val="28"/>
        </w:rPr>
        <w:t>района</w:t>
      </w:r>
      <w:r w:rsidR="00FD7D89" w:rsidRPr="00FD7D89">
        <w:rPr>
          <w:bCs/>
          <w:sz w:val="28"/>
          <w:szCs w:val="28"/>
        </w:rPr>
        <w:t xml:space="preserve"> Нижегородской области, посадку (взлет) на площадки, расположенные в границах Павловского</w:t>
      </w:r>
      <w:r w:rsidR="00FD7D89">
        <w:rPr>
          <w:bCs/>
          <w:sz w:val="28"/>
          <w:szCs w:val="28"/>
        </w:rPr>
        <w:t xml:space="preserve"> </w:t>
      </w:r>
      <w:r w:rsidR="00FD7D89" w:rsidRPr="00FD7D89">
        <w:rPr>
          <w:sz w:val="28"/>
          <w:szCs w:val="28"/>
        </w:rPr>
        <w:t xml:space="preserve">муниципального </w:t>
      </w:r>
      <w:r w:rsidR="00ED2156">
        <w:rPr>
          <w:sz w:val="28"/>
          <w:szCs w:val="28"/>
        </w:rPr>
        <w:t>района</w:t>
      </w:r>
      <w:r w:rsidR="00FD7D89" w:rsidRPr="00FD7D89">
        <w:rPr>
          <w:sz w:val="28"/>
          <w:szCs w:val="28"/>
        </w:rPr>
        <w:t xml:space="preserve"> Нижегородской области, сведения о которых не опубликованы в документах аэронавигационной информации»</w:t>
      </w:r>
      <w:r w:rsidR="00FD7D89">
        <w:rPr>
          <w:sz w:val="28"/>
          <w:szCs w:val="28"/>
        </w:rPr>
        <w:t>.</w:t>
      </w:r>
    </w:p>
    <w:p w:rsidR="00FF1168" w:rsidRPr="00B63415" w:rsidRDefault="00FF1168" w:rsidP="007041A8">
      <w:pPr>
        <w:pStyle w:val="a5"/>
        <w:tabs>
          <w:tab w:val="left" w:pos="1349"/>
        </w:tabs>
        <w:ind w:right="114" w:firstLine="0"/>
        <w:rPr>
          <w:sz w:val="28"/>
          <w:szCs w:val="28"/>
        </w:rPr>
      </w:pPr>
      <w:r w:rsidRPr="00B63415">
        <w:rPr>
          <w:sz w:val="28"/>
          <w:szCs w:val="28"/>
        </w:rPr>
        <w:t xml:space="preserve">        3. Контроль за исполнением настоящего постановления возложить на </w:t>
      </w:r>
      <w:r w:rsidR="00FD7D89">
        <w:rPr>
          <w:sz w:val="28"/>
          <w:szCs w:val="28"/>
        </w:rPr>
        <w:t>первого заместителя главы администрации Павловского муниципального округа И.А. Баринова</w:t>
      </w:r>
      <w:r w:rsidRPr="00B63415">
        <w:rPr>
          <w:sz w:val="28"/>
          <w:szCs w:val="28"/>
        </w:rPr>
        <w:t>.</w:t>
      </w:r>
    </w:p>
    <w:p w:rsidR="00FF1168" w:rsidRPr="00B63415" w:rsidRDefault="00FF1168" w:rsidP="007041A8">
      <w:pPr>
        <w:ind w:firstLine="709"/>
        <w:jc w:val="both"/>
        <w:rPr>
          <w:sz w:val="28"/>
          <w:szCs w:val="28"/>
        </w:rPr>
      </w:pPr>
      <w:r w:rsidRPr="00B63415">
        <w:rPr>
          <w:sz w:val="28"/>
          <w:szCs w:val="28"/>
        </w:rPr>
        <w:t xml:space="preserve">4. </w:t>
      </w:r>
      <w:r>
        <w:rPr>
          <w:sz w:val="28"/>
          <w:szCs w:val="28"/>
        </w:rPr>
        <w:t xml:space="preserve">Управлению делами администрации Павловского муниципального </w:t>
      </w:r>
      <w:r w:rsidR="00FD7D89">
        <w:rPr>
          <w:sz w:val="28"/>
          <w:szCs w:val="28"/>
        </w:rPr>
        <w:t>округа</w:t>
      </w:r>
      <w:r>
        <w:rPr>
          <w:sz w:val="28"/>
          <w:szCs w:val="28"/>
        </w:rPr>
        <w:t xml:space="preserve"> (</w:t>
      </w:r>
      <w:r w:rsidR="00FD7D89">
        <w:rPr>
          <w:sz w:val="28"/>
          <w:szCs w:val="28"/>
        </w:rPr>
        <w:t>С.Б. Маянова</w:t>
      </w:r>
      <w:r>
        <w:rPr>
          <w:sz w:val="28"/>
          <w:szCs w:val="28"/>
        </w:rPr>
        <w:t>) о</w:t>
      </w:r>
      <w:r w:rsidRPr="00B63415">
        <w:rPr>
          <w:sz w:val="28"/>
          <w:szCs w:val="28"/>
        </w:rPr>
        <w:t>бнародовать настоящее постановление в установленном порядке.</w:t>
      </w:r>
    </w:p>
    <w:p w:rsidR="00FF1168" w:rsidRDefault="00FF1168" w:rsidP="007041A8">
      <w:pPr>
        <w:ind w:firstLine="709"/>
        <w:jc w:val="both"/>
        <w:rPr>
          <w:sz w:val="28"/>
          <w:szCs w:val="28"/>
        </w:rPr>
      </w:pPr>
    </w:p>
    <w:p w:rsidR="00FF1168" w:rsidRPr="00B63415" w:rsidRDefault="00FF1168" w:rsidP="007041A8">
      <w:pPr>
        <w:ind w:firstLine="709"/>
        <w:jc w:val="both"/>
        <w:rPr>
          <w:sz w:val="28"/>
          <w:szCs w:val="28"/>
        </w:rPr>
      </w:pPr>
    </w:p>
    <w:p w:rsidR="00FF1168" w:rsidRPr="00B63415" w:rsidRDefault="00FF1168" w:rsidP="007041A8">
      <w:pPr>
        <w:jc w:val="both"/>
        <w:rPr>
          <w:sz w:val="28"/>
          <w:szCs w:val="28"/>
        </w:rPr>
      </w:pPr>
      <w:r w:rsidRPr="00B63415">
        <w:rPr>
          <w:sz w:val="28"/>
          <w:szCs w:val="28"/>
        </w:rPr>
        <w:t xml:space="preserve">    Глава </w:t>
      </w:r>
      <w:r w:rsidR="00FD7D89">
        <w:rPr>
          <w:sz w:val="28"/>
          <w:szCs w:val="28"/>
        </w:rPr>
        <w:t>местного самоуправления</w:t>
      </w:r>
      <w:r w:rsidRPr="00B63415">
        <w:rPr>
          <w:sz w:val="28"/>
          <w:szCs w:val="28"/>
        </w:rPr>
        <w:t>            </w:t>
      </w:r>
      <w:r w:rsidRPr="00B63415">
        <w:rPr>
          <w:sz w:val="28"/>
          <w:szCs w:val="28"/>
          <w:lang w:val="en-US"/>
        </w:rPr>
        <w:t>      </w:t>
      </w:r>
      <w:r w:rsidRPr="00B63415">
        <w:rPr>
          <w:sz w:val="28"/>
          <w:szCs w:val="28"/>
        </w:rPr>
        <w:t>                                          А.О.Кириллов</w:t>
      </w: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Default="00FF1168" w:rsidP="007041A8">
      <w:pPr>
        <w:ind w:left="2160"/>
        <w:jc w:val="both"/>
        <w:rPr>
          <w:i/>
          <w:sz w:val="28"/>
          <w:szCs w:val="28"/>
        </w:rPr>
      </w:pPr>
    </w:p>
    <w:p w:rsidR="00C675E8" w:rsidRDefault="00C675E8" w:rsidP="007041A8">
      <w:pPr>
        <w:ind w:left="2160"/>
        <w:jc w:val="both"/>
        <w:rPr>
          <w:i/>
          <w:sz w:val="28"/>
          <w:szCs w:val="28"/>
        </w:rPr>
      </w:pPr>
    </w:p>
    <w:p w:rsidR="00C675E8" w:rsidRPr="00B63415" w:rsidRDefault="00C675E8" w:rsidP="007041A8">
      <w:pPr>
        <w:ind w:left="2160"/>
        <w:jc w:val="both"/>
        <w:rPr>
          <w:i/>
          <w:sz w:val="28"/>
          <w:szCs w:val="28"/>
        </w:rPr>
      </w:pPr>
    </w:p>
    <w:p w:rsidR="00FF1168" w:rsidRPr="00B63415" w:rsidRDefault="00FF1168" w:rsidP="007041A8">
      <w:pPr>
        <w:ind w:left="2160"/>
        <w:jc w:val="both"/>
        <w:rPr>
          <w:i/>
          <w:sz w:val="28"/>
          <w:szCs w:val="28"/>
        </w:rPr>
      </w:pPr>
    </w:p>
    <w:p w:rsidR="00FF1168" w:rsidRPr="00B63415" w:rsidRDefault="00FF1168" w:rsidP="007041A8">
      <w:pPr>
        <w:ind w:left="2160"/>
        <w:jc w:val="both"/>
        <w:rPr>
          <w:i/>
          <w:sz w:val="28"/>
          <w:szCs w:val="28"/>
        </w:rPr>
      </w:pPr>
    </w:p>
    <w:p w:rsidR="00FF1168" w:rsidRPr="00C675E8" w:rsidRDefault="00FF1168">
      <w:pPr>
        <w:pStyle w:val="a3"/>
        <w:spacing w:before="74"/>
        <w:ind w:left="6356" w:right="109" w:hanging="180"/>
        <w:jc w:val="right"/>
        <w:rPr>
          <w:sz w:val="28"/>
          <w:szCs w:val="28"/>
        </w:rPr>
      </w:pPr>
      <w:r w:rsidRPr="00C675E8">
        <w:rPr>
          <w:sz w:val="28"/>
          <w:szCs w:val="28"/>
        </w:rPr>
        <w:t xml:space="preserve">Приложение </w:t>
      </w:r>
    </w:p>
    <w:p w:rsidR="00FF1168" w:rsidRPr="00C675E8" w:rsidRDefault="00FF1168">
      <w:pPr>
        <w:pStyle w:val="a3"/>
        <w:spacing w:before="74"/>
        <w:ind w:left="6356" w:right="109" w:hanging="180"/>
        <w:jc w:val="right"/>
        <w:rPr>
          <w:sz w:val="28"/>
          <w:szCs w:val="28"/>
        </w:rPr>
      </w:pPr>
      <w:r w:rsidRPr="00C675E8">
        <w:rPr>
          <w:sz w:val="28"/>
          <w:szCs w:val="28"/>
        </w:rPr>
        <w:t xml:space="preserve">к постановлению администрации </w:t>
      </w:r>
      <w:r w:rsidR="00C675E8" w:rsidRPr="00C675E8">
        <w:rPr>
          <w:sz w:val="28"/>
          <w:szCs w:val="28"/>
        </w:rPr>
        <w:t>Павловского муниципального</w:t>
      </w:r>
      <w:r w:rsidRPr="00C675E8">
        <w:rPr>
          <w:sz w:val="28"/>
          <w:szCs w:val="28"/>
        </w:rPr>
        <w:t xml:space="preserve"> </w:t>
      </w:r>
      <w:r w:rsidR="00FD7D89" w:rsidRPr="00C675E8">
        <w:rPr>
          <w:sz w:val="28"/>
          <w:szCs w:val="28"/>
        </w:rPr>
        <w:t>округа</w:t>
      </w:r>
    </w:p>
    <w:p w:rsidR="00FF1168" w:rsidRPr="00C675E8" w:rsidRDefault="00C675E8">
      <w:pPr>
        <w:pStyle w:val="a3"/>
        <w:spacing w:before="2"/>
        <w:ind w:left="0" w:right="106"/>
        <w:jc w:val="right"/>
        <w:rPr>
          <w:sz w:val="28"/>
          <w:szCs w:val="28"/>
        </w:rPr>
      </w:pPr>
      <w:r w:rsidRPr="00C675E8">
        <w:rPr>
          <w:sz w:val="28"/>
          <w:szCs w:val="28"/>
        </w:rPr>
        <w:t>от 28.05.2025 №</w:t>
      </w:r>
      <w:r w:rsidR="00FF1168" w:rsidRPr="00C675E8">
        <w:rPr>
          <w:sz w:val="28"/>
          <w:szCs w:val="28"/>
        </w:rPr>
        <w:t xml:space="preserve"> </w:t>
      </w:r>
      <w:r w:rsidR="00F16971" w:rsidRPr="00C675E8">
        <w:rPr>
          <w:sz w:val="28"/>
          <w:szCs w:val="28"/>
        </w:rPr>
        <w:t>818</w:t>
      </w:r>
    </w:p>
    <w:p w:rsidR="00FF1168" w:rsidRDefault="00FF1168">
      <w:pPr>
        <w:pStyle w:val="a3"/>
        <w:spacing w:before="4"/>
        <w:ind w:left="0"/>
        <w:rPr>
          <w:sz w:val="14"/>
        </w:rPr>
      </w:pPr>
    </w:p>
    <w:p w:rsidR="00FF1168" w:rsidRPr="00F16971" w:rsidRDefault="00FF1168">
      <w:pPr>
        <w:pStyle w:val="1"/>
        <w:spacing w:before="89" w:line="322" w:lineRule="exact"/>
        <w:ind w:left="3094"/>
        <w:rPr>
          <w:rFonts w:ascii="Times New Roman" w:hAnsi="Times New Roman"/>
          <w:sz w:val="28"/>
          <w:szCs w:val="28"/>
        </w:rPr>
      </w:pPr>
      <w:r w:rsidRPr="00F16971">
        <w:rPr>
          <w:rFonts w:ascii="Times New Roman" w:hAnsi="Times New Roman"/>
          <w:sz w:val="28"/>
          <w:szCs w:val="28"/>
        </w:rPr>
        <w:lastRenderedPageBreak/>
        <w:t>Административный регламент</w:t>
      </w:r>
    </w:p>
    <w:p w:rsidR="00FF1168" w:rsidRPr="00F16971" w:rsidRDefault="00FF1168" w:rsidP="00D84E00">
      <w:pPr>
        <w:tabs>
          <w:tab w:val="left" w:pos="9900"/>
        </w:tabs>
        <w:ind w:left="1140" w:right="25"/>
        <w:jc w:val="center"/>
        <w:rPr>
          <w:b/>
          <w:sz w:val="28"/>
        </w:rPr>
      </w:pPr>
      <w:r w:rsidRPr="00F16971">
        <w:rPr>
          <w:b/>
          <w:sz w:val="28"/>
        </w:rPr>
        <w:t>предоставления муниципальной услуги «Выдача разрешений на выполнение авиационных работ, парашютных прыжков,</w:t>
      </w:r>
    </w:p>
    <w:p w:rsidR="00FF1168" w:rsidRPr="00F16971" w:rsidRDefault="00FF1168">
      <w:pPr>
        <w:spacing w:line="321" w:lineRule="exact"/>
        <w:ind w:left="718"/>
        <w:rPr>
          <w:b/>
          <w:sz w:val="28"/>
        </w:rPr>
      </w:pPr>
      <w:r w:rsidRPr="00F16971">
        <w:rPr>
          <w:b/>
          <w:sz w:val="28"/>
        </w:rPr>
        <w:t>демонстрационных полётов воздушных судов, полетов беспилотных</w:t>
      </w:r>
    </w:p>
    <w:p w:rsidR="00FF1168" w:rsidRPr="00F16971" w:rsidRDefault="00FF1168">
      <w:pPr>
        <w:ind w:left="28" w:right="22"/>
        <w:jc w:val="center"/>
        <w:rPr>
          <w:b/>
          <w:sz w:val="28"/>
        </w:rPr>
      </w:pPr>
      <w:r w:rsidRPr="00F16971">
        <w:rPr>
          <w:b/>
          <w:sz w:val="28"/>
        </w:rPr>
        <w:t xml:space="preserve">летательных аппаратов, подъема привязных аэростатов над территорией Павловского муниципального </w:t>
      </w:r>
      <w:r w:rsidR="00FD7D89" w:rsidRPr="00F16971">
        <w:rPr>
          <w:b/>
          <w:sz w:val="28"/>
        </w:rPr>
        <w:t>округа</w:t>
      </w:r>
      <w:r w:rsidRPr="00F16971">
        <w:rPr>
          <w:b/>
          <w:sz w:val="28"/>
        </w:rPr>
        <w:t>, посадку (взлет) на площадки,</w:t>
      </w:r>
    </w:p>
    <w:p w:rsidR="00FF1168" w:rsidRPr="00F16971" w:rsidRDefault="00FF1168">
      <w:pPr>
        <w:spacing w:line="242" w:lineRule="auto"/>
        <w:ind w:left="120" w:right="118"/>
        <w:jc w:val="center"/>
        <w:rPr>
          <w:b/>
          <w:sz w:val="28"/>
        </w:rPr>
      </w:pPr>
      <w:r w:rsidRPr="00F16971">
        <w:rPr>
          <w:b/>
          <w:sz w:val="28"/>
        </w:rPr>
        <w:t xml:space="preserve">расположенные в границах Павловского муниципального </w:t>
      </w:r>
      <w:r w:rsidR="00FD7D89" w:rsidRPr="00F16971">
        <w:rPr>
          <w:b/>
          <w:sz w:val="28"/>
        </w:rPr>
        <w:t>округа</w:t>
      </w:r>
      <w:r w:rsidRPr="00F16971">
        <w:rPr>
          <w:b/>
          <w:sz w:val="28"/>
        </w:rPr>
        <w:t>, сведения о которых не опубликованы в документах аэронавигационной информации»</w:t>
      </w:r>
    </w:p>
    <w:p w:rsidR="00FF1168" w:rsidRDefault="00FF1168">
      <w:pPr>
        <w:pStyle w:val="a3"/>
        <w:spacing w:before="6"/>
        <w:ind w:left="0"/>
        <w:rPr>
          <w:b/>
          <w:sz w:val="27"/>
        </w:rPr>
      </w:pPr>
    </w:p>
    <w:p w:rsidR="00FF1168" w:rsidRDefault="00FF1168">
      <w:pPr>
        <w:pStyle w:val="a5"/>
        <w:numPr>
          <w:ilvl w:val="1"/>
          <w:numId w:val="24"/>
        </w:numPr>
        <w:tabs>
          <w:tab w:val="left" w:pos="4024"/>
        </w:tabs>
        <w:ind w:firstLine="2374"/>
        <w:jc w:val="left"/>
        <w:rPr>
          <w:b/>
          <w:sz w:val="28"/>
        </w:rPr>
      </w:pPr>
      <w:r>
        <w:rPr>
          <w:b/>
          <w:sz w:val="28"/>
        </w:rPr>
        <w:t>Общие положения</w:t>
      </w:r>
    </w:p>
    <w:p w:rsidR="00FF1168" w:rsidRDefault="00FF1168" w:rsidP="00645CC0">
      <w:pPr>
        <w:pStyle w:val="a5"/>
        <w:tabs>
          <w:tab w:val="left" w:pos="1839"/>
        </w:tabs>
        <w:spacing w:before="1"/>
        <w:ind w:right="108" w:firstLine="0"/>
        <w:rPr>
          <w:sz w:val="28"/>
        </w:rPr>
      </w:pPr>
      <w:bookmarkStart w:id="0" w:name="_bookmark0"/>
      <w:bookmarkEnd w:id="0"/>
      <w:r>
        <w:rPr>
          <w:sz w:val="28"/>
        </w:rPr>
        <w:t xml:space="preserve">          1.1. Настоящий Административный регламент предоставления муниципальной услуги устанавливает стандарт и порядок предоставления муниципальной услуги по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8"/>
        </w:rPr>
        <w:t>округа</w:t>
      </w:r>
      <w:r>
        <w:rPr>
          <w:sz w:val="28"/>
        </w:rPr>
        <w:t xml:space="preserve">, посадку (взлет) на площадки, расположенные в границах Павловского муниципального </w:t>
      </w:r>
      <w:r w:rsidR="00FD7D89">
        <w:rPr>
          <w:sz w:val="28"/>
        </w:rPr>
        <w:t>округа</w:t>
      </w:r>
      <w:r>
        <w:rPr>
          <w:sz w:val="28"/>
        </w:rPr>
        <w:t>, сведения о которых не опубликованы в документах аэронавигационной информации (далее - услуга, муниципальная услуга).</w:t>
      </w:r>
    </w:p>
    <w:p w:rsidR="00FF1168" w:rsidRDefault="00FF1168" w:rsidP="00F906EF">
      <w:pPr>
        <w:pStyle w:val="a5"/>
        <w:tabs>
          <w:tab w:val="left" w:pos="1458"/>
        </w:tabs>
        <w:spacing w:before="1" w:line="322" w:lineRule="exact"/>
        <w:ind w:left="0" w:firstLine="0"/>
        <w:jc w:val="left"/>
        <w:rPr>
          <w:sz w:val="28"/>
        </w:rPr>
      </w:pPr>
      <w:bookmarkStart w:id="1" w:name="_bookmark1"/>
      <w:bookmarkEnd w:id="1"/>
      <w:r>
        <w:rPr>
          <w:sz w:val="28"/>
        </w:rPr>
        <w:t xml:space="preserve">          1.2. Получатели услуги.</w:t>
      </w:r>
    </w:p>
    <w:p w:rsidR="00FF1168" w:rsidRDefault="00FF1168" w:rsidP="00F906EF">
      <w:pPr>
        <w:pStyle w:val="a5"/>
        <w:tabs>
          <w:tab w:val="left" w:pos="1656"/>
        </w:tabs>
        <w:ind w:right="109" w:firstLine="0"/>
        <w:rPr>
          <w:sz w:val="28"/>
        </w:rPr>
      </w:pPr>
      <w:r>
        <w:rPr>
          <w:sz w:val="28"/>
        </w:rPr>
        <w:t xml:space="preserve">         1.2.1. </w:t>
      </w:r>
      <w:r w:rsidR="00FD7D89" w:rsidRPr="00FD7D89">
        <w:rPr>
          <w:sz w:val="28"/>
        </w:rPr>
        <w:t>Получателями услуги являются пользователи воздушного пространства – физические лица, индивидуальные предприниматели и юридические лица, наделенные в установленном порядке правом на осуществление деятельности по использованию воздушного пространства.</w:t>
      </w:r>
    </w:p>
    <w:p w:rsidR="00FF1168" w:rsidRDefault="00FF1168" w:rsidP="00F906EF">
      <w:pPr>
        <w:pStyle w:val="a5"/>
        <w:tabs>
          <w:tab w:val="left" w:pos="1781"/>
        </w:tabs>
        <w:ind w:right="105" w:firstLine="0"/>
        <w:rPr>
          <w:sz w:val="28"/>
        </w:rPr>
      </w:pPr>
      <w:bookmarkStart w:id="2" w:name="_bookmark2"/>
      <w:bookmarkEnd w:id="2"/>
      <w:r>
        <w:rPr>
          <w:sz w:val="28"/>
        </w:rPr>
        <w:t xml:space="preserve">         1.2.2. Интересы заявителей, указанных в </w:t>
      </w:r>
      <w:hyperlink w:anchor="_bookmark1" w:history="1">
        <w:r>
          <w:rPr>
            <w:sz w:val="28"/>
          </w:rPr>
          <w:t>подпункте 1.2.1</w:t>
        </w:r>
      </w:hyperlink>
      <w:r>
        <w:rPr>
          <w:sz w:val="28"/>
        </w:rPr>
        <w:t xml:space="preserve"> настоящего Регламента, могут представлять иные лица, уполномоченные заявителем в установленном порядке.</w:t>
      </w:r>
    </w:p>
    <w:p w:rsidR="00FF1168" w:rsidRDefault="00FF1168" w:rsidP="00F906EF">
      <w:pPr>
        <w:pStyle w:val="a5"/>
        <w:tabs>
          <w:tab w:val="left" w:pos="1319"/>
        </w:tabs>
        <w:spacing w:before="1"/>
        <w:ind w:right="106" w:firstLine="0"/>
        <w:rPr>
          <w:sz w:val="28"/>
        </w:rPr>
      </w:pPr>
      <w:bookmarkStart w:id="3" w:name="_bookmark3"/>
      <w:bookmarkEnd w:id="3"/>
      <w:r>
        <w:rPr>
          <w:sz w:val="28"/>
        </w:rPr>
        <w:t xml:space="preserve">         1.3. Муниципальная услуга предоставляется администрацией Павловского  муниципального </w:t>
      </w:r>
      <w:r w:rsidR="00FD7D89">
        <w:rPr>
          <w:sz w:val="28"/>
        </w:rPr>
        <w:t>округа</w:t>
      </w:r>
      <w:r>
        <w:rPr>
          <w:sz w:val="28"/>
        </w:rPr>
        <w:t xml:space="preserve"> (далее – Администрация) в лице </w:t>
      </w:r>
      <w:r w:rsidR="00FD7D89">
        <w:rPr>
          <w:sz w:val="28"/>
        </w:rPr>
        <w:t>Управления гражданской защиты</w:t>
      </w:r>
      <w:r w:rsidRPr="007F006D">
        <w:rPr>
          <w:sz w:val="28"/>
          <w:szCs w:val="28"/>
        </w:rPr>
        <w:t xml:space="preserve"> </w:t>
      </w:r>
      <w:r>
        <w:rPr>
          <w:sz w:val="28"/>
          <w:szCs w:val="28"/>
        </w:rPr>
        <w:t>Ад</w:t>
      </w:r>
      <w:r w:rsidRPr="007F006D">
        <w:rPr>
          <w:sz w:val="28"/>
          <w:szCs w:val="28"/>
        </w:rPr>
        <w:t xml:space="preserve">министрации </w:t>
      </w:r>
      <w:r>
        <w:rPr>
          <w:sz w:val="28"/>
        </w:rPr>
        <w:t xml:space="preserve">(далее – </w:t>
      </w:r>
      <w:r w:rsidR="00FD7D89">
        <w:rPr>
          <w:sz w:val="28"/>
        </w:rPr>
        <w:t>Управление</w:t>
      </w:r>
      <w:r>
        <w:rPr>
          <w:sz w:val="28"/>
        </w:rPr>
        <w:t>).</w:t>
      </w:r>
    </w:p>
    <w:p w:rsidR="00FF1168" w:rsidRPr="00B63415" w:rsidRDefault="00FF1168">
      <w:pPr>
        <w:pStyle w:val="a5"/>
        <w:numPr>
          <w:ilvl w:val="2"/>
          <w:numId w:val="22"/>
        </w:numPr>
        <w:tabs>
          <w:tab w:val="left" w:pos="1666"/>
        </w:tabs>
        <w:spacing w:line="321" w:lineRule="exact"/>
        <w:ind w:hanging="700"/>
        <w:jc w:val="left"/>
        <w:rPr>
          <w:sz w:val="28"/>
          <w:szCs w:val="28"/>
        </w:rPr>
      </w:pPr>
      <w:r w:rsidRPr="00B63415">
        <w:rPr>
          <w:sz w:val="28"/>
          <w:szCs w:val="28"/>
        </w:rPr>
        <w:t xml:space="preserve">      1.3.1. Место нахождения и почтовый адрес</w:t>
      </w:r>
      <w:r w:rsidRPr="00B63415">
        <w:rPr>
          <w:spacing w:val="-3"/>
          <w:sz w:val="28"/>
          <w:szCs w:val="28"/>
        </w:rPr>
        <w:t xml:space="preserve"> А</w:t>
      </w:r>
      <w:r w:rsidRPr="00B63415">
        <w:rPr>
          <w:sz w:val="28"/>
          <w:szCs w:val="28"/>
        </w:rPr>
        <w:t>дминистрации:</w:t>
      </w:r>
    </w:p>
    <w:p w:rsidR="00FF1168" w:rsidRPr="00B63415" w:rsidRDefault="00FF1168" w:rsidP="00D84E00">
      <w:pPr>
        <w:pStyle w:val="a3"/>
        <w:spacing w:line="242" w:lineRule="auto"/>
        <w:ind w:right="293"/>
        <w:rPr>
          <w:sz w:val="28"/>
          <w:szCs w:val="28"/>
        </w:rPr>
      </w:pPr>
      <w:r w:rsidRPr="00B63415">
        <w:rPr>
          <w:sz w:val="28"/>
          <w:szCs w:val="28"/>
        </w:rPr>
        <w:t xml:space="preserve">      Адрес: 606130, Нижегородская область, г.Павлово, ул.Профсоюзная, 42.   </w:t>
      </w:r>
    </w:p>
    <w:p w:rsidR="00FF1168" w:rsidRPr="00B63415" w:rsidRDefault="00FF1168" w:rsidP="00D84E00">
      <w:pPr>
        <w:pStyle w:val="a3"/>
        <w:spacing w:line="242" w:lineRule="auto"/>
        <w:ind w:right="293"/>
        <w:rPr>
          <w:sz w:val="28"/>
          <w:szCs w:val="28"/>
        </w:rPr>
      </w:pPr>
      <w:r w:rsidRPr="00B63415">
        <w:rPr>
          <w:sz w:val="28"/>
          <w:szCs w:val="28"/>
        </w:rPr>
        <w:t xml:space="preserve">      График (режим) работы Администрации:</w:t>
      </w:r>
    </w:p>
    <w:p w:rsidR="00FF1168" w:rsidRPr="00B63415" w:rsidRDefault="00FF1168" w:rsidP="00D84E00">
      <w:pPr>
        <w:pStyle w:val="a3"/>
        <w:ind w:left="0" w:right="132"/>
        <w:rPr>
          <w:sz w:val="28"/>
          <w:szCs w:val="28"/>
        </w:rPr>
      </w:pPr>
      <w:r w:rsidRPr="00B63415">
        <w:rPr>
          <w:sz w:val="28"/>
          <w:szCs w:val="28"/>
        </w:rPr>
        <w:t xml:space="preserve">       Понедельник – четверг: с 08.00 до 17.15 (перерыв на обед с 12.00 до </w:t>
      </w:r>
      <w:r>
        <w:rPr>
          <w:sz w:val="28"/>
          <w:szCs w:val="28"/>
        </w:rPr>
        <w:t>1</w:t>
      </w:r>
      <w:r w:rsidRPr="00B63415">
        <w:rPr>
          <w:sz w:val="28"/>
          <w:szCs w:val="28"/>
        </w:rPr>
        <w:t xml:space="preserve">3.00);      </w:t>
      </w:r>
    </w:p>
    <w:p w:rsidR="00FF1168" w:rsidRPr="00B63415" w:rsidRDefault="00FF1168" w:rsidP="00D84E00">
      <w:pPr>
        <w:pStyle w:val="a3"/>
        <w:ind w:left="0" w:right="132"/>
        <w:rPr>
          <w:sz w:val="28"/>
          <w:szCs w:val="28"/>
        </w:rPr>
      </w:pPr>
      <w:r w:rsidRPr="00B63415">
        <w:rPr>
          <w:sz w:val="28"/>
          <w:szCs w:val="28"/>
        </w:rPr>
        <w:t xml:space="preserve">       Пятница: с 08.0</w:t>
      </w:r>
      <w:r>
        <w:rPr>
          <w:sz w:val="28"/>
          <w:szCs w:val="28"/>
        </w:rPr>
        <w:t>0</w:t>
      </w:r>
      <w:r w:rsidRPr="00B63415">
        <w:rPr>
          <w:sz w:val="28"/>
          <w:szCs w:val="28"/>
        </w:rPr>
        <w:t xml:space="preserve"> до 16.00 (перерыв на обед с 12.00 до 13.00).</w:t>
      </w:r>
    </w:p>
    <w:p w:rsidR="00FF1168" w:rsidRPr="00B63415" w:rsidRDefault="00FF1168" w:rsidP="00D84E00">
      <w:pPr>
        <w:pStyle w:val="a3"/>
        <w:tabs>
          <w:tab w:val="left" w:pos="9900"/>
        </w:tabs>
        <w:ind w:left="965" w:right="25"/>
        <w:rPr>
          <w:sz w:val="28"/>
          <w:szCs w:val="28"/>
        </w:rPr>
      </w:pPr>
      <w:r w:rsidRPr="00B63415">
        <w:rPr>
          <w:sz w:val="28"/>
          <w:szCs w:val="28"/>
        </w:rPr>
        <w:t>Суббота, воскресенье: выходные дни.</w:t>
      </w:r>
    </w:p>
    <w:p w:rsidR="00FF1168" w:rsidRPr="00B63415" w:rsidRDefault="00FF1168" w:rsidP="00D84E00">
      <w:pPr>
        <w:pStyle w:val="a3"/>
        <w:tabs>
          <w:tab w:val="left" w:pos="9900"/>
        </w:tabs>
        <w:ind w:left="965" w:right="25"/>
        <w:rPr>
          <w:sz w:val="28"/>
          <w:szCs w:val="28"/>
        </w:rPr>
      </w:pPr>
      <w:r w:rsidRPr="00B63415">
        <w:rPr>
          <w:sz w:val="28"/>
          <w:szCs w:val="28"/>
        </w:rPr>
        <w:t xml:space="preserve"> Телефоны:</w:t>
      </w:r>
    </w:p>
    <w:p w:rsidR="00FF1168" w:rsidRDefault="00FF1168">
      <w:pPr>
        <w:pStyle w:val="a5"/>
        <w:numPr>
          <w:ilvl w:val="0"/>
          <w:numId w:val="21"/>
        </w:numPr>
        <w:tabs>
          <w:tab w:val="left" w:pos="1129"/>
        </w:tabs>
        <w:spacing w:line="321" w:lineRule="exact"/>
        <w:ind w:hanging="163"/>
        <w:jc w:val="left"/>
        <w:rPr>
          <w:sz w:val="28"/>
        </w:rPr>
      </w:pPr>
      <w:r>
        <w:rPr>
          <w:sz w:val="28"/>
        </w:rPr>
        <w:t xml:space="preserve">приемной Администрации - 2-33-14; </w:t>
      </w:r>
      <w:r w:rsidR="00E57624">
        <w:rPr>
          <w:sz w:val="28"/>
        </w:rPr>
        <w:t>Управления</w:t>
      </w:r>
      <w:r>
        <w:rPr>
          <w:sz w:val="28"/>
        </w:rPr>
        <w:t xml:space="preserve"> – </w:t>
      </w:r>
      <w:r w:rsidR="00E57624" w:rsidRPr="00E57624">
        <w:rPr>
          <w:bCs/>
          <w:sz w:val="28"/>
        </w:rPr>
        <w:t>5-31-51</w:t>
      </w:r>
      <w:r>
        <w:rPr>
          <w:sz w:val="28"/>
        </w:rPr>
        <w:t>.</w:t>
      </w:r>
    </w:p>
    <w:p w:rsidR="00FF1168" w:rsidRPr="00B63415" w:rsidRDefault="00FF1168" w:rsidP="00056F2D">
      <w:pPr>
        <w:pStyle w:val="a5"/>
        <w:numPr>
          <w:ilvl w:val="2"/>
          <w:numId w:val="22"/>
        </w:numPr>
        <w:tabs>
          <w:tab w:val="left" w:pos="1666"/>
        </w:tabs>
        <w:spacing w:before="3" w:line="322" w:lineRule="exact"/>
        <w:ind w:hanging="700"/>
        <w:jc w:val="left"/>
        <w:rPr>
          <w:sz w:val="28"/>
          <w:szCs w:val="28"/>
        </w:rPr>
      </w:pPr>
      <w:r>
        <w:rPr>
          <w:sz w:val="28"/>
          <w:szCs w:val="28"/>
        </w:rPr>
        <w:t xml:space="preserve">     </w:t>
      </w:r>
      <w:r w:rsidRPr="00B63415">
        <w:rPr>
          <w:sz w:val="28"/>
          <w:szCs w:val="28"/>
        </w:rPr>
        <w:t>1.3.2. Адрес электронной почты</w:t>
      </w:r>
      <w:r w:rsidR="00730131" w:rsidRPr="00730131">
        <w:rPr>
          <w:sz w:val="28"/>
          <w:szCs w:val="28"/>
        </w:rPr>
        <w:t>:</w:t>
      </w:r>
      <w:r w:rsidRPr="00B63415">
        <w:rPr>
          <w:sz w:val="28"/>
          <w:szCs w:val="28"/>
        </w:rPr>
        <w:t xml:space="preserve"> </w:t>
      </w:r>
      <w:hyperlink r:id="rId9" w:history="1">
        <w:r w:rsidR="0062332C" w:rsidRPr="0062332C">
          <w:rPr>
            <w:rStyle w:val="a6"/>
            <w:sz w:val="28"/>
            <w:szCs w:val="28"/>
          </w:rPr>
          <w:t>pvl@nobl.ru</w:t>
        </w:r>
      </w:hyperlink>
    </w:p>
    <w:p w:rsidR="00FF1168" w:rsidRPr="00B63415" w:rsidRDefault="00FF1168" w:rsidP="00183FF5">
      <w:pPr>
        <w:pStyle w:val="a3"/>
        <w:tabs>
          <w:tab w:val="left" w:pos="3380"/>
          <w:tab w:val="left" w:pos="4606"/>
          <w:tab w:val="left" w:pos="7160"/>
          <w:tab w:val="left" w:pos="7995"/>
        </w:tabs>
        <w:ind w:right="103" w:firstLine="852"/>
        <w:rPr>
          <w:spacing w:val="-1"/>
          <w:sz w:val="28"/>
          <w:szCs w:val="28"/>
        </w:rPr>
      </w:pPr>
      <w:r w:rsidRPr="00B63415">
        <w:rPr>
          <w:sz w:val="28"/>
          <w:szCs w:val="28"/>
        </w:rPr>
        <w:t>Официальный</w:t>
      </w:r>
      <w:r w:rsidRPr="00B63415">
        <w:rPr>
          <w:sz w:val="28"/>
          <w:szCs w:val="28"/>
        </w:rPr>
        <w:tab/>
        <w:t>сайт</w:t>
      </w:r>
      <w:r w:rsidRPr="00B63415">
        <w:rPr>
          <w:sz w:val="28"/>
          <w:szCs w:val="28"/>
        </w:rPr>
        <w:tab/>
        <w:t>Администрации</w:t>
      </w:r>
      <w:r w:rsidRPr="00B63415">
        <w:rPr>
          <w:sz w:val="28"/>
          <w:szCs w:val="28"/>
        </w:rPr>
        <w:tab/>
        <w:t>в</w:t>
      </w:r>
      <w:r w:rsidRPr="00B63415">
        <w:rPr>
          <w:sz w:val="28"/>
          <w:szCs w:val="28"/>
        </w:rPr>
        <w:tab/>
        <w:t>информационно- телекоммуникационной сети "Интернет":</w:t>
      </w:r>
      <w:r w:rsidR="0062332C" w:rsidRPr="0062332C">
        <w:t xml:space="preserve"> </w:t>
      </w:r>
      <w:r w:rsidR="0062332C" w:rsidRPr="0062332C">
        <w:rPr>
          <w:spacing w:val="-1"/>
          <w:sz w:val="28"/>
          <w:szCs w:val="28"/>
          <w:u w:val="single"/>
        </w:rPr>
        <w:t>https://pavlovo.nobl.ru/</w:t>
      </w:r>
    </w:p>
    <w:p w:rsidR="00FF1168" w:rsidRPr="00B63415" w:rsidRDefault="00FF1168" w:rsidP="00183FF5">
      <w:pPr>
        <w:pStyle w:val="a3"/>
        <w:tabs>
          <w:tab w:val="left" w:pos="3380"/>
          <w:tab w:val="left" w:pos="4606"/>
          <w:tab w:val="left" w:pos="7160"/>
          <w:tab w:val="left" w:pos="7995"/>
        </w:tabs>
        <w:ind w:right="103"/>
        <w:rPr>
          <w:sz w:val="28"/>
          <w:szCs w:val="28"/>
        </w:rPr>
      </w:pPr>
      <w:r w:rsidRPr="00B63415">
        <w:rPr>
          <w:spacing w:val="-1"/>
          <w:sz w:val="28"/>
          <w:szCs w:val="28"/>
        </w:rPr>
        <w:t xml:space="preserve">         1.4. </w:t>
      </w:r>
      <w:r w:rsidRPr="00B63415">
        <w:rPr>
          <w:sz w:val="28"/>
          <w:szCs w:val="28"/>
        </w:rPr>
        <w:t>Информация о муниципальной услуге может быть</w:t>
      </w:r>
      <w:r>
        <w:rPr>
          <w:sz w:val="28"/>
          <w:szCs w:val="28"/>
        </w:rPr>
        <w:t xml:space="preserve"> </w:t>
      </w:r>
      <w:r w:rsidRPr="00B63415">
        <w:rPr>
          <w:sz w:val="28"/>
          <w:szCs w:val="28"/>
        </w:rPr>
        <w:t>получена:</w:t>
      </w:r>
    </w:p>
    <w:p w:rsidR="00FF1168" w:rsidRDefault="00FF1168">
      <w:pPr>
        <w:pStyle w:val="a5"/>
        <w:numPr>
          <w:ilvl w:val="0"/>
          <w:numId w:val="19"/>
        </w:numPr>
        <w:tabs>
          <w:tab w:val="left" w:pos="1270"/>
        </w:tabs>
        <w:ind w:right="107" w:firstLine="853"/>
        <w:rPr>
          <w:sz w:val="28"/>
        </w:rPr>
      </w:pPr>
      <w:r>
        <w:rPr>
          <w:sz w:val="28"/>
        </w:rPr>
        <w:t>посредством информационных стендов, содержащих визуальную и текстовую информацию о муниципальной услуге, расположенных в помещении администрации, для работы с заявителями;</w:t>
      </w:r>
    </w:p>
    <w:p w:rsidR="00FF1168" w:rsidRDefault="00FF1168" w:rsidP="00B63415">
      <w:pPr>
        <w:pStyle w:val="a5"/>
        <w:tabs>
          <w:tab w:val="left" w:pos="1270"/>
        </w:tabs>
        <w:spacing w:before="1"/>
        <w:ind w:left="-193" w:right="115" w:firstLine="0"/>
        <w:jc w:val="left"/>
        <w:rPr>
          <w:sz w:val="28"/>
        </w:rPr>
      </w:pPr>
      <w:r>
        <w:rPr>
          <w:sz w:val="28"/>
        </w:rPr>
        <w:t xml:space="preserve">                 2) посредством сети «Интернет» на официальном сайте Администрации (</w:t>
      </w:r>
      <w:r w:rsidR="0062332C" w:rsidRPr="0062332C">
        <w:rPr>
          <w:sz w:val="28"/>
          <w:u w:val="single"/>
        </w:rPr>
        <w:t>https://pavlovo.nobl.ru/</w:t>
      </w:r>
      <w:r w:rsidRPr="00056F2D">
        <w:rPr>
          <w:sz w:val="28"/>
          <w:u w:val="single"/>
        </w:rPr>
        <w:t>);</w:t>
      </w:r>
    </w:p>
    <w:p w:rsidR="00FF1168" w:rsidRDefault="00FF1168" w:rsidP="00B63415">
      <w:pPr>
        <w:pStyle w:val="a5"/>
        <w:tabs>
          <w:tab w:val="left" w:pos="1270"/>
        </w:tabs>
        <w:ind w:left="-193" w:right="111" w:firstLine="0"/>
        <w:jc w:val="left"/>
        <w:rPr>
          <w:sz w:val="28"/>
        </w:rPr>
      </w:pPr>
      <w:r>
        <w:rPr>
          <w:sz w:val="28"/>
        </w:rPr>
        <w:t xml:space="preserve">                 3 (на региональном Портале государственных и муниципальных услуг </w:t>
      </w:r>
      <w:r>
        <w:rPr>
          <w:sz w:val="28"/>
        </w:rPr>
        <w:lastRenderedPageBreak/>
        <w:t>(функций) Нижегородской области</w:t>
      </w:r>
      <w:r>
        <w:t xml:space="preserve">( </w:t>
      </w:r>
      <w:r w:rsidRPr="00056F2D">
        <w:rPr>
          <w:sz w:val="28"/>
        </w:rPr>
        <w:t>https://gu.nnov.ru</w:t>
      </w:r>
      <w:r>
        <w:rPr>
          <w:sz w:val="28"/>
        </w:rPr>
        <w:t>);</w:t>
      </w:r>
    </w:p>
    <w:p w:rsidR="00FF1168" w:rsidRDefault="00FF1168" w:rsidP="00B63415">
      <w:pPr>
        <w:pStyle w:val="a5"/>
        <w:numPr>
          <w:ilvl w:val="0"/>
          <w:numId w:val="33"/>
        </w:numPr>
        <w:tabs>
          <w:tab w:val="left" w:pos="1270"/>
        </w:tabs>
        <w:spacing w:line="242" w:lineRule="auto"/>
        <w:ind w:right="115"/>
        <w:jc w:val="left"/>
        <w:rPr>
          <w:sz w:val="28"/>
        </w:rPr>
      </w:pPr>
      <w:r>
        <w:rPr>
          <w:sz w:val="28"/>
        </w:rPr>
        <w:t>на Едином портале государственных и муниципальных услуг (функций)</w:t>
      </w:r>
      <w:r w:rsidR="00ED2156">
        <w:rPr>
          <w:sz w:val="28"/>
        </w:rPr>
        <w:t xml:space="preserve"> </w:t>
      </w:r>
      <w:r>
        <w:t>(</w:t>
      </w:r>
      <w:r w:rsidRPr="00056F2D">
        <w:rPr>
          <w:sz w:val="28"/>
          <w:u w:val="single"/>
        </w:rPr>
        <w:t xml:space="preserve">www.gosuslugi.ru  </w:t>
      </w:r>
      <w:r>
        <w:rPr>
          <w:sz w:val="28"/>
        </w:rPr>
        <w:t xml:space="preserve">)    </w:t>
      </w:r>
    </w:p>
    <w:p w:rsidR="00FF1168" w:rsidRDefault="00FF1168" w:rsidP="00183FF5">
      <w:pPr>
        <w:pStyle w:val="a5"/>
        <w:numPr>
          <w:ilvl w:val="0"/>
          <w:numId w:val="33"/>
        </w:numPr>
        <w:tabs>
          <w:tab w:val="left" w:pos="1270"/>
        </w:tabs>
        <w:ind w:left="965" w:right="2793" w:firstLine="0"/>
        <w:rPr>
          <w:sz w:val="28"/>
        </w:rPr>
      </w:pPr>
      <w:r>
        <w:rPr>
          <w:sz w:val="28"/>
        </w:rPr>
        <w:t>в Администрации:</w:t>
      </w:r>
    </w:p>
    <w:p w:rsidR="00FF1168" w:rsidRDefault="00FF1168" w:rsidP="00183FF5">
      <w:pPr>
        <w:pStyle w:val="a5"/>
        <w:tabs>
          <w:tab w:val="left" w:pos="1270"/>
        </w:tabs>
        <w:ind w:left="965" w:right="2793" w:firstLine="0"/>
        <w:rPr>
          <w:sz w:val="28"/>
        </w:rPr>
      </w:pPr>
      <w:r>
        <w:rPr>
          <w:sz w:val="28"/>
        </w:rPr>
        <w:t>- при устном обращении - лично или по телефону;</w:t>
      </w:r>
    </w:p>
    <w:p w:rsidR="00FF1168" w:rsidRPr="00B63415" w:rsidRDefault="00FF1168" w:rsidP="00B63415">
      <w:pPr>
        <w:pStyle w:val="a3"/>
        <w:spacing w:line="321" w:lineRule="exact"/>
        <w:ind w:left="0" w:firstLine="965"/>
        <w:jc w:val="both"/>
        <w:rPr>
          <w:sz w:val="28"/>
          <w:szCs w:val="28"/>
        </w:rPr>
      </w:pPr>
      <w:r w:rsidRPr="00B63415">
        <w:rPr>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FF1168" w:rsidRDefault="00FF1168" w:rsidP="00183FF5">
      <w:pPr>
        <w:pStyle w:val="a5"/>
        <w:ind w:left="110" w:right="111" w:firstLine="0"/>
        <w:rPr>
          <w:sz w:val="28"/>
        </w:rPr>
      </w:pPr>
      <w:r>
        <w:rPr>
          <w:sz w:val="28"/>
        </w:rPr>
        <w:t xml:space="preserve">        1.5. Информация по вопросам предоставления муниципальной услуги размещается на сайте специалистом управления делами Администрации и на информационных стендах в помещениях Администрации для работы с заявителями.</w:t>
      </w:r>
    </w:p>
    <w:p w:rsidR="00FF1168" w:rsidRPr="00C051DB" w:rsidRDefault="00FF1168" w:rsidP="00D84E00">
      <w:pPr>
        <w:pStyle w:val="a3"/>
        <w:jc w:val="both"/>
        <w:rPr>
          <w:sz w:val="28"/>
          <w:szCs w:val="28"/>
        </w:rPr>
      </w:pPr>
      <w:r w:rsidRPr="00C051DB">
        <w:rPr>
          <w:sz w:val="28"/>
          <w:szCs w:val="28"/>
        </w:rPr>
        <w:t xml:space="preserve">         Информация, размещаемая на информационных стендах, включает в себя сведения о муниципальной услуге, содержащиеся в </w:t>
      </w:r>
      <w:hyperlink w:anchor="_bookmark0" w:history="1">
        <w:r w:rsidRPr="00C051DB">
          <w:rPr>
            <w:sz w:val="28"/>
            <w:szCs w:val="28"/>
          </w:rPr>
          <w:t>пунктах 1.1</w:t>
        </w:r>
      </w:hyperlink>
      <w:r w:rsidRPr="00C051DB">
        <w:rPr>
          <w:sz w:val="28"/>
          <w:szCs w:val="28"/>
        </w:rPr>
        <w:t xml:space="preserve">, </w:t>
      </w:r>
      <w:hyperlink w:anchor="_bookmark3" w:history="1">
        <w:r w:rsidRPr="00C051DB">
          <w:rPr>
            <w:sz w:val="28"/>
            <w:szCs w:val="28"/>
          </w:rPr>
          <w:t>1.3</w:t>
        </w:r>
      </w:hyperlink>
      <w:r w:rsidRPr="00C051DB">
        <w:rPr>
          <w:sz w:val="28"/>
          <w:szCs w:val="28"/>
        </w:rPr>
        <w:t xml:space="preserve">, </w:t>
      </w:r>
      <w:hyperlink w:anchor="_bookmark4" w:history="1">
        <w:r w:rsidRPr="00C051DB">
          <w:rPr>
            <w:sz w:val="28"/>
            <w:szCs w:val="28"/>
          </w:rPr>
          <w:t>2.3</w:t>
        </w:r>
      </w:hyperlink>
      <w:r w:rsidRPr="00C051DB">
        <w:rPr>
          <w:sz w:val="28"/>
          <w:szCs w:val="28"/>
        </w:rPr>
        <w:t xml:space="preserve">, </w:t>
      </w:r>
      <w:hyperlink w:anchor="_bookmark5" w:history="1">
        <w:r w:rsidRPr="00C051DB">
          <w:rPr>
            <w:sz w:val="28"/>
            <w:szCs w:val="28"/>
          </w:rPr>
          <w:t>2.5</w:t>
        </w:r>
      </w:hyperlink>
      <w:r w:rsidRPr="00C051DB">
        <w:rPr>
          <w:sz w:val="28"/>
          <w:szCs w:val="28"/>
        </w:rPr>
        <w:t xml:space="preserve">, </w:t>
      </w:r>
      <w:hyperlink w:anchor="_bookmark8" w:history="1">
        <w:r w:rsidRPr="00C051DB">
          <w:rPr>
            <w:sz w:val="28"/>
            <w:szCs w:val="28"/>
          </w:rPr>
          <w:t>2.8</w:t>
        </w:r>
      </w:hyperlink>
      <w:r w:rsidRPr="00C051DB">
        <w:rPr>
          <w:sz w:val="28"/>
          <w:szCs w:val="28"/>
        </w:rPr>
        <w:t xml:space="preserve">, 2.10, </w:t>
      </w:r>
      <w:hyperlink w:anchor="_bookmark10" w:history="1">
        <w:r w:rsidRPr="00C051DB">
          <w:rPr>
            <w:sz w:val="28"/>
            <w:szCs w:val="28"/>
          </w:rPr>
          <w:t>2.11</w:t>
        </w:r>
      </w:hyperlink>
      <w:r w:rsidRPr="00C051DB">
        <w:rPr>
          <w:sz w:val="28"/>
          <w:szCs w:val="28"/>
        </w:rPr>
        <w:t xml:space="preserve">, </w:t>
      </w:r>
      <w:hyperlink w:anchor="_bookmark19" w:history="1">
        <w:r w:rsidRPr="00C051DB">
          <w:rPr>
            <w:sz w:val="28"/>
            <w:szCs w:val="28"/>
          </w:rPr>
          <w:t xml:space="preserve">5.1 </w:t>
        </w:r>
      </w:hyperlink>
      <w:r w:rsidRPr="00C051DB">
        <w:rPr>
          <w:sz w:val="28"/>
          <w:szCs w:val="28"/>
        </w:rPr>
        <w:t>настоящего</w:t>
      </w:r>
      <w:r>
        <w:rPr>
          <w:sz w:val="28"/>
          <w:szCs w:val="28"/>
        </w:rPr>
        <w:t xml:space="preserve"> </w:t>
      </w:r>
      <w:r w:rsidRPr="00C051DB">
        <w:rPr>
          <w:sz w:val="28"/>
          <w:szCs w:val="28"/>
        </w:rPr>
        <w:t>Регламента.</w:t>
      </w:r>
    </w:p>
    <w:p w:rsidR="00FF1168" w:rsidRPr="00C051DB" w:rsidRDefault="00FF1168" w:rsidP="00183FF5">
      <w:pPr>
        <w:pStyle w:val="a5"/>
        <w:tabs>
          <w:tab w:val="left" w:pos="1719"/>
          <w:tab w:val="left" w:pos="3795"/>
          <w:tab w:val="left" w:pos="5699"/>
          <w:tab w:val="left" w:pos="7651"/>
          <w:tab w:val="left" w:pos="8117"/>
        </w:tabs>
        <w:ind w:right="114" w:firstLine="0"/>
        <w:jc w:val="left"/>
        <w:rPr>
          <w:sz w:val="28"/>
          <w:szCs w:val="28"/>
        </w:rPr>
      </w:pPr>
      <w:r w:rsidRPr="00C051DB">
        <w:rPr>
          <w:sz w:val="28"/>
          <w:szCs w:val="28"/>
        </w:rPr>
        <w:t xml:space="preserve">         1.6. Наименование</w:t>
      </w:r>
      <w:r w:rsidRPr="00C051DB">
        <w:rPr>
          <w:sz w:val="28"/>
          <w:szCs w:val="28"/>
        </w:rPr>
        <w:tab/>
        <w:t>организации,</w:t>
      </w:r>
      <w:r w:rsidRPr="00C051DB">
        <w:rPr>
          <w:sz w:val="28"/>
          <w:szCs w:val="28"/>
        </w:rPr>
        <w:tab/>
        <w:t>участвующей</w:t>
      </w:r>
      <w:r w:rsidRPr="00C051DB">
        <w:rPr>
          <w:sz w:val="28"/>
          <w:szCs w:val="28"/>
        </w:rPr>
        <w:tab/>
        <w:t>в</w:t>
      </w:r>
      <w:r w:rsidRPr="00C051DB">
        <w:rPr>
          <w:sz w:val="28"/>
          <w:szCs w:val="28"/>
        </w:rPr>
        <w:tab/>
      </w:r>
      <w:r w:rsidRPr="00C051DB">
        <w:rPr>
          <w:spacing w:val="-1"/>
          <w:sz w:val="28"/>
          <w:szCs w:val="28"/>
        </w:rPr>
        <w:t xml:space="preserve">предоставлении </w:t>
      </w:r>
      <w:r w:rsidRPr="00C051DB">
        <w:rPr>
          <w:sz w:val="28"/>
          <w:szCs w:val="28"/>
        </w:rPr>
        <w:t>муниципальной</w:t>
      </w:r>
      <w:r>
        <w:rPr>
          <w:sz w:val="28"/>
          <w:szCs w:val="28"/>
        </w:rPr>
        <w:t xml:space="preserve"> </w:t>
      </w:r>
      <w:r w:rsidRPr="00C051DB">
        <w:rPr>
          <w:sz w:val="28"/>
          <w:szCs w:val="28"/>
        </w:rPr>
        <w:t>услуги:</w:t>
      </w:r>
    </w:p>
    <w:p w:rsidR="0062332C" w:rsidRPr="0062332C" w:rsidRDefault="0062332C" w:rsidP="0062332C">
      <w:pPr>
        <w:pStyle w:val="a3"/>
        <w:ind w:right="116" w:firstLine="852"/>
        <w:jc w:val="both"/>
        <w:rPr>
          <w:sz w:val="28"/>
          <w:szCs w:val="28"/>
        </w:rPr>
      </w:pPr>
      <w:r w:rsidRPr="0062332C">
        <w:rPr>
          <w:sz w:val="28"/>
          <w:szCs w:val="28"/>
        </w:rPr>
        <w:t>Отделение ГБУ НО "Уполномоченный МФЦ" Павловско</w:t>
      </w:r>
      <w:r>
        <w:rPr>
          <w:sz w:val="28"/>
          <w:szCs w:val="28"/>
        </w:rPr>
        <w:t>е</w:t>
      </w:r>
      <w:r w:rsidRPr="0062332C">
        <w:rPr>
          <w:sz w:val="28"/>
          <w:szCs w:val="28"/>
        </w:rPr>
        <w:t>»</w:t>
      </w:r>
    </w:p>
    <w:p w:rsidR="00FF1168" w:rsidRPr="00C051DB" w:rsidRDefault="00FF1168">
      <w:pPr>
        <w:pStyle w:val="a3"/>
        <w:ind w:right="116" w:firstLine="852"/>
        <w:jc w:val="both"/>
        <w:rPr>
          <w:sz w:val="28"/>
          <w:szCs w:val="28"/>
        </w:rPr>
      </w:pPr>
      <w:r w:rsidRPr="00C051DB">
        <w:rPr>
          <w:sz w:val="28"/>
          <w:szCs w:val="28"/>
        </w:rPr>
        <w:t xml:space="preserve"> (далее по тексту - МФЦ).</w:t>
      </w:r>
    </w:p>
    <w:p w:rsidR="00FF1168" w:rsidRPr="00C051DB" w:rsidRDefault="00FF1168" w:rsidP="00183FF5">
      <w:pPr>
        <w:pStyle w:val="a3"/>
        <w:tabs>
          <w:tab w:val="left" w:pos="4524"/>
          <w:tab w:val="left" w:pos="8418"/>
        </w:tabs>
        <w:ind w:right="111" w:firstLine="852"/>
        <w:jc w:val="both"/>
        <w:rPr>
          <w:sz w:val="28"/>
          <w:szCs w:val="28"/>
        </w:rPr>
      </w:pPr>
      <w:r w:rsidRPr="00C051DB">
        <w:rPr>
          <w:sz w:val="28"/>
          <w:szCs w:val="28"/>
        </w:rPr>
        <w:t>Место нахождения МФЦ:</w:t>
      </w:r>
      <w:r w:rsidRPr="00C051DB">
        <w:rPr>
          <w:sz w:val="28"/>
          <w:szCs w:val="28"/>
        </w:rPr>
        <w:tab/>
      </w:r>
      <w:r w:rsidR="0062332C" w:rsidRPr="0062332C">
        <w:rPr>
          <w:sz w:val="28"/>
          <w:szCs w:val="28"/>
        </w:rPr>
        <w:t>606108, Нижегородская область, Павловский район, город Павлово, ул. Чапаева, д. 38</w:t>
      </w:r>
      <w:r w:rsidRPr="00C051DB">
        <w:rPr>
          <w:sz w:val="28"/>
          <w:szCs w:val="28"/>
        </w:rPr>
        <w:t>.</w:t>
      </w:r>
    </w:p>
    <w:p w:rsidR="00FF1168" w:rsidRPr="00C051DB" w:rsidRDefault="00FF1168">
      <w:pPr>
        <w:pStyle w:val="a3"/>
        <w:spacing w:line="322" w:lineRule="exact"/>
        <w:ind w:left="965"/>
        <w:rPr>
          <w:sz w:val="28"/>
          <w:szCs w:val="28"/>
        </w:rPr>
      </w:pPr>
      <w:r w:rsidRPr="00C051DB">
        <w:rPr>
          <w:sz w:val="28"/>
          <w:szCs w:val="28"/>
        </w:rPr>
        <w:t>График работы:</w:t>
      </w:r>
    </w:p>
    <w:p w:rsidR="0024537D" w:rsidRPr="0024537D" w:rsidRDefault="0062332C">
      <w:pPr>
        <w:pStyle w:val="a3"/>
        <w:spacing w:line="242" w:lineRule="auto"/>
        <w:ind w:left="965" w:right="3611"/>
        <w:rPr>
          <w:sz w:val="28"/>
          <w:szCs w:val="28"/>
        </w:rPr>
      </w:pPr>
      <w:r w:rsidRPr="0062332C">
        <w:rPr>
          <w:sz w:val="28"/>
          <w:szCs w:val="28"/>
        </w:rPr>
        <w:t>пн-ср, пт c 08:00 до 17:00</w:t>
      </w:r>
      <w:r w:rsidR="0024537D" w:rsidRPr="0024537D">
        <w:rPr>
          <w:sz w:val="28"/>
          <w:szCs w:val="28"/>
        </w:rPr>
        <w:t>;</w:t>
      </w:r>
    </w:p>
    <w:p w:rsidR="0024537D" w:rsidRDefault="0024537D">
      <w:pPr>
        <w:pStyle w:val="a3"/>
        <w:spacing w:line="242" w:lineRule="auto"/>
        <w:ind w:left="965" w:right="3611"/>
        <w:rPr>
          <w:sz w:val="28"/>
          <w:szCs w:val="28"/>
        </w:rPr>
      </w:pPr>
      <w:r w:rsidRPr="0024537D">
        <w:rPr>
          <w:sz w:val="28"/>
          <w:szCs w:val="28"/>
        </w:rPr>
        <w:t>чт c 08:00 до 20:00;</w:t>
      </w:r>
      <w:r w:rsidRPr="0024537D">
        <w:rPr>
          <w:sz w:val="28"/>
          <w:szCs w:val="28"/>
        </w:rPr>
        <w:br/>
        <w:t>Каждый последний четверг месяца приём граждан осуществляется с 09:00 до 20:00;</w:t>
      </w:r>
      <w:r w:rsidR="00FF1168" w:rsidRPr="00C051DB">
        <w:rPr>
          <w:sz w:val="28"/>
          <w:szCs w:val="28"/>
        </w:rPr>
        <w:t xml:space="preserve"> </w:t>
      </w:r>
    </w:p>
    <w:p w:rsidR="0024537D" w:rsidRPr="0024537D" w:rsidRDefault="0024537D">
      <w:pPr>
        <w:pStyle w:val="a3"/>
        <w:spacing w:line="242" w:lineRule="auto"/>
        <w:ind w:left="965" w:right="3611"/>
        <w:rPr>
          <w:sz w:val="28"/>
          <w:szCs w:val="28"/>
        </w:rPr>
      </w:pPr>
      <w:r w:rsidRPr="0024537D">
        <w:rPr>
          <w:sz w:val="28"/>
          <w:szCs w:val="28"/>
        </w:rPr>
        <w:t>сб c 08:00 до 13:30;</w:t>
      </w:r>
    </w:p>
    <w:p w:rsidR="00FF1168" w:rsidRPr="00C051DB" w:rsidRDefault="00FF1168">
      <w:pPr>
        <w:pStyle w:val="a3"/>
        <w:spacing w:line="317" w:lineRule="exact"/>
        <w:ind w:left="965"/>
        <w:rPr>
          <w:sz w:val="28"/>
          <w:szCs w:val="28"/>
        </w:rPr>
      </w:pPr>
      <w:r w:rsidRPr="00C051DB">
        <w:rPr>
          <w:sz w:val="28"/>
          <w:szCs w:val="28"/>
        </w:rPr>
        <w:t xml:space="preserve">Телефон: </w:t>
      </w:r>
      <w:r w:rsidR="0024537D" w:rsidRPr="0024537D">
        <w:rPr>
          <w:bCs/>
          <w:sz w:val="28"/>
          <w:szCs w:val="28"/>
        </w:rPr>
        <w:t>8 (83171) 2-23-50; 2-23-63</w:t>
      </w:r>
      <w:r w:rsidRPr="00C051DB">
        <w:rPr>
          <w:sz w:val="28"/>
          <w:szCs w:val="28"/>
        </w:rPr>
        <w:t>;</w:t>
      </w:r>
    </w:p>
    <w:p w:rsidR="00FF1168" w:rsidRPr="00C051DB" w:rsidRDefault="00FF1168">
      <w:pPr>
        <w:pStyle w:val="a3"/>
        <w:spacing w:line="322" w:lineRule="exact"/>
        <w:ind w:left="965"/>
        <w:rPr>
          <w:sz w:val="28"/>
          <w:szCs w:val="28"/>
        </w:rPr>
      </w:pPr>
      <w:r w:rsidRPr="00C051DB">
        <w:rPr>
          <w:sz w:val="28"/>
          <w:szCs w:val="28"/>
        </w:rPr>
        <w:t xml:space="preserve">Электронная почта: </w:t>
      </w:r>
      <w:r w:rsidR="0024537D" w:rsidRPr="0024537D">
        <w:rPr>
          <w:sz w:val="28"/>
          <w:szCs w:val="28"/>
          <w:u w:val="single"/>
        </w:rPr>
        <w:t>pavlovo@umfc-no.ru</w:t>
      </w:r>
    </w:p>
    <w:p w:rsidR="00FF1168" w:rsidRDefault="00FF1168" w:rsidP="002E06B7">
      <w:pPr>
        <w:pStyle w:val="a5"/>
        <w:numPr>
          <w:ilvl w:val="1"/>
          <w:numId w:val="27"/>
        </w:numPr>
        <w:tabs>
          <w:tab w:val="clear" w:pos="1402"/>
          <w:tab w:val="left" w:pos="1611"/>
          <w:tab w:val="left" w:pos="2017"/>
          <w:tab w:val="left" w:pos="3545"/>
          <w:tab w:val="left" w:pos="5126"/>
          <w:tab w:val="left" w:pos="7012"/>
          <w:tab w:val="left" w:pos="8607"/>
          <w:tab w:val="left" w:pos="9881"/>
        </w:tabs>
        <w:ind w:left="0" w:right="113" w:firstLine="682"/>
        <w:jc w:val="left"/>
        <w:rPr>
          <w:sz w:val="28"/>
        </w:rPr>
      </w:pPr>
      <w:r>
        <w:rPr>
          <w:sz w:val="28"/>
        </w:rPr>
        <w:t>В</w:t>
      </w:r>
      <w:r>
        <w:rPr>
          <w:sz w:val="28"/>
        </w:rPr>
        <w:tab/>
        <w:t>настоящем</w:t>
      </w:r>
      <w:r>
        <w:rPr>
          <w:sz w:val="28"/>
        </w:rPr>
        <w:tab/>
        <w:t>Регламенте</w:t>
      </w:r>
      <w:r>
        <w:rPr>
          <w:sz w:val="28"/>
        </w:rPr>
        <w:tab/>
        <w:t>используются</w:t>
      </w:r>
      <w:r>
        <w:rPr>
          <w:sz w:val="28"/>
        </w:rPr>
        <w:tab/>
        <w:t>следующие</w:t>
      </w:r>
      <w:r>
        <w:rPr>
          <w:sz w:val="28"/>
        </w:rPr>
        <w:tab/>
        <w:t>термины</w:t>
      </w:r>
      <w:r>
        <w:rPr>
          <w:sz w:val="28"/>
        </w:rPr>
        <w:tab/>
        <w:t>и определения:</w:t>
      </w:r>
    </w:p>
    <w:p w:rsidR="00FF1168" w:rsidRPr="00C051DB" w:rsidRDefault="00FF1168" w:rsidP="002E06B7">
      <w:pPr>
        <w:pStyle w:val="a3"/>
        <w:ind w:right="108" w:firstLine="852"/>
        <w:jc w:val="both"/>
        <w:rPr>
          <w:sz w:val="28"/>
          <w:szCs w:val="28"/>
        </w:rPr>
      </w:pPr>
      <w:r w:rsidRPr="00C051DB">
        <w:rPr>
          <w:sz w:val="28"/>
          <w:szCs w:val="28"/>
        </w:rPr>
        <w:t>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w:t>
      </w:r>
    </w:p>
    <w:p w:rsidR="00FF1168" w:rsidRPr="00C051DB" w:rsidRDefault="00FF1168" w:rsidP="00C675E8">
      <w:pPr>
        <w:pStyle w:val="a3"/>
        <w:tabs>
          <w:tab w:val="left" w:pos="2392"/>
          <w:tab w:val="left" w:pos="3099"/>
          <w:tab w:val="left" w:pos="5075"/>
          <w:tab w:val="left" w:pos="7352"/>
          <w:tab w:val="left" w:pos="7772"/>
        </w:tabs>
        <w:ind w:right="111" w:firstLine="852"/>
        <w:jc w:val="both"/>
        <w:rPr>
          <w:sz w:val="28"/>
          <w:szCs w:val="28"/>
        </w:rPr>
      </w:pPr>
      <w:r w:rsidRPr="00C051DB">
        <w:rPr>
          <w:sz w:val="28"/>
          <w:szCs w:val="28"/>
        </w:rPr>
        <w:t>б) аэростат - летательный аппарат, подъемная сила которого основана на аэростатическом</w:t>
      </w:r>
      <w:r w:rsidRPr="00C051DB">
        <w:rPr>
          <w:sz w:val="28"/>
          <w:szCs w:val="28"/>
        </w:rPr>
        <w:tab/>
        <w:t>или</w:t>
      </w:r>
      <w:r w:rsidRPr="00C051DB">
        <w:rPr>
          <w:sz w:val="28"/>
          <w:szCs w:val="28"/>
        </w:rPr>
        <w:tab/>
        <w:t>одновременно</w:t>
      </w:r>
      <w:r w:rsidRPr="00C051DB">
        <w:rPr>
          <w:sz w:val="28"/>
          <w:szCs w:val="28"/>
        </w:rPr>
        <w:tab/>
        <w:t>аэростатическом</w:t>
      </w:r>
      <w:r w:rsidRPr="00C051DB">
        <w:rPr>
          <w:sz w:val="28"/>
          <w:szCs w:val="28"/>
        </w:rPr>
        <w:tab/>
        <w:t>и</w:t>
      </w:r>
      <w:r w:rsidRPr="00C051DB">
        <w:rPr>
          <w:sz w:val="28"/>
          <w:szCs w:val="28"/>
        </w:rPr>
        <w:tab/>
      </w:r>
      <w:r w:rsidRPr="00C051DB">
        <w:rPr>
          <w:spacing w:val="-1"/>
          <w:sz w:val="28"/>
          <w:szCs w:val="28"/>
        </w:rPr>
        <w:t>аэродинамическом</w:t>
      </w:r>
      <w:r w:rsidR="00C675E8">
        <w:rPr>
          <w:spacing w:val="-1"/>
          <w:sz w:val="28"/>
          <w:szCs w:val="28"/>
        </w:rPr>
        <w:t xml:space="preserve"> </w:t>
      </w:r>
      <w:r w:rsidRPr="00C051DB">
        <w:rPr>
          <w:sz w:val="28"/>
          <w:szCs w:val="28"/>
        </w:rPr>
        <w:t>принципах;</w:t>
      </w:r>
    </w:p>
    <w:p w:rsidR="00FF1168" w:rsidRPr="00C051DB" w:rsidRDefault="00FF1168">
      <w:pPr>
        <w:pStyle w:val="a3"/>
        <w:spacing w:before="3"/>
        <w:ind w:right="108" w:firstLine="852"/>
        <w:jc w:val="both"/>
        <w:rPr>
          <w:sz w:val="28"/>
          <w:szCs w:val="28"/>
        </w:rPr>
      </w:pPr>
      <w:r w:rsidRPr="00C051DB">
        <w:rPr>
          <w:sz w:val="28"/>
          <w:szCs w:val="28"/>
        </w:rPr>
        <w:t>в)</w:t>
      </w:r>
      <w:r>
        <w:rPr>
          <w:sz w:val="28"/>
          <w:szCs w:val="28"/>
        </w:rPr>
        <w:t xml:space="preserve"> </w:t>
      </w:r>
      <w:r w:rsidRPr="00C051DB">
        <w:rPr>
          <w:sz w:val="28"/>
          <w:szCs w:val="28"/>
        </w:rPr>
        <w:t>беспилотный</w:t>
      </w:r>
      <w:r>
        <w:rPr>
          <w:sz w:val="28"/>
          <w:szCs w:val="28"/>
        </w:rPr>
        <w:t xml:space="preserve"> </w:t>
      </w:r>
      <w:r w:rsidRPr="00C051DB">
        <w:rPr>
          <w:sz w:val="28"/>
          <w:szCs w:val="28"/>
        </w:rPr>
        <w:t>летательный</w:t>
      </w:r>
      <w:r>
        <w:rPr>
          <w:sz w:val="28"/>
          <w:szCs w:val="28"/>
        </w:rPr>
        <w:t xml:space="preserve"> </w:t>
      </w:r>
      <w:r w:rsidRPr="00C051DB">
        <w:rPr>
          <w:sz w:val="28"/>
          <w:szCs w:val="28"/>
        </w:rPr>
        <w:t>аппарат</w:t>
      </w:r>
      <w:r>
        <w:rPr>
          <w:sz w:val="28"/>
          <w:szCs w:val="28"/>
        </w:rPr>
        <w:t xml:space="preserve"> – </w:t>
      </w:r>
      <w:r w:rsidRPr="00C051DB">
        <w:rPr>
          <w:sz w:val="28"/>
          <w:szCs w:val="28"/>
        </w:rPr>
        <w:t>летательный</w:t>
      </w:r>
      <w:r>
        <w:rPr>
          <w:sz w:val="28"/>
          <w:szCs w:val="28"/>
        </w:rPr>
        <w:t xml:space="preserve"> </w:t>
      </w:r>
      <w:r w:rsidRPr="00C051DB">
        <w:rPr>
          <w:sz w:val="28"/>
          <w:szCs w:val="28"/>
        </w:rPr>
        <w:t>аппарат,</w:t>
      </w:r>
      <w:r>
        <w:rPr>
          <w:sz w:val="28"/>
          <w:szCs w:val="28"/>
        </w:rPr>
        <w:t xml:space="preserve"> </w:t>
      </w:r>
      <w:r w:rsidRPr="00C051DB">
        <w:rPr>
          <w:sz w:val="28"/>
          <w:szCs w:val="28"/>
        </w:rPr>
        <w:t>выполняющий полет без пилота (экипажа) на борту и управляемый в полете автоматически, оператором с пункта управления или сочетанием указанных</w:t>
      </w:r>
      <w:r>
        <w:rPr>
          <w:sz w:val="28"/>
          <w:szCs w:val="28"/>
        </w:rPr>
        <w:t xml:space="preserve"> </w:t>
      </w:r>
      <w:r w:rsidRPr="00C051DB">
        <w:rPr>
          <w:sz w:val="28"/>
          <w:szCs w:val="28"/>
        </w:rPr>
        <w:t>способов</w:t>
      </w:r>
      <w:r w:rsidR="0024537D">
        <w:rPr>
          <w:sz w:val="28"/>
          <w:szCs w:val="28"/>
        </w:rPr>
        <w:t xml:space="preserve"> </w:t>
      </w:r>
      <w:r w:rsidR="0024537D" w:rsidRPr="0024537D">
        <w:rPr>
          <w:sz w:val="28"/>
          <w:szCs w:val="28"/>
        </w:rPr>
        <w:t xml:space="preserve">(за </w:t>
      </w:r>
      <w:bookmarkStart w:id="4" w:name="_GoBack"/>
      <w:bookmarkEnd w:id="4"/>
      <w:r w:rsidR="00C675E8" w:rsidRPr="0024537D">
        <w:rPr>
          <w:sz w:val="28"/>
          <w:szCs w:val="28"/>
        </w:rPr>
        <w:t>исключением беспилотных</w:t>
      </w:r>
      <w:r w:rsidR="0024537D" w:rsidRPr="0024537D">
        <w:rPr>
          <w:sz w:val="28"/>
          <w:szCs w:val="28"/>
        </w:rPr>
        <w:t xml:space="preserve"> летательных аппаратов с максимальной взлетной массой менее 0,25 кг)</w:t>
      </w:r>
      <w:r w:rsidRPr="00C051DB">
        <w:rPr>
          <w:sz w:val="28"/>
          <w:szCs w:val="28"/>
        </w:rPr>
        <w:t>;</w:t>
      </w:r>
    </w:p>
    <w:p w:rsidR="00FF1168" w:rsidRPr="00C051DB" w:rsidRDefault="00FF1168">
      <w:pPr>
        <w:pStyle w:val="a3"/>
        <w:ind w:right="110" w:firstLine="852"/>
        <w:jc w:val="both"/>
        <w:rPr>
          <w:sz w:val="28"/>
          <w:szCs w:val="28"/>
        </w:rPr>
      </w:pPr>
      <w:r w:rsidRPr="00C051DB">
        <w:rPr>
          <w:sz w:val="28"/>
          <w:szCs w:val="28"/>
        </w:rPr>
        <w:t xml:space="preserve">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w:t>
      </w:r>
      <w:r w:rsidRPr="00C051DB">
        <w:rPr>
          <w:sz w:val="28"/>
          <w:szCs w:val="28"/>
        </w:rPr>
        <w:lastRenderedPageBreak/>
        <w:t>в документах, на основании которых вносились сведения.</w:t>
      </w:r>
    </w:p>
    <w:p w:rsidR="00FF1168" w:rsidRPr="00C051DB" w:rsidRDefault="00FF1168">
      <w:pPr>
        <w:pStyle w:val="a3"/>
        <w:ind w:right="106" w:firstLine="852"/>
        <w:jc w:val="both"/>
        <w:rPr>
          <w:sz w:val="28"/>
          <w:szCs w:val="28"/>
        </w:rPr>
      </w:pPr>
      <w:r w:rsidRPr="00C051DB">
        <w:rPr>
          <w:sz w:val="28"/>
          <w:szCs w:val="28"/>
        </w:rPr>
        <w:t>В настоящем Регламенте под заявлением о предоставлении</w:t>
      </w:r>
      <w:r>
        <w:rPr>
          <w:sz w:val="28"/>
          <w:szCs w:val="28"/>
        </w:rPr>
        <w:t xml:space="preserve"> </w:t>
      </w:r>
      <w:r w:rsidRPr="00C051DB">
        <w:rPr>
          <w:sz w:val="28"/>
          <w:szCs w:val="28"/>
        </w:rPr>
        <w:t>муниципальной услуги (далее - заявление) понимается запрос о предоставлении муниципальной услуги (</w:t>
      </w:r>
      <w:hyperlink r:id="rId10">
        <w:r w:rsidRPr="00C051DB">
          <w:rPr>
            <w:sz w:val="28"/>
            <w:szCs w:val="28"/>
          </w:rPr>
          <w:t xml:space="preserve">пункт 2 статьи 2 </w:t>
        </w:r>
      </w:hyperlink>
      <w:r w:rsidRPr="00C051DB">
        <w:rPr>
          <w:sz w:val="28"/>
          <w:szCs w:val="28"/>
        </w:rPr>
        <w:t xml:space="preserve">Федерального закона № 210-ФЗ). </w:t>
      </w:r>
      <w:hyperlink w:anchor="_bookmark22" w:history="1">
        <w:r w:rsidRPr="00C051DB">
          <w:rPr>
            <w:sz w:val="28"/>
            <w:szCs w:val="28"/>
          </w:rPr>
          <w:t xml:space="preserve">Запрос </w:t>
        </w:r>
      </w:hyperlink>
      <w:r w:rsidRPr="00C051DB">
        <w:rPr>
          <w:sz w:val="28"/>
          <w:szCs w:val="28"/>
        </w:rPr>
        <w:t>заполняется на стандартном бланке (приложение №1).</w:t>
      </w:r>
    </w:p>
    <w:p w:rsidR="00FF1168" w:rsidRPr="00C051DB" w:rsidRDefault="00FF1168">
      <w:pPr>
        <w:jc w:val="both"/>
        <w:rPr>
          <w:sz w:val="28"/>
          <w:szCs w:val="28"/>
        </w:rPr>
        <w:sectPr w:rsidR="00FF1168" w:rsidRPr="00C051DB">
          <w:pgSz w:w="11910" w:h="16840"/>
          <w:pgMar w:top="1040" w:right="740" w:bottom="280" w:left="1020" w:header="720" w:footer="720" w:gutter="0"/>
          <w:cols w:space="720"/>
        </w:sectPr>
      </w:pPr>
    </w:p>
    <w:p w:rsidR="00FF1168" w:rsidRDefault="00FF1168">
      <w:pPr>
        <w:pStyle w:val="1"/>
        <w:numPr>
          <w:ilvl w:val="1"/>
          <w:numId w:val="24"/>
        </w:numPr>
        <w:tabs>
          <w:tab w:val="left" w:pos="4403"/>
        </w:tabs>
        <w:spacing w:before="68"/>
        <w:ind w:left="4402" w:hanging="360"/>
      </w:pPr>
      <w:r>
        <w:lastRenderedPageBreak/>
        <w:t>Стандарт предоставления муниципальной услуги</w:t>
      </w:r>
    </w:p>
    <w:p w:rsidR="00FF1168" w:rsidRDefault="00FF1168">
      <w:pPr>
        <w:pStyle w:val="a3"/>
        <w:ind w:left="0"/>
        <w:rPr>
          <w:b/>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657"/>
        <w:gridCol w:w="2324"/>
      </w:tblGrid>
      <w:tr w:rsidR="00FF1168">
        <w:trPr>
          <w:trHeight w:val="1813"/>
        </w:trPr>
        <w:tc>
          <w:tcPr>
            <w:tcW w:w="4532" w:type="dxa"/>
          </w:tcPr>
          <w:p w:rsidR="00FF1168" w:rsidRDefault="00FF1168">
            <w:pPr>
              <w:pStyle w:val="TableParagraph"/>
              <w:spacing w:before="100"/>
              <w:ind w:left="573" w:right="566"/>
              <w:jc w:val="center"/>
              <w:rPr>
                <w:sz w:val="28"/>
              </w:rPr>
            </w:pPr>
            <w:r>
              <w:rPr>
                <w:sz w:val="28"/>
              </w:rPr>
              <w:t>Наименование требования к стандарту предоставления муниципальной услуги</w:t>
            </w:r>
          </w:p>
        </w:tc>
        <w:tc>
          <w:tcPr>
            <w:tcW w:w="7657" w:type="dxa"/>
          </w:tcPr>
          <w:p w:rsidR="00FF1168" w:rsidRDefault="00FF1168">
            <w:pPr>
              <w:pStyle w:val="TableParagraph"/>
              <w:spacing w:before="100" w:line="242" w:lineRule="auto"/>
              <w:ind w:left="2438" w:right="629" w:hanging="1789"/>
              <w:rPr>
                <w:sz w:val="28"/>
              </w:rPr>
            </w:pPr>
            <w:r>
              <w:rPr>
                <w:sz w:val="28"/>
              </w:rPr>
              <w:t>Содержание требований к стандарту предоставления муниципальной услуги</w:t>
            </w:r>
          </w:p>
        </w:tc>
        <w:tc>
          <w:tcPr>
            <w:tcW w:w="2324" w:type="dxa"/>
          </w:tcPr>
          <w:p w:rsidR="00FF1168" w:rsidRDefault="00FF1168">
            <w:pPr>
              <w:pStyle w:val="TableParagraph"/>
              <w:spacing w:before="100"/>
              <w:ind w:right="49"/>
              <w:jc w:val="center"/>
              <w:rPr>
                <w:sz w:val="28"/>
              </w:rPr>
            </w:pPr>
            <w:r>
              <w:rPr>
                <w:sz w:val="28"/>
              </w:rPr>
              <w:t>Нормативный акт, устанавливающий муниципальную услугу или требование</w:t>
            </w:r>
          </w:p>
        </w:tc>
      </w:tr>
      <w:tr w:rsidR="00FF1168">
        <w:trPr>
          <w:trHeight w:val="2779"/>
        </w:trPr>
        <w:tc>
          <w:tcPr>
            <w:tcW w:w="4532" w:type="dxa"/>
          </w:tcPr>
          <w:p w:rsidR="00FF1168" w:rsidRDefault="00FF1168">
            <w:pPr>
              <w:pStyle w:val="TableParagraph"/>
              <w:spacing w:before="100"/>
              <w:ind w:right="234"/>
              <w:rPr>
                <w:sz w:val="28"/>
              </w:rPr>
            </w:pPr>
            <w:r>
              <w:rPr>
                <w:sz w:val="28"/>
              </w:rPr>
              <w:t>2.1. Наименование муниципальной услуги</w:t>
            </w:r>
          </w:p>
        </w:tc>
        <w:tc>
          <w:tcPr>
            <w:tcW w:w="7657" w:type="dxa"/>
          </w:tcPr>
          <w:p w:rsidR="00FF1168" w:rsidRDefault="00FF1168" w:rsidP="0024537D">
            <w:pPr>
              <w:pStyle w:val="TableParagraph"/>
              <w:spacing w:before="100"/>
              <w:ind w:right="52"/>
              <w:jc w:val="both"/>
              <w:rPr>
                <w:sz w:val="28"/>
              </w:rPr>
            </w:pPr>
            <w:r>
              <w:rPr>
                <w:sz w:val="28"/>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w:t>
            </w:r>
            <w:r w:rsidR="0024537D">
              <w:rPr>
                <w:sz w:val="28"/>
              </w:rPr>
              <w:t>авловского</w:t>
            </w:r>
            <w:r>
              <w:rPr>
                <w:sz w:val="28"/>
              </w:rPr>
              <w:t xml:space="preserve"> муниципального </w:t>
            </w:r>
            <w:r w:rsidR="00FD7D89">
              <w:rPr>
                <w:sz w:val="28"/>
              </w:rPr>
              <w:t>округа</w:t>
            </w:r>
            <w:r>
              <w:rPr>
                <w:sz w:val="28"/>
              </w:rPr>
              <w:t xml:space="preserve">, посадку (взлет) на площадки, расположенные в границах </w:t>
            </w:r>
            <w:r w:rsidR="0024537D">
              <w:rPr>
                <w:sz w:val="28"/>
              </w:rPr>
              <w:t>Павловского</w:t>
            </w:r>
            <w:r>
              <w:rPr>
                <w:sz w:val="28"/>
              </w:rPr>
              <w:t xml:space="preserve"> муниципального </w:t>
            </w:r>
            <w:r w:rsidR="00FD7D89">
              <w:rPr>
                <w:sz w:val="28"/>
              </w:rPr>
              <w:t>округа</w:t>
            </w:r>
            <w:r>
              <w:rPr>
                <w:sz w:val="28"/>
              </w:rPr>
              <w:t>, сведения о которых не опубликованы в документах аэронавигационной информации</w:t>
            </w:r>
          </w:p>
        </w:tc>
        <w:tc>
          <w:tcPr>
            <w:tcW w:w="2324" w:type="dxa"/>
          </w:tcPr>
          <w:p w:rsidR="00FF1168" w:rsidRDefault="00FF1168">
            <w:pPr>
              <w:pStyle w:val="TableParagraph"/>
              <w:ind w:left="0"/>
              <w:rPr>
                <w:sz w:val="28"/>
              </w:rPr>
            </w:pPr>
          </w:p>
        </w:tc>
      </w:tr>
      <w:tr w:rsidR="00FF1168">
        <w:trPr>
          <w:trHeight w:val="1814"/>
        </w:trPr>
        <w:tc>
          <w:tcPr>
            <w:tcW w:w="4532" w:type="dxa"/>
          </w:tcPr>
          <w:p w:rsidR="00FF1168" w:rsidRDefault="00FF1168">
            <w:pPr>
              <w:pStyle w:val="TableParagraph"/>
              <w:spacing w:before="103" w:line="322" w:lineRule="exact"/>
              <w:rPr>
                <w:sz w:val="28"/>
              </w:rPr>
            </w:pPr>
            <w:r>
              <w:rPr>
                <w:sz w:val="28"/>
              </w:rPr>
              <w:t>2.2.Наименование органа</w:t>
            </w:r>
          </w:p>
          <w:p w:rsidR="00FF1168" w:rsidRDefault="00FF1168">
            <w:pPr>
              <w:pStyle w:val="TableParagraph"/>
              <w:ind w:right="60"/>
              <w:rPr>
                <w:sz w:val="28"/>
              </w:rPr>
            </w:pPr>
            <w:r>
              <w:rPr>
                <w:sz w:val="28"/>
              </w:rPr>
              <w:t>исполнительно-распорядительного органа местного самоуправления, непосредственно предоставляющего муниципальную услугу</w:t>
            </w:r>
          </w:p>
        </w:tc>
        <w:tc>
          <w:tcPr>
            <w:tcW w:w="7657" w:type="dxa"/>
          </w:tcPr>
          <w:p w:rsidR="00FF1168" w:rsidRPr="007F006D" w:rsidRDefault="0024537D" w:rsidP="0024537D">
            <w:pPr>
              <w:pStyle w:val="TableParagraph"/>
              <w:spacing w:before="103"/>
              <w:rPr>
                <w:sz w:val="28"/>
              </w:rPr>
            </w:pPr>
            <w:r>
              <w:rPr>
                <w:sz w:val="28"/>
                <w:szCs w:val="28"/>
              </w:rPr>
              <w:t>Управление гражданской защиты</w:t>
            </w:r>
            <w:r w:rsidR="00FF1168" w:rsidRPr="007F006D">
              <w:rPr>
                <w:sz w:val="28"/>
                <w:szCs w:val="28"/>
              </w:rPr>
              <w:t xml:space="preserve"> </w:t>
            </w:r>
            <w:r w:rsidR="00FF1168">
              <w:rPr>
                <w:sz w:val="28"/>
                <w:szCs w:val="28"/>
              </w:rPr>
              <w:t>А</w:t>
            </w:r>
            <w:r w:rsidR="00FF1168" w:rsidRPr="007F006D">
              <w:rPr>
                <w:sz w:val="28"/>
                <w:szCs w:val="28"/>
              </w:rPr>
              <w:t>дминистрации</w:t>
            </w:r>
          </w:p>
        </w:tc>
        <w:tc>
          <w:tcPr>
            <w:tcW w:w="2324" w:type="dxa"/>
          </w:tcPr>
          <w:p w:rsidR="00FF1168" w:rsidRDefault="00FF1168">
            <w:pPr>
              <w:pStyle w:val="TableParagraph"/>
              <w:tabs>
                <w:tab w:val="left" w:pos="2124"/>
              </w:tabs>
              <w:spacing w:before="103"/>
              <w:ind w:right="47"/>
              <w:rPr>
                <w:sz w:val="28"/>
              </w:rPr>
            </w:pPr>
          </w:p>
        </w:tc>
      </w:tr>
      <w:tr w:rsidR="00FF1168">
        <w:trPr>
          <w:trHeight w:val="2781"/>
        </w:trPr>
        <w:tc>
          <w:tcPr>
            <w:tcW w:w="4532" w:type="dxa"/>
          </w:tcPr>
          <w:p w:rsidR="00FF1168" w:rsidRDefault="00FF1168">
            <w:pPr>
              <w:pStyle w:val="TableParagraph"/>
              <w:spacing w:before="103" w:line="322" w:lineRule="exact"/>
              <w:rPr>
                <w:sz w:val="28"/>
              </w:rPr>
            </w:pPr>
            <w:bookmarkStart w:id="5" w:name="_bookmark4"/>
            <w:bookmarkEnd w:id="5"/>
            <w:r>
              <w:rPr>
                <w:sz w:val="28"/>
              </w:rPr>
              <w:t>2.3.Описание результата</w:t>
            </w:r>
          </w:p>
          <w:p w:rsidR="00FF1168" w:rsidRDefault="00FF1168">
            <w:pPr>
              <w:pStyle w:val="TableParagraph"/>
              <w:ind w:right="580"/>
              <w:rPr>
                <w:sz w:val="28"/>
              </w:rPr>
            </w:pPr>
            <w:r>
              <w:rPr>
                <w:sz w:val="28"/>
              </w:rPr>
              <w:t>предоставления муниципальной услуги</w:t>
            </w:r>
          </w:p>
        </w:tc>
        <w:tc>
          <w:tcPr>
            <w:tcW w:w="7657" w:type="dxa"/>
          </w:tcPr>
          <w:p w:rsidR="00FF1168" w:rsidRDefault="00FF1168">
            <w:pPr>
              <w:pStyle w:val="TableParagraph"/>
              <w:tabs>
                <w:tab w:val="left" w:pos="2485"/>
                <w:tab w:val="left" w:pos="4051"/>
                <w:tab w:val="left" w:pos="6444"/>
              </w:tabs>
              <w:spacing w:before="103"/>
              <w:ind w:right="50"/>
              <w:jc w:val="both"/>
              <w:rPr>
                <w:sz w:val="28"/>
              </w:rPr>
            </w:pPr>
            <w:r>
              <w:rPr>
                <w:sz w:val="28"/>
              </w:rPr>
              <w:t xml:space="preserve">1) Направление (выдача) </w:t>
            </w:r>
            <w:hyperlink w:anchor="_bookmark23" w:history="1">
              <w:r>
                <w:rPr>
                  <w:sz w:val="28"/>
                </w:rPr>
                <w:t>разрешения</w:t>
              </w:r>
            </w:hyperlink>
            <w:r>
              <w:rPr>
                <w:sz w:val="28"/>
              </w:rPr>
              <w:t xml:space="preserve"> на выполнение авиационных</w:t>
            </w:r>
            <w:r>
              <w:rPr>
                <w:sz w:val="28"/>
              </w:rPr>
              <w:tab/>
              <w:t>работ,</w:t>
            </w:r>
            <w:r>
              <w:rPr>
                <w:sz w:val="28"/>
              </w:rPr>
              <w:tab/>
              <w:t>парашютных</w:t>
            </w:r>
            <w:r>
              <w:rPr>
                <w:sz w:val="28"/>
              </w:rPr>
              <w:tab/>
            </w:r>
            <w:r>
              <w:rPr>
                <w:spacing w:val="-1"/>
                <w:sz w:val="28"/>
              </w:rPr>
              <w:t xml:space="preserve">прыжков, </w:t>
            </w:r>
            <w:r>
              <w:rPr>
                <w:sz w:val="28"/>
              </w:rPr>
              <w:t xml:space="preserve">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8"/>
              </w:rPr>
              <w:t>округа</w:t>
            </w:r>
            <w:r>
              <w:rPr>
                <w:sz w:val="28"/>
              </w:rPr>
              <w:t xml:space="preserve">, посадку (взлет) на площадки, расположенные в границах Павловского муниципального </w:t>
            </w:r>
            <w:r w:rsidR="00FD7D89">
              <w:rPr>
                <w:sz w:val="28"/>
              </w:rPr>
              <w:t>округа</w:t>
            </w:r>
            <w:r>
              <w:rPr>
                <w:sz w:val="28"/>
              </w:rPr>
              <w:t>, сведения о которых не опубликованы в документах аэронавигационной</w:t>
            </w:r>
          </w:p>
        </w:tc>
        <w:tc>
          <w:tcPr>
            <w:tcW w:w="2324" w:type="dxa"/>
          </w:tcPr>
          <w:p w:rsidR="00FF1168" w:rsidRDefault="00FF1168">
            <w:pPr>
              <w:pStyle w:val="TableParagraph"/>
              <w:spacing w:before="103"/>
              <w:ind w:left="12"/>
              <w:jc w:val="center"/>
              <w:rPr>
                <w:sz w:val="28"/>
              </w:rPr>
            </w:pPr>
            <w:r>
              <w:rPr>
                <w:sz w:val="28"/>
              </w:rPr>
              <w:t>-</w:t>
            </w:r>
          </w:p>
        </w:tc>
      </w:tr>
    </w:tbl>
    <w:p w:rsidR="00FF1168" w:rsidRDefault="00FF1168">
      <w:pPr>
        <w:jc w:val="center"/>
        <w:rPr>
          <w:sz w:val="28"/>
        </w:rPr>
        <w:sectPr w:rsidR="00FF1168">
          <w:pgSz w:w="16840" w:h="11910" w:orient="landscape"/>
          <w:pgMar w:top="96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657"/>
        <w:gridCol w:w="2324"/>
      </w:tblGrid>
      <w:tr w:rsidR="00FF1168">
        <w:trPr>
          <w:trHeight w:val="3747"/>
        </w:trPr>
        <w:tc>
          <w:tcPr>
            <w:tcW w:w="4532" w:type="dxa"/>
          </w:tcPr>
          <w:p w:rsidR="00FF1168" w:rsidRDefault="00FF1168">
            <w:pPr>
              <w:pStyle w:val="TableParagraph"/>
              <w:ind w:left="0"/>
              <w:rPr>
                <w:sz w:val="28"/>
              </w:rPr>
            </w:pPr>
          </w:p>
        </w:tc>
        <w:tc>
          <w:tcPr>
            <w:tcW w:w="7657" w:type="dxa"/>
          </w:tcPr>
          <w:p w:rsidR="00FF1168" w:rsidRDefault="00FF1168">
            <w:pPr>
              <w:pStyle w:val="TableParagraph"/>
              <w:spacing w:before="103"/>
              <w:rPr>
                <w:sz w:val="28"/>
              </w:rPr>
            </w:pPr>
            <w:r>
              <w:rPr>
                <w:sz w:val="28"/>
              </w:rPr>
              <w:t>информации (приложение № 2);</w:t>
            </w:r>
          </w:p>
          <w:p w:rsidR="00FF1168" w:rsidRDefault="00FF1168">
            <w:pPr>
              <w:pStyle w:val="TableParagraph"/>
              <w:ind w:right="48"/>
              <w:jc w:val="both"/>
              <w:rPr>
                <w:sz w:val="28"/>
              </w:rPr>
            </w:pPr>
            <w:r>
              <w:rPr>
                <w:sz w:val="28"/>
              </w:rPr>
              <w:t xml:space="preserve">2) направление (выдача) </w:t>
            </w:r>
            <w:hyperlink w:anchor="_bookmark24" w:history="1">
              <w:r>
                <w:rPr>
                  <w:sz w:val="28"/>
                </w:rPr>
                <w:t>уведомления</w:t>
              </w:r>
            </w:hyperlink>
            <w:r>
              <w:rPr>
                <w:sz w:val="28"/>
              </w:rPr>
              <w:t xml:space="preserve"> об отказе в предоставлении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8"/>
              </w:rPr>
              <w:t>округа</w:t>
            </w:r>
            <w:r>
              <w:rPr>
                <w:sz w:val="28"/>
              </w:rPr>
              <w:t xml:space="preserve">, посадку (взлет) на площадки, расположенные в границах Павловского  муниципального </w:t>
            </w:r>
            <w:r w:rsidR="00FD7D89">
              <w:rPr>
                <w:sz w:val="28"/>
              </w:rPr>
              <w:t>округа</w:t>
            </w:r>
            <w:r>
              <w:rPr>
                <w:sz w:val="28"/>
              </w:rPr>
              <w:t>, сведения о которых не опубликованы в документах аэронавигационной информации (приложение № 3)</w:t>
            </w:r>
          </w:p>
        </w:tc>
        <w:tc>
          <w:tcPr>
            <w:tcW w:w="2324" w:type="dxa"/>
          </w:tcPr>
          <w:p w:rsidR="00FF1168" w:rsidRDefault="00FF1168">
            <w:pPr>
              <w:pStyle w:val="TableParagraph"/>
              <w:ind w:left="0"/>
              <w:rPr>
                <w:sz w:val="28"/>
              </w:rPr>
            </w:pPr>
          </w:p>
        </w:tc>
      </w:tr>
      <w:tr w:rsidR="00FF1168">
        <w:trPr>
          <w:trHeight w:val="1492"/>
        </w:trPr>
        <w:tc>
          <w:tcPr>
            <w:tcW w:w="4532" w:type="dxa"/>
          </w:tcPr>
          <w:p w:rsidR="00FF1168" w:rsidRDefault="00FF1168">
            <w:pPr>
              <w:pStyle w:val="TableParagraph"/>
              <w:spacing w:before="103"/>
              <w:ind w:right="1385"/>
              <w:rPr>
                <w:sz w:val="28"/>
              </w:rPr>
            </w:pPr>
            <w:r>
              <w:rPr>
                <w:sz w:val="28"/>
              </w:rPr>
              <w:t>2.4. Срок предоставления муниципальной услуги</w:t>
            </w:r>
          </w:p>
        </w:tc>
        <w:tc>
          <w:tcPr>
            <w:tcW w:w="7657" w:type="dxa"/>
          </w:tcPr>
          <w:p w:rsidR="00FF1168" w:rsidRDefault="00FF1168">
            <w:pPr>
              <w:pStyle w:val="TableParagraph"/>
              <w:spacing w:before="103"/>
              <w:rPr>
                <w:sz w:val="28"/>
              </w:rPr>
            </w:pPr>
            <w:r>
              <w:rPr>
                <w:sz w:val="28"/>
              </w:rPr>
              <w:t>Срок предоставления муниципальной услуги составляет 10 рабочих дней с даты регистрации заявления.</w:t>
            </w:r>
          </w:p>
          <w:p w:rsidR="00FF1168" w:rsidRDefault="00FF1168">
            <w:pPr>
              <w:pStyle w:val="TableParagraph"/>
              <w:tabs>
                <w:tab w:val="left" w:pos="2494"/>
                <w:tab w:val="left" w:pos="3480"/>
                <w:tab w:val="left" w:pos="5694"/>
              </w:tabs>
              <w:ind w:right="54"/>
              <w:rPr>
                <w:sz w:val="28"/>
              </w:rPr>
            </w:pPr>
            <w:r>
              <w:rPr>
                <w:sz w:val="28"/>
              </w:rPr>
              <w:t>Приостановление</w:t>
            </w:r>
            <w:r>
              <w:rPr>
                <w:sz w:val="28"/>
              </w:rPr>
              <w:tab/>
              <w:t>срока</w:t>
            </w:r>
            <w:r>
              <w:rPr>
                <w:sz w:val="28"/>
              </w:rPr>
              <w:tab/>
              <w:t>предоставления</w:t>
            </w:r>
            <w:r>
              <w:rPr>
                <w:sz w:val="28"/>
              </w:rPr>
              <w:tab/>
            </w:r>
            <w:r>
              <w:rPr>
                <w:spacing w:val="-1"/>
                <w:sz w:val="28"/>
              </w:rPr>
              <w:t xml:space="preserve">муниципальной </w:t>
            </w:r>
            <w:r>
              <w:rPr>
                <w:sz w:val="28"/>
              </w:rPr>
              <w:t>услуги не предусмотрено.</w:t>
            </w:r>
          </w:p>
        </w:tc>
        <w:tc>
          <w:tcPr>
            <w:tcW w:w="2324" w:type="dxa"/>
          </w:tcPr>
          <w:p w:rsidR="00FF1168" w:rsidRDefault="00FF1168">
            <w:pPr>
              <w:pStyle w:val="TableParagraph"/>
              <w:spacing w:before="103"/>
              <w:ind w:left="12"/>
              <w:jc w:val="center"/>
              <w:rPr>
                <w:sz w:val="28"/>
              </w:rPr>
            </w:pPr>
            <w:r>
              <w:rPr>
                <w:sz w:val="28"/>
              </w:rPr>
              <w:t>-</w:t>
            </w:r>
          </w:p>
        </w:tc>
      </w:tr>
      <w:tr w:rsidR="00FF1168">
        <w:trPr>
          <w:trHeight w:val="5035"/>
        </w:trPr>
        <w:tc>
          <w:tcPr>
            <w:tcW w:w="4532" w:type="dxa"/>
          </w:tcPr>
          <w:p w:rsidR="00FF1168" w:rsidRDefault="00FF1168">
            <w:pPr>
              <w:pStyle w:val="TableParagraph"/>
              <w:spacing w:before="103"/>
              <w:ind w:right="580"/>
              <w:rPr>
                <w:sz w:val="28"/>
              </w:rPr>
            </w:pPr>
            <w:r>
              <w:rPr>
                <w:sz w:val="28"/>
              </w:rPr>
              <w:t>2.5. Правовые основания предоставления муниципальной услуги</w:t>
            </w:r>
          </w:p>
        </w:tc>
        <w:tc>
          <w:tcPr>
            <w:tcW w:w="7657" w:type="dxa"/>
          </w:tcPr>
          <w:p w:rsidR="00FF1168" w:rsidRDefault="00FF1168">
            <w:pPr>
              <w:pStyle w:val="TableParagraph"/>
              <w:numPr>
                <w:ilvl w:val="0"/>
                <w:numId w:val="17"/>
              </w:numPr>
              <w:tabs>
                <w:tab w:val="left" w:pos="430"/>
              </w:tabs>
              <w:spacing w:before="103"/>
              <w:ind w:right="50" w:firstLine="0"/>
              <w:jc w:val="both"/>
              <w:rPr>
                <w:sz w:val="28"/>
              </w:rPr>
            </w:pPr>
            <w:r>
              <w:rPr>
                <w:sz w:val="28"/>
              </w:rPr>
              <w:t xml:space="preserve">Воздушный </w:t>
            </w:r>
            <w:hyperlink r:id="rId11">
              <w:r>
                <w:rPr>
                  <w:sz w:val="28"/>
                </w:rPr>
                <w:t>кодекс</w:t>
              </w:r>
            </w:hyperlink>
            <w:r>
              <w:rPr>
                <w:sz w:val="28"/>
              </w:rPr>
              <w:t xml:space="preserve"> Российской Федерации (далее – Воздушный кодекс);</w:t>
            </w:r>
          </w:p>
          <w:p w:rsidR="00FF1168" w:rsidRDefault="00FF1168">
            <w:pPr>
              <w:pStyle w:val="TableParagraph"/>
              <w:numPr>
                <w:ilvl w:val="0"/>
                <w:numId w:val="17"/>
              </w:numPr>
              <w:tabs>
                <w:tab w:val="left" w:pos="308"/>
              </w:tabs>
              <w:ind w:right="50" w:firstLine="0"/>
              <w:jc w:val="both"/>
              <w:rPr>
                <w:sz w:val="28"/>
              </w:rPr>
            </w:pPr>
            <w:r>
              <w:rPr>
                <w:sz w:val="28"/>
              </w:rPr>
              <w:t xml:space="preserve">Федеральный </w:t>
            </w:r>
            <w:hyperlink r:id="rId12">
              <w:r>
                <w:rPr>
                  <w:sz w:val="28"/>
                </w:rPr>
                <w:t>закон</w:t>
              </w:r>
            </w:hyperlink>
            <w:r>
              <w:rPr>
                <w:sz w:val="28"/>
              </w:rPr>
              <w:t xml:space="preserve"> от 06.10.2003г. №131-ФЗ «Об общих принципах организации местного самоуправления в Российской Федерации»;</w:t>
            </w:r>
          </w:p>
          <w:p w:rsidR="00FF1168" w:rsidRDefault="00FF1168">
            <w:pPr>
              <w:pStyle w:val="TableParagraph"/>
              <w:numPr>
                <w:ilvl w:val="0"/>
                <w:numId w:val="17"/>
              </w:numPr>
              <w:tabs>
                <w:tab w:val="left" w:pos="219"/>
              </w:tabs>
              <w:spacing w:before="1"/>
              <w:ind w:right="51" w:firstLine="0"/>
              <w:jc w:val="both"/>
              <w:rPr>
                <w:sz w:val="28"/>
              </w:rPr>
            </w:pPr>
            <w:r>
              <w:rPr>
                <w:sz w:val="28"/>
              </w:rPr>
              <w:t xml:space="preserve">Федеральный </w:t>
            </w:r>
            <w:hyperlink r:id="rId13">
              <w:r>
                <w:rPr>
                  <w:sz w:val="28"/>
                </w:rPr>
                <w:t>закон</w:t>
              </w:r>
            </w:hyperlink>
            <w:r>
              <w:t xml:space="preserve"> </w:t>
            </w:r>
            <w:r>
              <w:rPr>
                <w:sz w:val="28"/>
              </w:rPr>
              <w:t>от 27.07.2010г. №210-ФЗ «Об организации предоставления государственных и муниципальных услуг» (далее - Федеральный закон №210-ФЗ);</w:t>
            </w:r>
          </w:p>
          <w:p w:rsidR="00FF1168" w:rsidRDefault="00E14392">
            <w:pPr>
              <w:pStyle w:val="TableParagraph"/>
              <w:numPr>
                <w:ilvl w:val="0"/>
                <w:numId w:val="17"/>
              </w:numPr>
              <w:tabs>
                <w:tab w:val="left" w:pos="329"/>
              </w:tabs>
              <w:ind w:right="49" w:firstLine="0"/>
              <w:jc w:val="both"/>
              <w:rPr>
                <w:sz w:val="28"/>
              </w:rPr>
            </w:pPr>
            <w:hyperlink r:id="rId14">
              <w:r w:rsidR="00FF1168">
                <w:rPr>
                  <w:sz w:val="28"/>
                </w:rPr>
                <w:t>Постановление</w:t>
              </w:r>
            </w:hyperlink>
            <w:r w:rsidR="00FF1168">
              <w:rPr>
                <w:sz w:val="28"/>
              </w:rPr>
              <w:t xml:space="preserve"> Правительства Российской Федерации от 11.03.2010г. №138 «Об утверждении Федеральных правил использования воздушного пространства Российской Федерации» (далее- Постановление Правительства РФ №138);</w:t>
            </w:r>
          </w:p>
          <w:p w:rsidR="00FF1168" w:rsidRDefault="00E14392">
            <w:pPr>
              <w:pStyle w:val="TableParagraph"/>
              <w:numPr>
                <w:ilvl w:val="0"/>
                <w:numId w:val="17"/>
              </w:numPr>
              <w:tabs>
                <w:tab w:val="left" w:pos="248"/>
              </w:tabs>
              <w:ind w:right="52" w:firstLine="0"/>
              <w:jc w:val="both"/>
              <w:rPr>
                <w:sz w:val="28"/>
              </w:rPr>
            </w:pPr>
            <w:hyperlink r:id="rId15">
              <w:r w:rsidR="00FF1168">
                <w:rPr>
                  <w:sz w:val="28"/>
                </w:rPr>
                <w:t xml:space="preserve">Приказ </w:t>
              </w:r>
            </w:hyperlink>
            <w:r w:rsidR="00FF1168">
              <w:rPr>
                <w:sz w:val="28"/>
              </w:rPr>
              <w:t>Министерства транспорта Российской Федерации от 16.01.2012г. №6 «Об утверждении Федеральных авиационных правил     «Организация     планирования     и   использования</w:t>
            </w:r>
          </w:p>
        </w:tc>
        <w:tc>
          <w:tcPr>
            <w:tcW w:w="2324" w:type="dxa"/>
          </w:tcPr>
          <w:p w:rsidR="00FF1168" w:rsidRDefault="00FF1168">
            <w:pPr>
              <w:pStyle w:val="TableParagraph"/>
              <w:ind w:left="0"/>
              <w:rPr>
                <w:sz w:val="28"/>
              </w:rPr>
            </w:pPr>
          </w:p>
        </w:tc>
      </w:tr>
    </w:tbl>
    <w:p w:rsidR="00FF1168" w:rsidRDefault="00FF1168">
      <w:pPr>
        <w:rPr>
          <w:sz w:val="28"/>
        </w:rPr>
        <w:sectPr w:rsidR="00FF1168">
          <w:pgSz w:w="16840" w:h="11910" w:orient="landscape"/>
          <w:pgMar w:top="70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66"/>
        <w:gridCol w:w="166"/>
        <w:gridCol w:w="7657"/>
        <w:gridCol w:w="177"/>
        <w:gridCol w:w="2147"/>
      </w:tblGrid>
      <w:tr w:rsidR="00FF1168" w:rsidTr="006A0A3F">
        <w:trPr>
          <w:trHeight w:val="1171"/>
        </w:trPr>
        <w:tc>
          <w:tcPr>
            <w:tcW w:w="4532" w:type="dxa"/>
            <w:gridSpan w:val="2"/>
          </w:tcPr>
          <w:p w:rsidR="00FF1168" w:rsidRDefault="00FF1168">
            <w:pPr>
              <w:pStyle w:val="TableParagraph"/>
              <w:ind w:left="0"/>
              <w:rPr>
                <w:sz w:val="28"/>
              </w:rPr>
            </w:pPr>
          </w:p>
        </w:tc>
        <w:tc>
          <w:tcPr>
            <w:tcW w:w="7657" w:type="dxa"/>
          </w:tcPr>
          <w:p w:rsidR="00FF1168" w:rsidRDefault="00FF1168">
            <w:pPr>
              <w:pStyle w:val="TableParagraph"/>
              <w:spacing w:before="103"/>
              <w:rPr>
                <w:sz w:val="28"/>
              </w:rPr>
            </w:pPr>
            <w:r>
              <w:rPr>
                <w:sz w:val="28"/>
              </w:rPr>
              <w:t>воздушного пространства Российской Федерации»;</w:t>
            </w:r>
          </w:p>
          <w:p w:rsidR="00FF1168" w:rsidRDefault="00FF1168">
            <w:pPr>
              <w:pStyle w:val="TableParagraph"/>
              <w:rPr>
                <w:sz w:val="28"/>
              </w:rPr>
            </w:pPr>
          </w:p>
        </w:tc>
        <w:tc>
          <w:tcPr>
            <w:tcW w:w="2324" w:type="dxa"/>
            <w:gridSpan w:val="2"/>
          </w:tcPr>
          <w:p w:rsidR="00FF1168" w:rsidRDefault="00FF1168">
            <w:pPr>
              <w:pStyle w:val="TableParagraph"/>
              <w:ind w:left="0"/>
              <w:rPr>
                <w:sz w:val="28"/>
              </w:rPr>
            </w:pPr>
          </w:p>
        </w:tc>
      </w:tr>
      <w:tr w:rsidR="00FF1168" w:rsidTr="006A0A3F">
        <w:trPr>
          <w:trHeight w:val="421"/>
        </w:trPr>
        <w:tc>
          <w:tcPr>
            <w:tcW w:w="4532" w:type="dxa"/>
            <w:gridSpan w:val="2"/>
            <w:tcBorders>
              <w:bottom w:val="nil"/>
            </w:tcBorders>
          </w:tcPr>
          <w:p w:rsidR="00FF1168" w:rsidRDefault="00FF1168">
            <w:pPr>
              <w:pStyle w:val="TableParagraph"/>
              <w:tabs>
                <w:tab w:val="left" w:pos="910"/>
                <w:tab w:val="left" w:pos="3387"/>
              </w:tabs>
              <w:spacing w:before="93" w:line="307" w:lineRule="exact"/>
              <w:rPr>
                <w:sz w:val="28"/>
              </w:rPr>
            </w:pPr>
            <w:bookmarkStart w:id="6" w:name="_bookmark5"/>
            <w:bookmarkEnd w:id="6"/>
          </w:p>
          <w:p w:rsidR="00FF1168" w:rsidRDefault="00FF1168">
            <w:pPr>
              <w:pStyle w:val="TableParagraph"/>
              <w:tabs>
                <w:tab w:val="left" w:pos="910"/>
                <w:tab w:val="left" w:pos="3387"/>
              </w:tabs>
              <w:spacing w:before="93" w:line="307" w:lineRule="exact"/>
              <w:rPr>
                <w:sz w:val="28"/>
              </w:rPr>
            </w:pPr>
          </w:p>
          <w:p w:rsidR="00FF1168" w:rsidRDefault="00FF1168">
            <w:pPr>
              <w:pStyle w:val="TableParagraph"/>
              <w:tabs>
                <w:tab w:val="left" w:pos="910"/>
                <w:tab w:val="left" w:pos="3387"/>
              </w:tabs>
              <w:spacing w:before="93" w:line="307" w:lineRule="exact"/>
              <w:rPr>
                <w:sz w:val="28"/>
              </w:rPr>
            </w:pPr>
            <w:r>
              <w:rPr>
                <w:sz w:val="28"/>
              </w:rPr>
              <w:t>2.6.</w:t>
            </w:r>
            <w:r>
              <w:rPr>
                <w:sz w:val="28"/>
              </w:rPr>
              <w:tab/>
              <w:t>Исчерпывающий</w:t>
            </w:r>
            <w:r>
              <w:rPr>
                <w:sz w:val="28"/>
              </w:rPr>
              <w:tab/>
              <w:t>перечень</w:t>
            </w:r>
          </w:p>
        </w:tc>
        <w:tc>
          <w:tcPr>
            <w:tcW w:w="7657" w:type="dxa"/>
            <w:tcBorders>
              <w:bottom w:val="nil"/>
            </w:tcBorders>
          </w:tcPr>
          <w:p w:rsidR="00FF1168" w:rsidRPr="009F6AC3" w:rsidRDefault="00FF1168">
            <w:pPr>
              <w:pStyle w:val="TableParagraph"/>
              <w:spacing w:before="93" w:line="307" w:lineRule="exact"/>
              <w:rPr>
                <w:sz w:val="28"/>
              </w:rPr>
            </w:pPr>
            <w:r>
              <w:rPr>
                <w:sz w:val="28"/>
              </w:rPr>
              <w:t xml:space="preserve">1) Заявление о предоставлении муниципальной услуги в форме документа на бумажном носителе, оформленное согласно </w:t>
            </w:r>
          </w:p>
        </w:tc>
        <w:tc>
          <w:tcPr>
            <w:tcW w:w="2324" w:type="dxa"/>
            <w:gridSpan w:val="2"/>
            <w:tcBorders>
              <w:bottom w:val="nil"/>
            </w:tcBorders>
          </w:tcPr>
          <w:p w:rsidR="00FF1168" w:rsidRDefault="00FF1168">
            <w:pPr>
              <w:pStyle w:val="TableParagraph"/>
              <w:spacing w:before="93" w:line="307" w:lineRule="exact"/>
              <w:rPr>
                <w:sz w:val="28"/>
              </w:rPr>
            </w:pPr>
          </w:p>
          <w:p w:rsidR="00FF1168" w:rsidRDefault="00FF1168">
            <w:pPr>
              <w:pStyle w:val="TableParagraph"/>
              <w:spacing w:before="93" w:line="307" w:lineRule="exact"/>
              <w:rPr>
                <w:sz w:val="28"/>
              </w:rPr>
            </w:pPr>
          </w:p>
          <w:p w:rsidR="00FF1168" w:rsidRDefault="00FF1168">
            <w:pPr>
              <w:pStyle w:val="TableParagraph"/>
              <w:spacing w:before="93" w:line="307" w:lineRule="exact"/>
              <w:rPr>
                <w:sz w:val="28"/>
              </w:rPr>
            </w:pPr>
            <w:r>
              <w:rPr>
                <w:sz w:val="28"/>
              </w:rPr>
              <w:t>Воздушный</w:t>
            </w:r>
          </w:p>
        </w:tc>
      </w:tr>
      <w:tr w:rsidR="00FF1168" w:rsidTr="006A0A3F">
        <w:trPr>
          <w:trHeight w:val="321"/>
        </w:trPr>
        <w:tc>
          <w:tcPr>
            <w:tcW w:w="4532" w:type="dxa"/>
            <w:gridSpan w:val="2"/>
            <w:tcBorders>
              <w:top w:val="nil"/>
              <w:bottom w:val="nil"/>
            </w:tcBorders>
          </w:tcPr>
          <w:p w:rsidR="00FF1168" w:rsidRDefault="00FF1168">
            <w:pPr>
              <w:pStyle w:val="TableParagraph"/>
              <w:tabs>
                <w:tab w:val="left" w:pos="2120"/>
                <w:tab w:val="left" w:pos="4335"/>
              </w:tabs>
              <w:spacing w:line="302" w:lineRule="exact"/>
              <w:rPr>
                <w:sz w:val="28"/>
              </w:rPr>
            </w:pPr>
            <w:r>
              <w:rPr>
                <w:sz w:val="28"/>
              </w:rPr>
              <w:t>документов,</w:t>
            </w:r>
            <w:r>
              <w:rPr>
                <w:sz w:val="28"/>
              </w:rPr>
              <w:tab/>
              <w:t>необходимых</w:t>
            </w:r>
            <w:r>
              <w:rPr>
                <w:sz w:val="28"/>
              </w:rPr>
              <w:tab/>
              <w:t>в</w:t>
            </w:r>
          </w:p>
        </w:tc>
        <w:tc>
          <w:tcPr>
            <w:tcW w:w="7657" w:type="dxa"/>
            <w:tcBorders>
              <w:top w:val="nil"/>
              <w:bottom w:val="nil"/>
            </w:tcBorders>
          </w:tcPr>
          <w:p w:rsidR="00FF1168" w:rsidRDefault="00E14392" w:rsidP="006A0A3F">
            <w:pPr>
              <w:pStyle w:val="TableParagraph"/>
              <w:spacing w:line="302" w:lineRule="exact"/>
              <w:rPr>
                <w:sz w:val="28"/>
              </w:rPr>
            </w:pPr>
            <w:hyperlink w:anchor="_bookmark22" w:history="1">
              <w:r w:rsidR="00FF1168">
                <w:rPr>
                  <w:sz w:val="28"/>
                </w:rPr>
                <w:t xml:space="preserve">приложению № </w:t>
              </w:r>
            </w:hyperlink>
            <w:r w:rsidR="00FF1168">
              <w:rPr>
                <w:sz w:val="28"/>
              </w:rPr>
              <w:t>1 к настоящему Регламенту, с указанием типа,</w:t>
            </w:r>
          </w:p>
        </w:tc>
        <w:tc>
          <w:tcPr>
            <w:tcW w:w="2324" w:type="dxa"/>
            <w:gridSpan w:val="2"/>
            <w:tcBorders>
              <w:top w:val="nil"/>
              <w:bottom w:val="nil"/>
            </w:tcBorders>
          </w:tcPr>
          <w:p w:rsidR="00FF1168" w:rsidRDefault="00E14392">
            <w:pPr>
              <w:pStyle w:val="TableParagraph"/>
              <w:spacing w:line="302" w:lineRule="exact"/>
              <w:rPr>
                <w:sz w:val="28"/>
              </w:rPr>
            </w:pPr>
            <w:hyperlink r:id="rId16">
              <w:r w:rsidR="00FF1168">
                <w:rPr>
                  <w:sz w:val="28"/>
                </w:rPr>
                <w:t>кодекс</w:t>
              </w:r>
            </w:hyperlink>
            <w:r w:rsidR="00FF1168">
              <w:t xml:space="preserve"> </w:t>
            </w:r>
            <w:r w:rsidR="00FF1168" w:rsidRPr="00532578">
              <w:rPr>
                <w:sz w:val="28"/>
                <w:szCs w:val="28"/>
              </w:rPr>
              <w:t>РФ</w:t>
            </w:r>
          </w:p>
        </w:tc>
      </w:tr>
      <w:tr w:rsidR="00FF1168" w:rsidTr="006A0A3F">
        <w:trPr>
          <w:trHeight w:val="321"/>
        </w:trPr>
        <w:tc>
          <w:tcPr>
            <w:tcW w:w="4532" w:type="dxa"/>
            <w:gridSpan w:val="2"/>
            <w:tcBorders>
              <w:top w:val="nil"/>
              <w:bottom w:val="nil"/>
            </w:tcBorders>
          </w:tcPr>
          <w:p w:rsidR="00FF1168" w:rsidRDefault="00FF1168">
            <w:pPr>
              <w:pStyle w:val="TableParagraph"/>
              <w:tabs>
                <w:tab w:val="left" w:pos="1873"/>
                <w:tab w:val="left" w:pos="2223"/>
              </w:tabs>
              <w:spacing w:line="302" w:lineRule="exact"/>
              <w:rPr>
                <w:sz w:val="28"/>
              </w:rPr>
            </w:pPr>
            <w:r>
              <w:rPr>
                <w:sz w:val="28"/>
              </w:rPr>
              <w:t>соответствии</w:t>
            </w:r>
            <w:r>
              <w:rPr>
                <w:sz w:val="28"/>
              </w:rPr>
              <w:tab/>
              <w:t>с</w:t>
            </w:r>
            <w:r>
              <w:rPr>
                <w:sz w:val="28"/>
              </w:rPr>
              <w:tab/>
              <w:t>законодательными</w:t>
            </w:r>
          </w:p>
        </w:tc>
        <w:tc>
          <w:tcPr>
            <w:tcW w:w="7657" w:type="dxa"/>
            <w:tcBorders>
              <w:top w:val="nil"/>
              <w:bottom w:val="nil"/>
            </w:tcBorders>
          </w:tcPr>
          <w:p w:rsidR="00FF1168" w:rsidRDefault="00FF1168" w:rsidP="006A0A3F">
            <w:pPr>
              <w:pStyle w:val="TableParagraph"/>
              <w:spacing w:line="302" w:lineRule="exact"/>
              <w:rPr>
                <w:sz w:val="28"/>
              </w:rPr>
            </w:pPr>
            <w:r>
              <w:rPr>
                <w:sz w:val="28"/>
              </w:rPr>
              <w:t>государственного (регистрационного) опознавательного знака,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1177"/>
                <w:tab w:val="left" w:pos="2668"/>
              </w:tabs>
              <w:spacing w:line="302" w:lineRule="exact"/>
              <w:rPr>
                <w:sz w:val="28"/>
              </w:rPr>
            </w:pPr>
            <w:r>
              <w:rPr>
                <w:sz w:val="28"/>
              </w:rPr>
              <w:t>или</w:t>
            </w:r>
            <w:r>
              <w:rPr>
                <w:sz w:val="28"/>
              </w:rPr>
              <w:tab/>
              <w:t>иными</w:t>
            </w:r>
            <w:r>
              <w:rPr>
                <w:sz w:val="28"/>
              </w:rPr>
              <w:tab/>
              <w:t>нормативными</w:t>
            </w:r>
          </w:p>
        </w:tc>
        <w:tc>
          <w:tcPr>
            <w:tcW w:w="7657" w:type="dxa"/>
            <w:tcBorders>
              <w:top w:val="nil"/>
              <w:bottom w:val="nil"/>
            </w:tcBorders>
          </w:tcPr>
          <w:p w:rsidR="00FF1168" w:rsidRDefault="00FF1168" w:rsidP="006A0A3F">
            <w:pPr>
              <w:pStyle w:val="TableParagraph"/>
              <w:tabs>
                <w:tab w:val="left" w:pos="1685"/>
                <w:tab w:val="left" w:pos="2856"/>
                <w:tab w:val="left" w:pos="3707"/>
                <w:tab w:val="left" w:pos="5120"/>
                <w:tab w:val="left" w:pos="5587"/>
              </w:tabs>
              <w:spacing w:line="302" w:lineRule="exact"/>
              <w:rPr>
                <w:sz w:val="28"/>
              </w:rPr>
            </w:pPr>
            <w:r>
              <w:rPr>
                <w:sz w:val="28"/>
              </w:rPr>
              <w:t>заводского</w:t>
            </w:r>
            <w:r>
              <w:rPr>
                <w:sz w:val="28"/>
              </w:rPr>
              <w:tab/>
              <w:t>номера</w:t>
            </w:r>
            <w:r>
              <w:rPr>
                <w:sz w:val="28"/>
              </w:rPr>
              <w:tab/>
              <w:t>(при</w:t>
            </w:r>
            <w:r>
              <w:rPr>
                <w:sz w:val="28"/>
              </w:rPr>
              <w:tab/>
              <w:t>наличии)</w:t>
            </w:r>
            <w:r>
              <w:rPr>
                <w:sz w:val="28"/>
              </w:rPr>
              <w:tab/>
              <w:t>и</w:t>
            </w:r>
            <w:r>
              <w:rPr>
                <w:sz w:val="28"/>
              </w:rPr>
              <w:tab/>
              <w:t>принадлежности</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2309"/>
                <w:tab w:val="left" w:pos="4056"/>
              </w:tabs>
              <w:spacing w:line="302" w:lineRule="exact"/>
              <w:rPr>
                <w:sz w:val="28"/>
              </w:rPr>
            </w:pPr>
            <w:r>
              <w:rPr>
                <w:sz w:val="28"/>
              </w:rPr>
              <w:t>правовыми</w:t>
            </w:r>
            <w:r>
              <w:rPr>
                <w:sz w:val="28"/>
              </w:rPr>
              <w:tab/>
              <w:t>актами</w:t>
            </w:r>
            <w:r>
              <w:rPr>
                <w:sz w:val="28"/>
              </w:rPr>
              <w:tab/>
              <w:t>для</w:t>
            </w:r>
          </w:p>
        </w:tc>
        <w:tc>
          <w:tcPr>
            <w:tcW w:w="7657" w:type="dxa"/>
            <w:tcBorders>
              <w:top w:val="nil"/>
              <w:bottom w:val="nil"/>
            </w:tcBorders>
          </w:tcPr>
          <w:p w:rsidR="00FF1168" w:rsidRDefault="00FF1168" w:rsidP="006A0A3F">
            <w:pPr>
              <w:pStyle w:val="TableParagraph"/>
              <w:spacing w:line="302" w:lineRule="exact"/>
              <w:rPr>
                <w:sz w:val="28"/>
              </w:rPr>
            </w:pPr>
            <w:r>
              <w:rPr>
                <w:sz w:val="28"/>
              </w:rPr>
              <w:t>воздушного судна, периода и места выполнения авиационной</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2448"/>
              </w:tabs>
              <w:spacing w:line="302" w:lineRule="exact"/>
              <w:rPr>
                <w:sz w:val="28"/>
              </w:rPr>
            </w:pPr>
            <w:r>
              <w:rPr>
                <w:sz w:val="28"/>
              </w:rPr>
              <w:t>предоставления</w:t>
            </w:r>
            <w:r>
              <w:rPr>
                <w:sz w:val="28"/>
              </w:rPr>
              <w:tab/>
              <w:t>государственной</w:t>
            </w:r>
          </w:p>
        </w:tc>
        <w:tc>
          <w:tcPr>
            <w:tcW w:w="7657" w:type="dxa"/>
            <w:tcBorders>
              <w:top w:val="nil"/>
              <w:bottom w:val="nil"/>
            </w:tcBorders>
          </w:tcPr>
          <w:p w:rsidR="00FF1168" w:rsidRDefault="00FF1168" w:rsidP="006A0A3F">
            <w:pPr>
              <w:pStyle w:val="TableParagraph"/>
              <w:spacing w:line="303" w:lineRule="exact"/>
              <w:rPr>
                <w:sz w:val="28"/>
              </w:rPr>
            </w:pPr>
            <w:r>
              <w:rPr>
                <w:sz w:val="28"/>
              </w:rPr>
              <w:t>деятельности;</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3"/>
        </w:trPr>
        <w:tc>
          <w:tcPr>
            <w:tcW w:w="4532" w:type="dxa"/>
            <w:gridSpan w:val="2"/>
            <w:tcBorders>
              <w:top w:val="nil"/>
              <w:bottom w:val="nil"/>
            </w:tcBorders>
          </w:tcPr>
          <w:p w:rsidR="00FF1168" w:rsidRDefault="00FF1168">
            <w:pPr>
              <w:pStyle w:val="TableParagraph"/>
              <w:tabs>
                <w:tab w:val="left" w:pos="881"/>
                <w:tab w:val="left" w:pos="3157"/>
                <w:tab w:val="left" w:pos="4339"/>
              </w:tabs>
              <w:spacing w:line="303" w:lineRule="exact"/>
              <w:rPr>
                <w:sz w:val="28"/>
              </w:rPr>
            </w:pPr>
            <w:r>
              <w:rPr>
                <w:sz w:val="28"/>
              </w:rPr>
              <w:t>или</w:t>
            </w:r>
            <w:r>
              <w:rPr>
                <w:sz w:val="28"/>
              </w:rPr>
              <w:tab/>
              <w:t>муниципальной</w:t>
            </w:r>
            <w:r>
              <w:rPr>
                <w:sz w:val="28"/>
              </w:rPr>
              <w:tab/>
              <w:t>услуги</w:t>
            </w:r>
            <w:r>
              <w:rPr>
                <w:sz w:val="28"/>
              </w:rPr>
              <w:tab/>
              <w:t>с</w:t>
            </w:r>
          </w:p>
        </w:tc>
        <w:tc>
          <w:tcPr>
            <w:tcW w:w="7657" w:type="dxa"/>
            <w:tcBorders>
              <w:top w:val="nil"/>
              <w:bottom w:val="nil"/>
            </w:tcBorders>
          </w:tcPr>
          <w:p w:rsidR="00FF1168" w:rsidRDefault="00FF1168">
            <w:pPr>
              <w:pStyle w:val="TableParagraph"/>
              <w:spacing w:line="303" w:lineRule="exact"/>
              <w:rPr>
                <w:sz w:val="28"/>
              </w:rPr>
            </w:pPr>
            <w:r>
              <w:rPr>
                <w:sz w:val="28"/>
              </w:rPr>
              <w:t>деятельности;</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2"/>
        </w:trPr>
        <w:tc>
          <w:tcPr>
            <w:tcW w:w="4532" w:type="dxa"/>
            <w:gridSpan w:val="2"/>
            <w:tcBorders>
              <w:top w:val="nil"/>
              <w:bottom w:val="nil"/>
            </w:tcBorders>
          </w:tcPr>
          <w:p w:rsidR="00FF1168" w:rsidRDefault="00FF1168">
            <w:pPr>
              <w:pStyle w:val="TableParagraph"/>
              <w:tabs>
                <w:tab w:val="left" w:pos="1954"/>
                <w:tab w:val="left" w:pos="2612"/>
                <w:tab w:val="left" w:pos="4317"/>
              </w:tabs>
              <w:spacing w:line="303" w:lineRule="exact"/>
              <w:rPr>
                <w:sz w:val="28"/>
              </w:rPr>
            </w:pPr>
            <w:r>
              <w:rPr>
                <w:sz w:val="28"/>
              </w:rPr>
              <w:t>разделением</w:t>
            </w:r>
            <w:r>
              <w:rPr>
                <w:sz w:val="28"/>
              </w:rPr>
              <w:tab/>
              <w:t>на</w:t>
            </w:r>
            <w:r>
              <w:rPr>
                <w:sz w:val="28"/>
              </w:rPr>
              <w:tab/>
              <w:t>документы</w:t>
            </w:r>
            <w:r>
              <w:rPr>
                <w:sz w:val="28"/>
              </w:rPr>
              <w:tab/>
              <w:t>и</w:t>
            </w:r>
          </w:p>
        </w:tc>
        <w:tc>
          <w:tcPr>
            <w:tcW w:w="7657" w:type="dxa"/>
            <w:tcBorders>
              <w:top w:val="nil"/>
              <w:bottom w:val="nil"/>
            </w:tcBorders>
          </w:tcPr>
          <w:p w:rsidR="00FF1168" w:rsidRDefault="00FF1168">
            <w:pPr>
              <w:pStyle w:val="TableParagraph"/>
              <w:spacing w:line="303" w:lineRule="exact"/>
              <w:rPr>
                <w:sz w:val="28"/>
              </w:rPr>
            </w:pPr>
            <w:r>
              <w:rPr>
                <w:sz w:val="28"/>
              </w:rPr>
              <w:t>2) устав, если заявителем является юридическое лицо;</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2011"/>
                <w:tab w:val="left" w:pos="3309"/>
              </w:tabs>
              <w:spacing w:line="302" w:lineRule="exact"/>
              <w:rPr>
                <w:sz w:val="28"/>
              </w:rPr>
            </w:pPr>
            <w:r>
              <w:rPr>
                <w:sz w:val="28"/>
              </w:rPr>
              <w:t>информацию,</w:t>
            </w:r>
            <w:r>
              <w:rPr>
                <w:sz w:val="28"/>
              </w:rPr>
              <w:tab/>
              <w:t>которые</w:t>
            </w:r>
            <w:r>
              <w:rPr>
                <w:sz w:val="28"/>
              </w:rPr>
              <w:tab/>
              <w:t>заявитель</w:t>
            </w:r>
          </w:p>
        </w:tc>
        <w:tc>
          <w:tcPr>
            <w:tcW w:w="7657" w:type="dxa"/>
            <w:tcBorders>
              <w:top w:val="nil"/>
              <w:bottom w:val="nil"/>
            </w:tcBorders>
          </w:tcPr>
          <w:p w:rsidR="00FF1168" w:rsidRDefault="00FF1168">
            <w:pPr>
              <w:pStyle w:val="TableParagraph"/>
              <w:spacing w:line="302" w:lineRule="exact"/>
              <w:rPr>
                <w:sz w:val="28"/>
              </w:rPr>
            </w:pPr>
            <w:r>
              <w:rPr>
                <w:sz w:val="28"/>
              </w:rPr>
              <w:t>3) документ, удостоверяющий личность заявителя;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3008"/>
              </w:tabs>
              <w:spacing w:line="302" w:lineRule="exact"/>
              <w:rPr>
                <w:sz w:val="28"/>
              </w:rPr>
            </w:pPr>
            <w:r>
              <w:rPr>
                <w:sz w:val="28"/>
              </w:rPr>
              <w:t>должен</w:t>
            </w:r>
            <w:r>
              <w:rPr>
                <w:sz w:val="28"/>
              </w:rPr>
              <w:tab/>
              <w:t>представить</w:t>
            </w:r>
          </w:p>
        </w:tc>
        <w:tc>
          <w:tcPr>
            <w:tcW w:w="7657" w:type="dxa"/>
            <w:tcBorders>
              <w:top w:val="nil"/>
              <w:bottom w:val="nil"/>
            </w:tcBorders>
          </w:tcPr>
          <w:p w:rsidR="00FF1168" w:rsidRDefault="00FF1168">
            <w:pPr>
              <w:pStyle w:val="TableParagraph"/>
              <w:tabs>
                <w:tab w:val="left" w:pos="599"/>
                <w:tab w:val="left" w:pos="2105"/>
                <w:tab w:val="left" w:pos="4467"/>
                <w:tab w:val="left" w:pos="5866"/>
              </w:tabs>
              <w:spacing w:line="302" w:lineRule="exact"/>
              <w:rPr>
                <w:sz w:val="28"/>
              </w:rPr>
            </w:pPr>
            <w:r>
              <w:rPr>
                <w:sz w:val="28"/>
              </w:rPr>
              <w:t>4)</w:t>
            </w:r>
            <w:r>
              <w:rPr>
                <w:sz w:val="28"/>
              </w:rPr>
              <w:tab/>
              <w:t>документ,</w:t>
            </w:r>
            <w:r>
              <w:rPr>
                <w:sz w:val="28"/>
              </w:rPr>
              <w:tab/>
              <w:t>удостоверяющий</w:t>
            </w:r>
            <w:r>
              <w:rPr>
                <w:sz w:val="28"/>
              </w:rPr>
              <w:tab/>
              <w:t>личность</w:t>
            </w:r>
            <w:r>
              <w:rPr>
                <w:sz w:val="28"/>
              </w:rPr>
              <w:tab/>
              <w:t>представителя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2472"/>
                <w:tab w:val="left" w:pos="3079"/>
              </w:tabs>
              <w:spacing w:line="302" w:lineRule="exact"/>
              <w:rPr>
                <w:sz w:val="28"/>
              </w:rPr>
            </w:pPr>
            <w:r>
              <w:rPr>
                <w:sz w:val="28"/>
              </w:rPr>
              <w:t>самостоятельно,</w:t>
            </w:r>
            <w:r>
              <w:rPr>
                <w:sz w:val="28"/>
              </w:rPr>
              <w:tab/>
              <w:t>и</w:t>
            </w:r>
            <w:r>
              <w:rPr>
                <w:sz w:val="28"/>
              </w:rPr>
              <w:tab/>
              <w:t>документы,</w:t>
            </w:r>
          </w:p>
        </w:tc>
        <w:tc>
          <w:tcPr>
            <w:tcW w:w="7657" w:type="dxa"/>
            <w:tcBorders>
              <w:top w:val="nil"/>
              <w:bottom w:val="nil"/>
            </w:tcBorders>
          </w:tcPr>
          <w:p w:rsidR="00FF1168" w:rsidRDefault="00FF1168">
            <w:pPr>
              <w:pStyle w:val="TableParagraph"/>
              <w:spacing w:line="302" w:lineRule="exact"/>
              <w:rPr>
                <w:sz w:val="28"/>
              </w:rPr>
            </w:pPr>
            <w:r>
              <w:rPr>
                <w:sz w:val="28"/>
              </w:rPr>
              <w:t>заявителя, - в случае обращения представителя заявителя,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1781"/>
                <w:tab w:val="left" w:pos="3665"/>
              </w:tabs>
              <w:spacing w:line="302" w:lineRule="exact"/>
              <w:rPr>
                <w:sz w:val="28"/>
              </w:rPr>
            </w:pPr>
            <w:r>
              <w:rPr>
                <w:sz w:val="28"/>
              </w:rPr>
              <w:t>которые</w:t>
            </w:r>
            <w:r>
              <w:rPr>
                <w:sz w:val="28"/>
              </w:rPr>
              <w:tab/>
              <w:t>заявитель</w:t>
            </w:r>
            <w:r>
              <w:rPr>
                <w:sz w:val="28"/>
              </w:rPr>
              <w:tab/>
              <w:t>вправе</w:t>
            </w:r>
          </w:p>
        </w:tc>
        <w:tc>
          <w:tcPr>
            <w:tcW w:w="7657" w:type="dxa"/>
            <w:tcBorders>
              <w:top w:val="nil"/>
              <w:bottom w:val="nil"/>
            </w:tcBorders>
          </w:tcPr>
          <w:p w:rsidR="00FF1168" w:rsidRDefault="00FF1168">
            <w:pPr>
              <w:pStyle w:val="TableParagraph"/>
              <w:spacing w:line="302" w:lineRule="exact"/>
              <w:rPr>
                <w:sz w:val="28"/>
              </w:rPr>
            </w:pPr>
            <w:r>
              <w:rPr>
                <w:sz w:val="28"/>
              </w:rPr>
              <w:t xml:space="preserve">указанного в </w:t>
            </w:r>
            <w:hyperlink w:anchor="_bookmark2" w:history="1">
              <w:r>
                <w:rPr>
                  <w:sz w:val="28"/>
                </w:rPr>
                <w:t xml:space="preserve">подпункте 1.2.2 </w:t>
              </w:r>
            </w:hyperlink>
            <w:r>
              <w:rPr>
                <w:sz w:val="28"/>
              </w:rPr>
              <w:t>настоящего Регламента;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2"/>
        </w:trPr>
        <w:tc>
          <w:tcPr>
            <w:tcW w:w="4532" w:type="dxa"/>
            <w:gridSpan w:val="2"/>
            <w:tcBorders>
              <w:top w:val="nil"/>
              <w:bottom w:val="nil"/>
            </w:tcBorders>
          </w:tcPr>
          <w:p w:rsidR="00FF1168" w:rsidRDefault="00FF1168">
            <w:pPr>
              <w:pStyle w:val="TableParagraph"/>
              <w:tabs>
                <w:tab w:val="left" w:pos="2101"/>
                <w:tab w:val="left" w:pos="2967"/>
              </w:tabs>
              <w:spacing w:line="303" w:lineRule="exact"/>
              <w:rPr>
                <w:sz w:val="28"/>
              </w:rPr>
            </w:pPr>
            <w:r>
              <w:rPr>
                <w:sz w:val="28"/>
              </w:rPr>
              <w:t>представить</w:t>
            </w:r>
            <w:r>
              <w:rPr>
                <w:sz w:val="28"/>
              </w:rPr>
              <w:tab/>
              <w:t>по</w:t>
            </w:r>
            <w:r>
              <w:rPr>
                <w:sz w:val="28"/>
              </w:rPr>
              <w:tab/>
              <w:t>собственной</w:t>
            </w:r>
          </w:p>
        </w:tc>
        <w:tc>
          <w:tcPr>
            <w:tcW w:w="7657" w:type="dxa"/>
            <w:tcBorders>
              <w:top w:val="nil"/>
              <w:bottom w:val="nil"/>
            </w:tcBorders>
          </w:tcPr>
          <w:p w:rsidR="00FF1168" w:rsidRDefault="00FF1168">
            <w:pPr>
              <w:pStyle w:val="TableParagraph"/>
              <w:spacing w:line="303" w:lineRule="exact"/>
              <w:rPr>
                <w:sz w:val="28"/>
              </w:rPr>
            </w:pPr>
            <w:r>
              <w:rPr>
                <w:sz w:val="28"/>
              </w:rPr>
              <w:t>5) документ, подтверждающий полномочия представителя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3"/>
        </w:trPr>
        <w:tc>
          <w:tcPr>
            <w:tcW w:w="4532" w:type="dxa"/>
            <w:gridSpan w:val="2"/>
            <w:tcBorders>
              <w:top w:val="nil"/>
              <w:bottom w:val="nil"/>
            </w:tcBorders>
          </w:tcPr>
          <w:p w:rsidR="00FF1168" w:rsidRDefault="00FF1168">
            <w:pPr>
              <w:pStyle w:val="TableParagraph"/>
              <w:spacing w:line="303" w:lineRule="exact"/>
              <w:rPr>
                <w:sz w:val="28"/>
              </w:rPr>
            </w:pPr>
            <w:r>
              <w:rPr>
                <w:sz w:val="28"/>
              </w:rPr>
              <w:t>инициативе, так как они подлежат</w:t>
            </w:r>
          </w:p>
        </w:tc>
        <w:tc>
          <w:tcPr>
            <w:tcW w:w="7657" w:type="dxa"/>
            <w:tcBorders>
              <w:top w:val="nil"/>
              <w:bottom w:val="nil"/>
            </w:tcBorders>
          </w:tcPr>
          <w:p w:rsidR="00FF1168" w:rsidRDefault="00FF1168">
            <w:pPr>
              <w:pStyle w:val="TableParagraph"/>
              <w:spacing w:line="303" w:lineRule="exact"/>
              <w:rPr>
                <w:sz w:val="28"/>
              </w:rPr>
            </w:pPr>
            <w:r>
              <w:rPr>
                <w:sz w:val="28"/>
              </w:rPr>
              <w:t>заявителя, - в случае обращения представителя заявителя,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tabs>
                <w:tab w:val="left" w:pos="2693"/>
                <w:tab w:val="left" w:pos="3624"/>
              </w:tabs>
              <w:spacing w:line="302" w:lineRule="exact"/>
              <w:rPr>
                <w:sz w:val="28"/>
              </w:rPr>
            </w:pPr>
            <w:r>
              <w:rPr>
                <w:sz w:val="28"/>
              </w:rPr>
              <w:t>представлению</w:t>
            </w:r>
            <w:r>
              <w:rPr>
                <w:sz w:val="28"/>
              </w:rPr>
              <w:tab/>
              <w:t>в</w:t>
            </w:r>
            <w:r>
              <w:rPr>
                <w:sz w:val="28"/>
              </w:rPr>
              <w:tab/>
              <w:t>рамках</w:t>
            </w:r>
          </w:p>
        </w:tc>
        <w:tc>
          <w:tcPr>
            <w:tcW w:w="7657" w:type="dxa"/>
            <w:tcBorders>
              <w:top w:val="nil"/>
              <w:bottom w:val="nil"/>
            </w:tcBorders>
          </w:tcPr>
          <w:p w:rsidR="00FF1168" w:rsidRDefault="00FF1168">
            <w:pPr>
              <w:pStyle w:val="TableParagraph"/>
              <w:spacing w:line="302" w:lineRule="exact"/>
              <w:rPr>
                <w:sz w:val="28"/>
              </w:rPr>
            </w:pPr>
            <w:r>
              <w:rPr>
                <w:sz w:val="28"/>
              </w:rPr>
              <w:t xml:space="preserve">указанного в </w:t>
            </w:r>
            <w:hyperlink w:anchor="_bookmark2" w:history="1">
              <w:r>
                <w:rPr>
                  <w:sz w:val="28"/>
                </w:rPr>
                <w:t xml:space="preserve">подпункте 1.2.2 </w:t>
              </w:r>
            </w:hyperlink>
            <w:r>
              <w:rPr>
                <w:sz w:val="28"/>
              </w:rPr>
              <w:t>настоящего Регламента;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spacing w:line="302" w:lineRule="exact"/>
              <w:rPr>
                <w:sz w:val="28"/>
              </w:rPr>
            </w:pPr>
            <w:r>
              <w:rPr>
                <w:sz w:val="28"/>
              </w:rPr>
              <w:t>межведомственного</w:t>
            </w:r>
          </w:p>
        </w:tc>
        <w:tc>
          <w:tcPr>
            <w:tcW w:w="7657" w:type="dxa"/>
            <w:tcBorders>
              <w:top w:val="nil"/>
              <w:bottom w:val="nil"/>
            </w:tcBorders>
          </w:tcPr>
          <w:p w:rsidR="00FF1168" w:rsidRDefault="00FF1168" w:rsidP="006A0A3F">
            <w:pPr>
              <w:pStyle w:val="TableParagraph"/>
              <w:spacing w:line="302" w:lineRule="exact"/>
              <w:jc w:val="both"/>
              <w:rPr>
                <w:sz w:val="28"/>
              </w:rPr>
            </w:pPr>
            <w:r>
              <w:rPr>
                <w:sz w:val="28"/>
              </w:rPr>
              <w:t>6) проект порядка выполнения (по виду деятельности):</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spacing w:line="302" w:lineRule="exact"/>
              <w:rPr>
                <w:sz w:val="28"/>
              </w:rPr>
            </w:pPr>
            <w:r>
              <w:rPr>
                <w:sz w:val="28"/>
              </w:rPr>
              <w:t>информационного взаимодействия</w:t>
            </w:r>
          </w:p>
        </w:tc>
        <w:tc>
          <w:tcPr>
            <w:tcW w:w="7657" w:type="dxa"/>
            <w:tcBorders>
              <w:top w:val="nil"/>
              <w:bottom w:val="nil"/>
            </w:tcBorders>
          </w:tcPr>
          <w:p w:rsidR="00FF1168" w:rsidRDefault="00FF1168" w:rsidP="006A0A3F">
            <w:pPr>
              <w:pStyle w:val="TableParagraph"/>
              <w:spacing w:line="302" w:lineRule="exact"/>
              <w:jc w:val="both"/>
              <w:rPr>
                <w:sz w:val="28"/>
              </w:rPr>
            </w:pPr>
            <w:r>
              <w:rPr>
                <w:sz w:val="28"/>
              </w:rPr>
              <w:t xml:space="preserve">- авиационных работ либо раздел руководства по производству </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tabs>
                <w:tab w:val="left" w:pos="1340"/>
                <w:tab w:val="left" w:pos="3206"/>
                <w:tab w:val="left" w:pos="3595"/>
                <w:tab w:val="left" w:pos="4372"/>
                <w:tab w:val="left" w:pos="6137"/>
              </w:tabs>
              <w:spacing w:line="302" w:lineRule="exact"/>
              <w:jc w:val="both"/>
              <w:rPr>
                <w:sz w:val="28"/>
              </w:rPr>
            </w:pPr>
            <w:r>
              <w:rPr>
                <w:sz w:val="28"/>
              </w:rPr>
              <w:t>полетов,</w:t>
            </w:r>
            <w:r>
              <w:rPr>
                <w:sz w:val="28"/>
              </w:rPr>
              <w:tab/>
              <w:t>включающий</w:t>
            </w:r>
            <w:r>
              <w:rPr>
                <w:sz w:val="28"/>
              </w:rPr>
              <w:tab/>
              <w:t>в</w:t>
            </w:r>
            <w:r>
              <w:rPr>
                <w:sz w:val="28"/>
              </w:rPr>
              <w:tab/>
              <w:t>себя</w:t>
            </w:r>
            <w:r>
              <w:rPr>
                <w:sz w:val="28"/>
              </w:rPr>
              <w:tab/>
              <w:t>особенности</w:t>
            </w:r>
            <w:r>
              <w:rPr>
                <w:sz w:val="28"/>
              </w:rPr>
              <w:tab/>
              <w:t>выполнения</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2"/>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spacing w:line="303" w:lineRule="exact"/>
              <w:jc w:val="both"/>
              <w:rPr>
                <w:sz w:val="28"/>
              </w:rPr>
            </w:pPr>
            <w:r>
              <w:rPr>
                <w:sz w:val="28"/>
              </w:rPr>
              <w:t>заявленных видов авиационных работ;</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2"/>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spacing w:line="303" w:lineRule="exact"/>
              <w:jc w:val="both"/>
              <w:rPr>
                <w:sz w:val="28"/>
              </w:rPr>
            </w:pPr>
            <w:r>
              <w:rPr>
                <w:sz w:val="28"/>
              </w:rPr>
              <w:t>- десантирования парашютистов с указанием времени, места,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spacing w:line="302" w:lineRule="exact"/>
              <w:jc w:val="both"/>
              <w:rPr>
                <w:sz w:val="28"/>
              </w:rPr>
            </w:pPr>
            <w:r>
              <w:rPr>
                <w:sz w:val="28"/>
              </w:rPr>
              <w:t>высоты выброски и количества подъемов воздушного судна;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spacing w:line="302" w:lineRule="exact"/>
              <w:jc w:val="both"/>
              <w:rPr>
                <w:sz w:val="28"/>
              </w:rPr>
            </w:pPr>
            <w:r>
              <w:rPr>
                <w:sz w:val="28"/>
              </w:rPr>
              <w:t>- подъемов привязных аэростатов с указанием времени, места,</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spacing w:line="302" w:lineRule="exact"/>
              <w:jc w:val="both"/>
              <w:rPr>
                <w:sz w:val="28"/>
              </w:rPr>
            </w:pPr>
            <w:r>
              <w:rPr>
                <w:sz w:val="28"/>
              </w:rPr>
              <w:t>высоты подъема привязных аэростатов;</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jc w:val="both"/>
              <w:rPr>
                <w:sz w:val="28"/>
              </w:rPr>
            </w:pPr>
            <w:r>
              <w:rPr>
                <w:sz w:val="28"/>
              </w:rPr>
              <w:t>- летной программы при производстве демонстрационных</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1"/>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jc w:val="both"/>
              <w:rPr>
                <w:sz w:val="28"/>
              </w:rPr>
            </w:pPr>
            <w:r>
              <w:rPr>
                <w:sz w:val="28"/>
              </w:rPr>
              <w:t>полетов воздушных судов;</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322"/>
        </w:trPr>
        <w:tc>
          <w:tcPr>
            <w:tcW w:w="4532" w:type="dxa"/>
            <w:gridSpan w:val="2"/>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rsidP="006A0A3F">
            <w:pPr>
              <w:pStyle w:val="TableParagraph"/>
              <w:jc w:val="both"/>
              <w:rPr>
                <w:sz w:val="28"/>
              </w:rPr>
            </w:pPr>
            <w:r>
              <w:rPr>
                <w:sz w:val="28"/>
              </w:rPr>
              <w:t>- полетов беспилотных летательных аппаратов с указанием</w:t>
            </w:r>
          </w:p>
        </w:tc>
        <w:tc>
          <w:tcPr>
            <w:tcW w:w="2324" w:type="dxa"/>
            <w:gridSpan w:val="2"/>
            <w:tcBorders>
              <w:top w:val="nil"/>
              <w:bottom w:val="nil"/>
            </w:tcBorders>
          </w:tcPr>
          <w:p w:rsidR="00FF1168" w:rsidRDefault="00FF1168">
            <w:pPr>
              <w:pStyle w:val="TableParagraph"/>
              <w:ind w:left="0"/>
              <w:rPr>
                <w:sz w:val="24"/>
              </w:rPr>
            </w:pPr>
          </w:p>
        </w:tc>
      </w:tr>
      <w:tr w:rsidR="00FF1168" w:rsidTr="006A0A3F">
        <w:trPr>
          <w:trHeight w:val="417"/>
        </w:trPr>
        <w:tc>
          <w:tcPr>
            <w:tcW w:w="4532" w:type="dxa"/>
            <w:gridSpan w:val="2"/>
            <w:tcBorders>
              <w:top w:val="nil"/>
              <w:bottom w:val="nil"/>
            </w:tcBorders>
          </w:tcPr>
          <w:p w:rsidR="00FF1168" w:rsidRDefault="00FF1168" w:rsidP="006A0A3F">
            <w:pPr>
              <w:pStyle w:val="TableParagraph"/>
              <w:ind w:left="0"/>
              <w:rPr>
                <w:sz w:val="28"/>
              </w:rPr>
            </w:pPr>
          </w:p>
        </w:tc>
        <w:tc>
          <w:tcPr>
            <w:tcW w:w="7657" w:type="dxa"/>
            <w:tcBorders>
              <w:top w:val="nil"/>
              <w:bottom w:val="nil"/>
            </w:tcBorders>
          </w:tcPr>
          <w:p w:rsidR="00FF1168" w:rsidRDefault="00FF1168" w:rsidP="006A0A3F">
            <w:pPr>
              <w:pStyle w:val="TableParagraph"/>
              <w:rPr>
                <w:sz w:val="28"/>
              </w:rPr>
            </w:pPr>
            <w:r>
              <w:rPr>
                <w:sz w:val="28"/>
              </w:rPr>
              <w:t>времени, места, высоты;</w:t>
            </w:r>
          </w:p>
        </w:tc>
        <w:tc>
          <w:tcPr>
            <w:tcW w:w="2324" w:type="dxa"/>
            <w:gridSpan w:val="2"/>
            <w:tcBorders>
              <w:top w:val="nil"/>
              <w:bottom w:val="nil"/>
            </w:tcBorders>
          </w:tcPr>
          <w:p w:rsidR="00FF1168" w:rsidRDefault="00FF1168" w:rsidP="006A0A3F">
            <w:pPr>
              <w:pStyle w:val="TableParagraph"/>
              <w:ind w:left="0"/>
              <w:rPr>
                <w:sz w:val="28"/>
              </w:rPr>
            </w:pPr>
          </w:p>
        </w:tc>
      </w:tr>
      <w:tr w:rsidR="00FF1168" w:rsidTr="006A0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66" w:type="dxa"/>
          <w:wAfter w:w="2147" w:type="dxa"/>
          <w:trHeight w:val="1826"/>
        </w:trPr>
        <w:tc>
          <w:tcPr>
            <w:tcW w:w="8000" w:type="dxa"/>
            <w:gridSpan w:val="3"/>
          </w:tcPr>
          <w:p w:rsidR="00FF1168" w:rsidRDefault="00FF1168" w:rsidP="006A0A3F">
            <w:pPr>
              <w:pStyle w:val="TableParagraph"/>
              <w:ind w:left="233" w:right="232"/>
              <w:jc w:val="both"/>
              <w:rPr>
                <w:sz w:val="28"/>
              </w:rPr>
            </w:pPr>
            <w:r>
              <w:rPr>
                <w:sz w:val="28"/>
              </w:rPr>
              <w:t xml:space="preserve">- посадки (взлета) воздушных судов на площадки, расположенные в границах муниципального </w:t>
            </w:r>
            <w:r w:rsidR="00FD7D89">
              <w:rPr>
                <w:sz w:val="28"/>
              </w:rPr>
              <w:t>округа</w:t>
            </w:r>
            <w:r>
              <w:rPr>
                <w:sz w:val="28"/>
              </w:rPr>
              <w:t>, сведения о которых не опубликованы в документах аэронавигационной информации, с указанием времени, места и количества подъемов (посадок);</w:t>
            </w:r>
          </w:p>
        </w:tc>
      </w:tr>
      <w:tr w:rsidR="00FF1168" w:rsidTr="006A0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66" w:type="dxa"/>
          <w:wAfter w:w="2147" w:type="dxa"/>
          <w:trHeight w:val="6322"/>
        </w:trPr>
        <w:tc>
          <w:tcPr>
            <w:tcW w:w="8000" w:type="dxa"/>
            <w:gridSpan w:val="3"/>
          </w:tcPr>
          <w:p w:rsidR="00FF1168" w:rsidRDefault="00FF1168" w:rsidP="006A0A3F">
            <w:pPr>
              <w:pStyle w:val="TableParagraph"/>
              <w:numPr>
                <w:ilvl w:val="0"/>
                <w:numId w:val="16"/>
              </w:numPr>
              <w:tabs>
                <w:tab w:val="left" w:pos="668"/>
              </w:tabs>
              <w:ind w:right="239" w:firstLine="0"/>
              <w:jc w:val="both"/>
              <w:rPr>
                <w:sz w:val="28"/>
              </w:rPr>
            </w:pPr>
            <w:r>
              <w:rPr>
                <w:sz w:val="28"/>
              </w:rPr>
              <w:t>договор с третьим лицом на выполнение заявленных авиационных работ;</w:t>
            </w:r>
          </w:p>
          <w:p w:rsidR="00FF1168" w:rsidRDefault="00FF1168" w:rsidP="006A0A3F">
            <w:pPr>
              <w:pStyle w:val="TableParagraph"/>
              <w:numPr>
                <w:ilvl w:val="0"/>
                <w:numId w:val="16"/>
              </w:numPr>
              <w:tabs>
                <w:tab w:val="left" w:pos="646"/>
              </w:tabs>
              <w:ind w:right="233" w:firstLine="0"/>
              <w:jc w:val="both"/>
              <w:rPr>
                <w:sz w:val="28"/>
              </w:rPr>
            </w:pPr>
            <w:r>
              <w:rPr>
                <w:sz w:val="28"/>
              </w:rPr>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w:t>
            </w:r>
          </w:p>
          <w:p w:rsidR="00FF1168" w:rsidRDefault="00FF1168" w:rsidP="006A0A3F">
            <w:pPr>
              <w:pStyle w:val="TableParagraph"/>
              <w:numPr>
                <w:ilvl w:val="0"/>
                <w:numId w:val="16"/>
              </w:numPr>
              <w:tabs>
                <w:tab w:val="left" w:pos="620"/>
              </w:tabs>
              <w:ind w:right="232" w:firstLine="0"/>
              <w:jc w:val="both"/>
              <w:rPr>
                <w:sz w:val="28"/>
              </w:rPr>
            </w:pPr>
            <w:r>
              <w:rPr>
                <w:sz w:val="28"/>
              </w:rPr>
              <w:t>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w:t>
            </w:r>
          </w:p>
          <w:p w:rsidR="00FF1168" w:rsidRDefault="00FF1168" w:rsidP="006A0A3F">
            <w:pPr>
              <w:pStyle w:val="TableParagraph"/>
              <w:numPr>
                <w:ilvl w:val="0"/>
                <w:numId w:val="16"/>
              </w:numPr>
              <w:tabs>
                <w:tab w:val="left" w:pos="922"/>
              </w:tabs>
              <w:ind w:right="231" w:firstLine="0"/>
              <w:jc w:val="both"/>
              <w:rPr>
                <w:sz w:val="28"/>
              </w:rPr>
            </w:pPr>
            <w:r>
              <w:rPr>
                <w:sz w:val="28"/>
              </w:rPr>
              <w:t>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FF1168" w:rsidRDefault="00FF1168" w:rsidP="006A0A3F">
            <w:pPr>
              <w:pStyle w:val="TableParagraph"/>
              <w:numPr>
                <w:ilvl w:val="0"/>
                <w:numId w:val="16"/>
              </w:numPr>
              <w:tabs>
                <w:tab w:val="left" w:pos="922"/>
              </w:tabs>
              <w:ind w:right="236" w:firstLine="0"/>
              <w:jc w:val="both"/>
              <w:rPr>
                <w:sz w:val="28"/>
              </w:rPr>
            </w:pPr>
            <w:r>
              <w:rPr>
                <w:sz w:val="28"/>
              </w:rPr>
              <w:t>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в случае выполнения авиационных работ;</w:t>
            </w:r>
          </w:p>
        </w:tc>
      </w:tr>
      <w:tr w:rsidR="00FF1168" w:rsidTr="006A0A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366" w:type="dxa"/>
          <w:wAfter w:w="2147" w:type="dxa"/>
          <w:trHeight w:val="2134"/>
        </w:trPr>
        <w:tc>
          <w:tcPr>
            <w:tcW w:w="8000" w:type="dxa"/>
            <w:gridSpan w:val="3"/>
          </w:tcPr>
          <w:p w:rsidR="00FF1168" w:rsidRDefault="00FF1168" w:rsidP="006A0A3F">
            <w:pPr>
              <w:pStyle w:val="TableParagraph"/>
              <w:ind w:left="233" w:right="231"/>
              <w:jc w:val="both"/>
              <w:rPr>
                <w:sz w:val="28"/>
              </w:rPr>
            </w:pPr>
            <w:r>
              <w:rPr>
                <w:sz w:val="28"/>
              </w:rPr>
              <w:t>Примечание: документы, указанные в пункте 2.6 настоящего административного регламента, представляются заявителем в зависимости от планируемого к выполнению вида авиационной деятельности в виде заверенных копий (за исключением заявлений). На указанных копиях документов на каждом листе такого документа заявителем проставляются:</w:t>
            </w:r>
          </w:p>
        </w:tc>
      </w:tr>
    </w:tbl>
    <w:p w:rsidR="00FF1168" w:rsidRDefault="0080222F" w:rsidP="006A0A3F">
      <w:pPr>
        <w:rPr>
          <w:sz w:val="2"/>
          <w:szCs w:val="2"/>
        </w:rPr>
      </w:pPr>
      <w:r>
        <w:rPr>
          <w:noProof/>
        </w:rPr>
        <mc:AlternateContent>
          <mc:Choice Requires="wpg">
            <w:drawing>
              <wp:anchor distT="0" distB="0" distL="114300" distR="114300" simplePos="0" relativeHeight="251673088" behindDoc="1" locked="0" layoutInCell="1" allowOverlap="1" wp14:anchorId="51971804" wp14:editId="2C813808">
                <wp:simplePos x="0" y="0"/>
                <wp:positionH relativeFrom="page">
                  <wp:posOffset>719455</wp:posOffset>
                </wp:positionH>
                <wp:positionV relativeFrom="page">
                  <wp:posOffset>449580</wp:posOffset>
                </wp:positionV>
                <wp:extent cx="2878455" cy="6536690"/>
                <wp:effectExtent l="5080" t="11430" r="12065" b="5080"/>
                <wp:wrapNone/>
                <wp:docPr id="9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8455" cy="6536690"/>
                          <a:chOff x="1133" y="708"/>
                          <a:chExt cx="4533" cy="10294"/>
                        </a:xfrm>
                      </wpg:grpSpPr>
                      <wps:wsp>
                        <wps:cNvPr id="91" name="Rectangle 4"/>
                        <wps:cNvSpPr>
                          <a:spLocks noChangeArrowheads="1"/>
                        </wps:cNvSpPr>
                        <wps:spPr bwMode="auto">
                          <a:xfrm>
                            <a:off x="1132" y="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5"/>
                        <wps:cNvCnPr/>
                        <wps:spPr bwMode="auto">
                          <a:xfrm>
                            <a:off x="1142" y="713"/>
                            <a:ext cx="452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3" name="Line 6"/>
                        <wps:cNvCnPr/>
                        <wps:spPr bwMode="auto">
                          <a:xfrm>
                            <a:off x="1138" y="708"/>
                            <a:ext cx="0" cy="10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4" name="Line 7"/>
                        <wps:cNvCnPr/>
                        <wps:spPr bwMode="auto">
                          <a:xfrm>
                            <a:off x="1142" y="10996"/>
                            <a:ext cx="4523"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CFA234" id="Group 3" o:spid="_x0000_s1026" style="position:absolute;margin-left:56.65pt;margin-top:35.4pt;width:226.65pt;height:514.7pt;z-index:-251643392;mso-position-horizontal-relative:page;mso-position-vertical-relative:page" coordorigin="1133,708" coordsize="4533,1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">
                <v:rect id="Rectangle 4" o:spid="_x0000_s1027" style="position:absolute;left:1132;top: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line id="Line 5" o:spid="_x0000_s1028" style="position:absolute;visibility:visible;mso-wrap-style:square" from="1142,713" to="5665,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" strokeweight=".48pt"/>
                <v:line id="Line 6" o:spid="_x0000_s1029" style="position:absolute;visibility:visible;mso-wrap-style:square" from="1138,708" to="1138,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ZMxAAAANsAAAAPAAAAZHJzL2Rvd25yZXYueG1sRI9BawIx&#10;FITvgv8hPMGbZltB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K5O9kzEAAAA2wAAAA8A&#10;AAAAAAAAAAAAAAAABwIAAGRycy9kb3ducmV2LnhtbFBLBQYAAAAAAwADALcAAAD4AgAAAAA=&#10;" strokeweight=".48pt"/>
                <v:line id="Line 7" o:spid="_x0000_s1030" style="position:absolute;visibility:visible;mso-wrap-style:square" from="1142,10996" to="5665,10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" strokeweight=".16936mm"/>
                <w10:wrap anchorx="page" anchory="page"/>
              </v:group>
            </w:pict>
          </mc:Fallback>
        </mc:AlternateContent>
      </w:r>
      <w:r>
        <w:rPr>
          <w:noProof/>
        </w:rPr>
        <mc:AlternateContent>
          <mc:Choice Requires="wpg">
            <w:drawing>
              <wp:anchor distT="0" distB="0" distL="114300" distR="114300" simplePos="0" relativeHeight="251674112" behindDoc="1" locked="0" layoutInCell="1" allowOverlap="1" wp14:anchorId="744F57EE" wp14:editId="22ED3B2D">
                <wp:simplePos x="0" y="0"/>
                <wp:positionH relativeFrom="page">
                  <wp:posOffset>3597275</wp:posOffset>
                </wp:positionH>
                <wp:positionV relativeFrom="page">
                  <wp:posOffset>449580</wp:posOffset>
                </wp:positionV>
                <wp:extent cx="6344285" cy="6536690"/>
                <wp:effectExtent l="6350" t="11430" r="2540" b="5080"/>
                <wp:wrapNone/>
                <wp:docPr id="7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4285" cy="6536690"/>
                          <a:chOff x="5665" y="708"/>
                          <a:chExt cx="9991" cy="10294"/>
                        </a:xfrm>
                      </wpg:grpSpPr>
                      <wps:wsp>
                        <wps:cNvPr id="80" name="Rectangle 9"/>
                        <wps:cNvSpPr>
                          <a:spLocks noChangeArrowheads="1"/>
                        </wps:cNvSpPr>
                        <wps:spPr bwMode="auto">
                          <a:xfrm>
                            <a:off x="5665" y="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10"/>
                        <wps:cNvCnPr/>
                        <wps:spPr bwMode="auto">
                          <a:xfrm>
                            <a:off x="5675" y="713"/>
                            <a:ext cx="764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Rectangle 11"/>
                        <wps:cNvSpPr>
                          <a:spLocks noChangeArrowheads="1"/>
                        </wps:cNvSpPr>
                        <wps:spPr bwMode="auto">
                          <a:xfrm>
                            <a:off x="13322" y="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Line 12"/>
                        <wps:cNvCnPr/>
                        <wps:spPr bwMode="auto">
                          <a:xfrm>
                            <a:off x="13332" y="713"/>
                            <a:ext cx="231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4" name="Rectangle 13"/>
                        <wps:cNvSpPr>
                          <a:spLocks noChangeArrowheads="1"/>
                        </wps:cNvSpPr>
                        <wps:spPr bwMode="auto">
                          <a:xfrm>
                            <a:off x="15645" y="70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Line 14"/>
                        <wps:cNvCnPr/>
                        <wps:spPr bwMode="auto">
                          <a:xfrm>
                            <a:off x="5670" y="718"/>
                            <a:ext cx="0" cy="102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15"/>
                        <wps:cNvCnPr/>
                        <wps:spPr bwMode="auto">
                          <a:xfrm>
                            <a:off x="5675" y="10996"/>
                            <a:ext cx="7647"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7" name="Line 16"/>
                        <wps:cNvCnPr/>
                        <wps:spPr bwMode="auto">
                          <a:xfrm>
                            <a:off x="13327" y="718"/>
                            <a:ext cx="0" cy="1028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8" name="Line 17"/>
                        <wps:cNvCnPr/>
                        <wps:spPr bwMode="auto">
                          <a:xfrm>
                            <a:off x="13332" y="10996"/>
                            <a:ext cx="2314" cy="0"/>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89" name="Line 18"/>
                        <wps:cNvCnPr/>
                        <wps:spPr bwMode="auto">
                          <a:xfrm>
                            <a:off x="15650" y="708"/>
                            <a:ext cx="0" cy="10293"/>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ED18EDC" id="Group 8" o:spid="_x0000_s1026" style="position:absolute;margin-left:283.25pt;margin-top:35.4pt;width:499.55pt;height:514.7pt;z-index:-251642368;mso-position-horizontal-relative:page;mso-position-vertical-relative:page" coordorigin="5665,708" coordsize="9991,10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">
                <v:rect id="Rectangle 9" o:spid="_x0000_s1027" style="position:absolute;left:5665;top: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line id="Line 10" o:spid="_x0000_s1028" style="position:absolute;visibility:visible;mso-wrap-style:square" from="5675,713" to="13322,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rect id="Rectangle 11" o:spid="_x0000_s1029" style="position:absolute;left:13322;top: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line id="Line 12" o:spid="_x0000_s1030" style="position:absolute;visibility:visible;mso-wrap-style:square" from="13332,713" to="15646,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2CRxAAAANsAAAAPAAAAZHJzL2Rvd25yZXYueG1sRI9PawIx&#10;FMTvBb9DeIK3mrVC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CuXYJHEAAAA2wAAAA8A&#10;AAAAAAAAAAAAAAAABwIAAGRycy9kb3ducmV2LnhtbFBLBQYAAAAAAwADALcAAAD4AgAAAAA=&#10;" strokeweight=".48pt"/>
                <v:rect id="Rectangle 13" o:spid="_x0000_s1031" style="position:absolute;left:15645;top:70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line id="Line 14" o:spid="_x0000_s1032" style="position:absolute;visibility:visible;mso-wrap-style:square" from="5670,718" to="5670,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15" o:spid="_x0000_s1033" style="position:absolute;visibility:visible;mso-wrap-style:square" from="5675,10996" to="13322,10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" strokeweight=".16936mm"/>
                <v:line id="Line 16" o:spid="_x0000_s1034" style="position:absolute;visibility:visible;mso-wrap-style:square" from="13327,718" to="13327,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" strokeweight=".48pt"/>
                <v:line id="Line 17" o:spid="_x0000_s1035" style="position:absolute;visibility:visible;mso-wrap-style:square" from="13332,10996" to="15646,10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" strokeweight=".16936mm"/>
                <v:line id="Line 18" o:spid="_x0000_s1036" style="position:absolute;visibility:visible;mso-wrap-style:square" from="15650,708" to="15650,11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" strokeweight=".48pt"/>
                <w10:wrap anchorx="page" anchory="page"/>
              </v:group>
            </w:pict>
          </mc:Fallback>
        </mc:AlternateContent>
      </w:r>
    </w:p>
    <w:p w:rsidR="00FF1168" w:rsidRDefault="00FF1168" w:rsidP="006A0A3F">
      <w:pPr>
        <w:rPr>
          <w:sz w:val="2"/>
          <w:szCs w:val="2"/>
        </w:rPr>
        <w:sectPr w:rsidR="00FF1168">
          <w:pgSz w:w="16840" w:h="11910" w:orient="landscape"/>
          <w:pgMar w:top="70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657"/>
        <w:gridCol w:w="2324"/>
      </w:tblGrid>
      <w:tr w:rsidR="00FF1168">
        <w:trPr>
          <w:trHeight w:val="6322"/>
        </w:trPr>
        <w:tc>
          <w:tcPr>
            <w:tcW w:w="4532" w:type="dxa"/>
            <w:tcBorders>
              <w:top w:val="nil"/>
            </w:tcBorders>
          </w:tcPr>
          <w:p w:rsidR="00FF1168" w:rsidRDefault="00FF1168" w:rsidP="006A0A3F">
            <w:pPr>
              <w:pStyle w:val="TableParagraph"/>
              <w:ind w:left="0"/>
              <w:rPr>
                <w:sz w:val="28"/>
              </w:rPr>
            </w:pPr>
          </w:p>
        </w:tc>
        <w:tc>
          <w:tcPr>
            <w:tcW w:w="7657" w:type="dxa"/>
            <w:tcBorders>
              <w:top w:val="nil"/>
            </w:tcBorders>
          </w:tcPr>
          <w:p w:rsidR="00FF1168" w:rsidRDefault="00FF1168" w:rsidP="006A0A3F">
            <w:pPr>
              <w:pStyle w:val="TableParagraph"/>
              <w:ind w:right="55"/>
              <w:jc w:val="both"/>
              <w:rPr>
                <w:sz w:val="28"/>
              </w:rPr>
            </w:pPr>
            <w:r>
              <w:rPr>
                <w:sz w:val="28"/>
              </w:rPr>
              <w:t>отметка «копия верна» подпись с расшифровкой, печать (для юридических лиц, индивидуальных предпринимателей).</w:t>
            </w:r>
          </w:p>
          <w:p w:rsidR="00FF1168" w:rsidRDefault="00FF1168" w:rsidP="006A0A3F">
            <w:pPr>
              <w:pStyle w:val="TableParagraph"/>
              <w:ind w:right="51"/>
              <w:jc w:val="both"/>
              <w:rPr>
                <w:sz w:val="28"/>
              </w:rPr>
            </w:pPr>
            <w:r>
              <w:rPr>
                <w:sz w:val="28"/>
              </w:rPr>
              <w:t>Бланк заявления для получения муниципальной услуги заявитель может получить при личном обращении в администрацию.</w:t>
            </w:r>
          </w:p>
          <w:p w:rsidR="00FF1168" w:rsidRDefault="00FF1168" w:rsidP="006A0A3F">
            <w:pPr>
              <w:pStyle w:val="TableParagraph"/>
              <w:ind w:right="54"/>
              <w:jc w:val="both"/>
              <w:rPr>
                <w:sz w:val="28"/>
              </w:rPr>
            </w:pPr>
            <w:r>
              <w:rPr>
                <w:sz w:val="28"/>
              </w:rPr>
              <w:t>Заявление и прилагаемые документы могут быть представлены (направлены) заявителем на бумажных носителях одним из следующих способов:</w:t>
            </w:r>
          </w:p>
          <w:p w:rsidR="00FF1168" w:rsidRDefault="00FF1168" w:rsidP="006A0A3F">
            <w:pPr>
              <w:pStyle w:val="TableParagraph"/>
              <w:ind w:right="56"/>
              <w:jc w:val="both"/>
              <w:rPr>
                <w:sz w:val="28"/>
              </w:rPr>
            </w:pPr>
            <w:r>
              <w:rPr>
                <w:sz w:val="28"/>
              </w:rPr>
              <w:t>-лично (лицом, действующим от имени заявителя, на основании доверенности);</w:t>
            </w:r>
          </w:p>
          <w:p w:rsidR="00FF1168" w:rsidRDefault="00FF1168" w:rsidP="006A0A3F">
            <w:pPr>
              <w:pStyle w:val="TableParagraph"/>
              <w:ind w:right="55"/>
              <w:jc w:val="both"/>
              <w:rPr>
                <w:sz w:val="28"/>
              </w:rPr>
            </w:pPr>
            <w:r>
              <w:rPr>
                <w:sz w:val="28"/>
              </w:rPr>
              <w:t>-заказным почтовым отправлением с уведомлением о вручении.</w:t>
            </w:r>
          </w:p>
          <w:p w:rsidR="00FF1168" w:rsidRDefault="00FF1168" w:rsidP="006A0A3F">
            <w:pPr>
              <w:pStyle w:val="TableParagraph"/>
              <w:ind w:right="49"/>
              <w:jc w:val="both"/>
              <w:rPr>
                <w:sz w:val="28"/>
              </w:rPr>
            </w:pPr>
            <w:r>
              <w:rPr>
                <w:sz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 телекоммуникационную сеть «Интернет», и Единый портал государственных и муниципальных услуг</w:t>
            </w:r>
          </w:p>
        </w:tc>
        <w:tc>
          <w:tcPr>
            <w:tcW w:w="2324" w:type="dxa"/>
            <w:tcBorders>
              <w:top w:val="nil"/>
            </w:tcBorders>
          </w:tcPr>
          <w:p w:rsidR="00FF1168" w:rsidRDefault="00FF1168" w:rsidP="006A0A3F">
            <w:pPr>
              <w:pStyle w:val="TableParagraph"/>
              <w:ind w:left="0"/>
              <w:rPr>
                <w:sz w:val="28"/>
              </w:rPr>
            </w:pPr>
          </w:p>
        </w:tc>
      </w:tr>
      <w:tr w:rsidR="00FF1168">
        <w:trPr>
          <w:trHeight w:val="2781"/>
        </w:trPr>
        <w:tc>
          <w:tcPr>
            <w:tcW w:w="4532" w:type="dxa"/>
          </w:tcPr>
          <w:p w:rsidR="00FF1168" w:rsidRDefault="00FF1168">
            <w:pPr>
              <w:pStyle w:val="TableParagraph"/>
              <w:spacing w:before="103"/>
              <w:ind w:right="580"/>
              <w:rPr>
                <w:sz w:val="28"/>
              </w:rPr>
            </w:pPr>
            <w:bookmarkStart w:id="7" w:name="_bookmark6"/>
            <w:bookmarkEnd w:id="7"/>
            <w:r>
              <w:rPr>
                <w:sz w:val="28"/>
              </w:rPr>
              <w:t>2.7. Исчерпывающий перечень оснований для отказа в приеме документов, необходимых для предоставления муниципальной услуги</w:t>
            </w:r>
          </w:p>
        </w:tc>
        <w:tc>
          <w:tcPr>
            <w:tcW w:w="7657" w:type="dxa"/>
          </w:tcPr>
          <w:p w:rsidR="00FF1168" w:rsidRDefault="00FF1168">
            <w:pPr>
              <w:pStyle w:val="TableParagraph"/>
              <w:numPr>
                <w:ilvl w:val="0"/>
                <w:numId w:val="15"/>
              </w:numPr>
              <w:tabs>
                <w:tab w:val="left" w:pos="368"/>
              </w:tabs>
              <w:spacing w:before="103" w:line="322" w:lineRule="exact"/>
              <w:ind w:firstLine="0"/>
              <w:rPr>
                <w:sz w:val="28"/>
              </w:rPr>
            </w:pPr>
            <w:r>
              <w:rPr>
                <w:sz w:val="28"/>
              </w:rPr>
              <w:t>Подача документов ненадлежащим лицом;</w:t>
            </w:r>
          </w:p>
          <w:p w:rsidR="00FF1168" w:rsidRDefault="00FF1168">
            <w:pPr>
              <w:pStyle w:val="TableParagraph"/>
              <w:numPr>
                <w:ilvl w:val="0"/>
                <w:numId w:val="15"/>
              </w:numPr>
              <w:tabs>
                <w:tab w:val="left" w:pos="564"/>
                <w:tab w:val="left" w:pos="2660"/>
                <w:tab w:val="left" w:pos="4879"/>
                <w:tab w:val="left" w:pos="6553"/>
              </w:tabs>
              <w:ind w:right="52" w:firstLine="0"/>
              <w:rPr>
                <w:sz w:val="28"/>
              </w:rPr>
            </w:pPr>
            <w:r>
              <w:rPr>
                <w:sz w:val="28"/>
              </w:rPr>
              <w:t>несоответствие</w:t>
            </w:r>
            <w:r>
              <w:rPr>
                <w:sz w:val="28"/>
              </w:rPr>
              <w:tab/>
              <w:t>представленных</w:t>
            </w:r>
            <w:r>
              <w:rPr>
                <w:sz w:val="28"/>
              </w:rPr>
              <w:tab/>
              <w:t>документов</w:t>
            </w:r>
            <w:r>
              <w:rPr>
                <w:sz w:val="28"/>
              </w:rPr>
              <w:tab/>
            </w:r>
            <w:r>
              <w:rPr>
                <w:spacing w:val="-1"/>
                <w:sz w:val="28"/>
              </w:rPr>
              <w:t xml:space="preserve">перечню </w:t>
            </w:r>
            <w:r>
              <w:rPr>
                <w:sz w:val="28"/>
              </w:rPr>
              <w:t xml:space="preserve">документов, указанных в </w:t>
            </w:r>
            <w:hyperlink w:anchor="_bookmark5" w:history="1">
              <w:r>
                <w:rPr>
                  <w:sz w:val="28"/>
                </w:rPr>
                <w:t>пункте 2.</w:t>
              </w:r>
            </w:hyperlink>
            <w:r>
              <w:rPr>
                <w:sz w:val="28"/>
              </w:rPr>
              <w:t>6 настоящего Регламента;</w:t>
            </w:r>
          </w:p>
          <w:p w:rsidR="00FF1168" w:rsidRDefault="00FF1168">
            <w:pPr>
              <w:pStyle w:val="TableParagraph"/>
              <w:numPr>
                <w:ilvl w:val="0"/>
                <w:numId w:val="15"/>
              </w:numPr>
              <w:tabs>
                <w:tab w:val="left" w:pos="501"/>
              </w:tabs>
              <w:spacing w:before="1"/>
              <w:ind w:right="49" w:firstLine="0"/>
              <w:jc w:val="both"/>
              <w:rPr>
                <w:sz w:val="28"/>
              </w:rPr>
            </w:pPr>
            <w:r>
              <w:rPr>
                <w:sz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FF1168" w:rsidRDefault="00FF1168">
            <w:pPr>
              <w:pStyle w:val="TableParagraph"/>
              <w:numPr>
                <w:ilvl w:val="0"/>
                <w:numId w:val="15"/>
              </w:numPr>
              <w:tabs>
                <w:tab w:val="left" w:pos="368"/>
              </w:tabs>
              <w:spacing w:line="321" w:lineRule="exact"/>
              <w:ind w:firstLine="0"/>
              <w:jc w:val="both"/>
              <w:rPr>
                <w:sz w:val="28"/>
              </w:rPr>
            </w:pPr>
            <w:r>
              <w:rPr>
                <w:sz w:val="28"/>
              </w:rPr>
              <w:t>представленные документы утратили силу;</w:t>
            </w:r>
          </w:p>
          <w:p w:rsidR="00FF1168" w:rsidRDefault="00FF1168">
            <w:pPr>
              <w:pStyle w:val="TableParagraph"/>
              <w:numPr>
                <w:ilvl w:val="0"/>
                <w:numId w:val="15"/>
              </w:numPr>
              <w:tabs>
                <w:tab w:val="left" w:pos="368"/>
              </w:tabs>
              <w:ind w:firstLine="0"/>
              <w:jc w:val="both"/>
              <w:rPr>
                <w:sz w:val="28"/>
              </w:rPr>
            </w:pPr>
            <w:r>
              <w:rPr>
                <w:sz w:val="28"/>
              </w:rPr>
              <w:t>представление документов в ненадлежащий орган</w:t>
            </w:r>
          </w:p>
        </w:tc>
        <w:tc>
          <w:tcPr>
            <w:tcW w:w="2324" w:type="dxa"/>
          </w:tcPr>
          <w:p w:rsidR="00FF1168" w:rsidRDefault="00FF1168">
            <w:pPr>
              <w:pStyle w:val="TableParagraph"/>
              <w:spacing w:before="103"/>
              <w:ind w:left="12"/>
              <w:jc w:val="center"/>
              <w:rPr>
                <w:sz w:val="28"/>
              </w:rPr>
            </w:pPr>
            <w:r>
              <w:rPr>
                <w:sz w:val="28"/>
              </w:rPr>
              <w:t>-</w:t>
            </w:r>
          </w:p>
        </w:tc>
      </w:tr>
      <w:tr w:rsidR="00FF1168">
        <w:trPr>
          <w:trHeight w:val="1170"/>
        </w:trPr>
        <w:tc>
          <w:tcPr>
            <w:tcW w:w="4532" w:type="dxa"/>
          </w:tcPr>
          <w:p w:rsidR="00FF1168" w:rsidRDefault="00FF1168">
            <w:pPr>
              <w:pStyle w:val="TableParagraph"/>
              <w:spacing w:before="11"/>
              <w:ind w:left="0"/>
              <w:rPr>
                <w:b/>
                <w:sz w:val="27"/>
              </w:rPr>
            </w:pPr>
          </w:p>
          <w:p w:rsidR="00FF1168" w:rsidRDefault="00FF1168">
            <w:pPr>
              <w:pStyle w:val="TableParagraph"/>
              <w:tabs>
                <w:tab w:val="left" w:pos="910"/>
                <w:tab w:val="left" w:pos="1656"/>
                <w:tab w:val="left" w:pos="2402"/>
                <w:tab w:val="left" w:pos="3386"/>
              </w:tabs>
              <w:ind w:right="50"/>
              <w:rPr>
                <w:sz w:val="28"/>
              </w:rPr>
            </w:pPr>
            <w:bookmarkStart w:id="8" w:name="_bookmark7"/>
            <w:bookmarkEnd w:id="8"/>
            <w:r>
              <w:rPr>
                <w:sz w:val="28"/>
              </w:rPr>
              <w:t>2.8.</w:t>
            </w:r>
            <w:r>
              <w:rPr>
                <w:sz w:val="28"/>
              </w:rPr>
              <w:tab/>
              <w:t>Исчерпывающий</w:t>
            </w:r>
            <w:r>
              <w:rPr>
                <w:sz w:val="28"/>
              </w:rPr>
              <w:tab/>
            </w:r>
            <w:r>
              <w:rPr>
                <w:spacing w:val="-1"/>
                <w:sz w:val="28"/>
              </w:rPr>
              <w:t xml:space="preserve">перечень </w:t>
            </w:r>
            <w:r>
              <w:rPr>
                <w:sz w:val="28"/>
              </w:rPr>
              <w:t>оснований</w:t>
            </w:r>
            <w:r>
              <w:rPr>
                <w:sz w:val="28"/>
              </w:rPr>
              <w:tab/>
              <w:t>для</w:t>
            </w:r>
            <w:r>
              <w:rPr>
                <w:sz w:val="28"/>
              </w:rPr>
              <w:tab/>
            </w:r>
            <w:r>
              <w:rPr>
                <w:spacing w:val="-1"/>
                <w:sz w:val="28"/>
              </w:rPr>
              <w:t>приостановления</w:t>
            </w:r>
          </w:p>
        </w:tc>
        <w:tc>
          <w:tcPr>
            <w:tcW w:w="7657" w:type="dxa"/>
          </w:tcPr>
          <w:p w:rsidR="00FF1168" w:rsidRDefault="00FF1168">
            <w:pPr>
              <w:pStyle w:val="TableParagraph"/>
              <w:spacing w:before="100"/>
              <w:ind w:right="53"/>
              <w:jc w:val="both"/>
              <w:rPr>
                <w:sz w:val="28"/>
              </w:rPr>
            </w:pPr>
            <w:r>
              <w:rPr>
                <w:sz w:val="28"/>
              </w:rPr>
              <w:t>Основания для приостановления предоставления муниципальной услуги не предусмотрены. Основания для отказа в предоставлении муниципальной услуги:</w:t>
            </w:r>
          </w:p>
        </w:tc>
        <w:tc>
          <w:tcPr>
            <w:tcW w:w="2324" w:type="dxa"/>
          </w:tcPr>
          <w:p w:rsidR="00FF1168" w:rsidRDefault="00FF1168">
            <w:pPr>
              <w:pStyle w:val="TableParagraph"/>
              <w:spacing w:before="100"/>
              <w:ind w:left="12"/>
              <w:jc w:val="center"/>
              <w:rPr>
                <w:sz w:val="28"/>
              </w:rPr>
            </w:pPr>
            <w:r>
              <w:rPr>
                <w:sz w:val="28"/>
              </w:rPr>
              <w:t>-</w:t>
            </w:r>
          </w:p>
        </w:tc>
      </w:tr>
    </w:tbl>
    <w:p w:rsidR="00FF1168" w:rsidRDefault="00FF1168">
      <w:pPr>
        <w:jc w:val="center"/>
        <w:rPr>
          <w:sz w:val="28"/>
        </w:rPr>
        <w:sectPr w:rsidR="00FF1168">
          <w:pgSz w:w="16840" w:h="11910" w:orient="landscape"/>
          <w:pgMar w:top="70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657"/>
        <w:gridCol w:w="2324"/>
      </w:tblGrid>
      <w:tr w:rsidR="00FF1168">
        <w:trPr>
          <w:trHeight w:val="3103"/>
        </w:trPr>
        <w:tc>
          <w:tcPr>
            <w:tcW w:w="4532" w:type="dxa"/>
          </w:tcPr>
          <w:p w:rsidR="00FF1168" w:rsidRDefault="00FF1168">
            <w:pPr>
              <w:pStyle w:val="TableParagraph"/>
              <w:spacing w:before="103"/>
              <w:ind w:right="53"/>
              <w:jc w:val="both"/>
              <w:rPr>
                <w:sz w:val="28"/>
              </w:rPr>
            </w:pPr>
            <w:r>
              <w:rPr>
                <w:sz w:val="28"/>
              </w:rPr>
              <w:lastRenderedPageBreak/>
              <w:t>предоставления муниципальной услуги или отказа в предоставлении муниципальной услуги;</w:t>
            </w:r>
          </w:p>
        </w:tc>
        <w:tc>
          <w:tcPr>
            <w:tcW w:w="7657" w:type="dxa"/>
          </w:tcPr>
          <w:p w:rsidR="00FF1168" w:rsidRDefault="00FF1168">
            <w:pPr>
              <w:pStyle w:val="TableParagraph"/>
              <w:numPr>
                <w:ilvl w:val="0"/>
                <w:numId w:val="14"/>
              </w:numPr>
              <w:tabs>
                <w:tab w:val="left" w:pos="358"/>
              </w:tabs>
              <w:spacing w:before="103"/>
              <w:ind w:right="51" w:firstLine="0"/>
              <w:jc w:val="both"/>
              <w:rPr>
                <w:sz w:val="28"/>
              </w:rPr>
            </w:pPr>
            <w:r>
              <w:rPr>
                <w:sz w:val="28"/>
              </w:rPr>
              <w:t xml:space="preserve">основания, указанные в </w:t>
            </w:r>
            <w:hyperlink w:anchor="_bookmark6" w:history="1">
              <w:r>
                <w:rPr>
                  <w:sz w:val="28"/>
                </w:rPr>
                <w:t>пункте 2.6</w:t>
              </w:r>
            </w:hyperlink>
            <w:r w:rsidR="00CD73C0">
              <w:rPr>
                <w:sz w:val="28"/>
              </w:rPr>
              <w:t xml:space="preserve"> </w:t>
            </w:r>
            <w:r>
              <w:rPr>
                <w:sz w:val="28"/>
              </w:rPr>
              <w:t>настоящего</w:t>
            </w:r>
            <w:r w:rsidR="00CD73C0">
              <w:rPr>
                <w:sz w:val="28"/>
              </w:rPr>
              <w:t xml:space="preserve"> </w:t>
            </w:r>
            <w:r>
              <w:rPr>
                <w:sz w:val="28"/>
              </w:rPr>
              <w:t>Регламента,в случае если они были установлены администрацией в процессе обработки документов, необходимых для оказания муниципальной услуги;</w:t>
            </w:r>
          </w:p>
          <w:p w:rsidR="00FF1168" w:rsidRDefault="00FF1168" w:rsidP="00CD73C0">
            <w:pPr>
              <w:pStyle w:val="TableParagraph"/>
              <w:numPr>
                <w:ilvl w:val="0"/>
                <w:numId w:val="14"/>
              </w:numPr>
              <w:tabs>
                <w:tab w:val="left" w:pos="480"/>
              </w:tabs>
              <w:spacing w:before="1"/>
              <w:ind w:right="51" w:firstLine="0"/>
              <w:jc w:val="both"/>
              <w:rPr>
                <w:sz w:val="28"/>
              </w:rPr>
            </w:pPr>
            <w:r>
              <w:rPr>
                <w:sz w:val="28"/>
              </w:rPr>
              <w:t xml:space="preserve">получение отрицательных заключений государственных органов, указанных в </w:t>
            </w:r>
            <w:hyperlink w:anchor="_bookmark5" w:history="1">
              <w:r>
                <w:rPr>
                  <w:sz w:val="28"/>
                </w:rPr>
                <w:t>пункте 2.</w:t>
              </w:r>
            </w:hyperlink>
            <w:r>
              <w:rPr>
                <w:sz w:val="28"/>
              </w:rPr>
              <w:t>6 настоящего Регламента, по результатам согласования выполнения авиационных работ, парашютных прыжков, подъема привязных аэростатов над территорией П</w:t>
            </w:r>
            <w:r w:rsidR="00CD73C0">
              <w:rPr>
                <w:sz w:val="28"/>
              </w:rPr>
              <w:t>авловского</w:t>
            </w:r>
            <w:r>
              <w:rPr>
                <w:sz w:val="28"/>
              </w:rPr>
              <w:t xml:space="preserve"> муниципального </w:t>
            </w:r>
            <w:r w:rsidR="00FD7D89">
              <w:rPr>
                <w:sz w:val="28"/>
              </w:rPr>
              <w:t>округа</w:t>
            </w:r>
          </w:p>
        </w:tc>
        <w:tc>
          <w:tcPr>
            <w:tcW w:w="2324" w:type="dxa"/>
          </w:tcPr>
          <w:p w:rsidR="00FF1168" w:rsidRDefault="00FF1168">
            <w:pPr>
              <w:pStyle w:val="TableParagraph"/>
              <w:ind w:left="0"/>
              <w:rPr>
                <w:sz w:val="28"/>
              </w:rPr>
            </w:pPr>
          </w:p>
        </w:tc>
      </w:tr>
      <w:tr w:rsidR="00FF1168">
        <w:trPr>
          <w:trHeight w:val="1814"/>
        </w:trPr>
        <w:tc>
          <w:tcPr>
            <w:tcW w:w="4532" w:type="dxa"/>
          </w:tcPr>
          <w:p w:rsidR="00FF1168" w:rsidRDefault="00FF1168">
            <w:pPr>
              <w:pStyle w:val="TableParagraph"/>
              <w:spacing w:before="103"/>
              <w:ind w:right="435"/>
              <w:rPr>
                <w:sz w:val="28"/>
              </w:rPr>
            </w:pPr>
            <w:bookmarkStart w:id="9" w:name="_bookmark8"/>
            <w:bookmarkEnd w:id="9"/>
            <w:r>
              <w:rPr>
                <w:sz w:val="28"/>
              </w:rPr>
              <w:t>2.9. Порядок, размер и основания взимания государственной пошлины или иной платы,</w:t>
            </w:r>
          </w:p>
          <w:p w:rsidR="00FF1168" w:rsidRDefault="00FF1168">
            <w:pPr>
              <w:pStyle w:val="TableParagraph"/>
              <w:ind w:right="892"/>
              <w:rPr>
                <w:sz w:val="28"/>
              </w:rPr>
            </w:pPr>
            <w:r>
              <w:rPr>
                <w:sz w:val="28"/>
              </w:rPr>
              <w:t>взимаемой за предоставление муниципальной услуги</w:t>
            </w:r>
          </w:p>
        </w:tc>
        <w:tc>
          <w:tcPr>
            <w:tcW w:w="7657" w:type="dxa"/>
          </w:tcPr>
          <w:p w:rsidR="00FF1168" w:rsidRDefault="00FF1168">
            <w:pPr>
              <w:pStyle w:val="TableParagraph"/>
              <w:tabs>
                <w:tab w:val="left" w:pos="2198"/>
                <w:tab w:val="left" w:pos="3183"/>
                <w:tab w:val="left" w:pos="5356"/>
                <w:tab w:val="left" w:pos="5835"/>
              </w:tabs>
              <w:spacing w:before="103"/>
              <w:ind w:right="56"/>
              <w:rPr>
                <w:sz w:val="28"/>
              </w:rPr>
            </w:pPr>
            <w:r>
              <w:rPr>
                <w:sz w:val="28"/>
              </w:rPr>
              <w:t>Муниципальная</w:t>
            </w:r>
            <w:r>
              <w:rPr>
                <w:sz w:val="28"/>
              </w:rPr>
              <w:tab/>
              <w:t>услуга</w:t>
            </w:r>
            <w:r>
              <w:rPr>
                <w:sz w:val="28"/>
              </w:rPr>
              <w:tab/>
              <w:t>предоставляется</w:t>
            </w:r>
            <w:r>
              <w:rPr>
                <w:sz w:val="28"/>
              </w:rPr>
              <w:tab/>
              <w:t>на</w:t>
            </w:r>
            <w:r>
              <w:rPr>
                <w:sz w:val="28"/>
              </w:rPr>
              <w:tab/>
            </w:r>
            <w:r>
              <w:rPr>
                <w:spacing w:val="-1"/>
                <w:sz w:val="28"/>
              </w:rPr>
              <w:t xml:space="preserve">безвозмездной </w:t>
            </w:r>
            <w:r>
              <w:rPr>
                <w:sz w:val="28"/>
              </w:rPr>
              <w:t>основе</w:t>
            </w:r>
          </w:p>
        </w:tc>
        <w:tc>
          <w:tcPr>
            <w:tcW w:w="2324" w:type="dxa"/>
          </w:tcPr>
          <w:p w:rsidR="00FF1168" w:rsidRDefault="00FF1168">
            <w:pPr>
              <w:pStyle w:val="TableParagraph"/>
              <w:spacing w:before="103"/>
              <w:ind w:left="12"/>
              <w:jc w:val="center"/>
              <w:rPr>
                <w:sz w:val="28"/>
              </w:rPr>
            </w:pPr>
            <w:r>
              <w:rPr>
                <w:sz w:val="28"/>
              </w:rPr>
              <w:t>-</w:t>
            </w:r>
          </w:p>
        </w:tc>
      </w:tr>
      <w:tr w:rsidR="00FF1168">
        <w:trPr>
          <w:trHeight w:val="1814"/>
        </w:trPr>
        <w:tc>
          <w:tcPr>
            <w:tcW w:w="4532" w:type="dxa"/>
          </w:tcPr>
          <w:p w:rsidR="00FF1168" w:rsidRDefault="00FF1168">
            <w:pPr>
              <w:pStyle w:val="TableParagraph"/>
              <w:spacing w:before="103"/>
              <w:ind w:right="111"/>
              <w:rPr>
                <w:sz w:val="28"/>
              </w:rPr>
            </w:pPr>
            <w:bookmarkStart w:id="10" w:name="_bookmark9"/>
            <w:bookmarkEnd w:id="10"/>
            <w:r>
              <w:rPr>
                <w:sz w:val="28"/>
              </w:rPr>
              <w:t>2.10. Максимальный срок ожидания в очереди при подаче запроса о предоставлении муниципальной</w:t>
            </w:r>
          </w:p>
          <w:p w:rsidR="00FF1168" w:rsidRDefault="00FF1168">
            <w:pPr>
              <w:pStyle w:val="TableParagraph"/>
              <w:ind w:right="202"/>
              <w:rPr>
                <w:sz w:val="28"/>
              </w:rPr>
            </w:pPr>
            <w:r>
              <w:rPr>
                <w:sz w:val="28"/>
              </w:rPr>
              <w:t>услуги и при получении результата предоставления такой услуги</w:t>
            </w:r>
          </w:p>
        </w:tc>
        <w:tc>
          <w:tcPr>
            <w:tcW w:w="7657" w:type="dxa"/>
          </w:tcPr>
          <w:p w:rsidR="00FF1168" w:rsidRDefault="00FF1168">
            <w:pPr>
              <w:pStyle w:val="TableParagraph"/>
              <w:spacing w:before="103"/>
              <w:ind w:right="56"/>
              <w:jc w:val="both"/>
              <w:rPr>
                <w:sz w:val="28"/>
              </w:rPr>
            </w:pPr>
            <w:r>
              <w:rPr>
                <w:sz w:val="28"/>
              </w:rPr>
              <w:t>Подача заявления о получении муниципальной услуги при наличии очереди - не более 15 минут.</w:t>
            </w:r>
          </w:p>
          <w:p w:rsidR="00FF1168" w:rsidRDefault="00FF1168">
            <w:pPr>
              <w:pStyle w:val="TableParagraph"/>
              <w:ind w:right="52"/>
              <w:jc w:val="both"/>
              <w:rPr>
                <w:sz w:val="28"/>
              </w:rPr>
            </w:pPr>
            <w:r>
              <w:rPr>
                <w:sz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2324" w:type="dxa"/>
          </w:tcPr>
          <w:p w:rsidR="00FF1168" w:rsidRDefault="00FF1168">
            <w:pPr>
              <w:pStyle w:val="TableParagraph"/>
              <w:spacing w:before="103"/>
              <w:ind w:left="12"/>
              <w:jc w:val="center"/>
              <w:rPr>
                <w:sz w:val="28"/>
              </w:rPr>
            </w:pPr>
            <w:r>
              <w:rPr>
                <w:sz w:val="28"/>
              </w:rPr>
              <w:t>-</w:t>
            </w:r>
          </w:p>
        </w:tc>
      </w:tr>
      <w:tr w:rsidR="00FF1168">
        <w:trPr>
          <w:trHeight w:val="1170"/>
        </w:trPr>
        <w:tc>
          <w:tcPr>
            <w:tcW w:w="4532" w:type="dxa"/>
          </w:tcPr>
          <w:p w:rsidR="00FF1168" w:rsidRDefault="00FF1168">
            <w:pPr>
              <w:pStyle w:val="TableParagraph"/>
              <w:spacing w:before="103"/>
              <w:ind w:right="664"/>
              <w:rPr>
                <w:sz w:val="28"/>
              </w:rPr>
            </w:pPr>
            <w:bookmarkStart w:id="11" w:name="_bookmark10"/>
            <w:bookmarkEnd w:id="11"/>
            <w:r>
              <w:rPr>
                <w:sz w:val="28"/>
              </w:rPr>
              <w:t>2.11. Срок регистрации запроса заявителя о предоставлении</w:t>
            </w:r>
          </w:p>
          <w:p w:rsidR="00FF1168" w:rsidRDefault="00FF1168">
            <w:pPr>
              <w:pStyle w:val="TableParagraph"/>
              <w:spacing w:line="321" w:lineRule="exact"/>
              <w:rPr>
                <w:sz w:val="28"/>
              </w:rPr>
            </w:pPr>
            <w:r>
              <w:rPr>
                <w:sz w:val="28"/>
              </w:rPr>
              <w:t>муниципальной услуги</w:t>
            </w:r>
          </w:p>
        </w:tc>
        <w:tc>
          <w:tcPr>
            <w:tcW w:w="7657" w:type="dxa"/>
          </w:tcPr>
          <w:p w:rsidR="00FF1168" w:rsidRDefault="00FF1168">
            <w:pPr>
              <w:pStyle w:val="TableParagraph"/>
              <w:spacing w:before="103"/>
              <w:rPr>
                <w:sz w:val="28"/>
              </w:rPr>
            </w:pPr>
            <w:r>
              <w:rPr>
                <w:sz w:val="28"/>
              </w:rPr>
              <w:t>В течение одного дня с момента поступления заявления</w:t>
            </w:r>
          </w:p>
        </w:tc>
        <w:tc>
          <w:tcPr>
            <w:tcW w:w="2324" w:type="dxa"/>
          </w:tcPr>
          <w:p w:rsidR="00FF1168" w:rsidRDefault="00FF1168">
            <w:pPr>
              <w:pStyle w:val="TableParagraph"/>
              <w:spacing w:before="103"/>
              <w:ind w:left="12"/>
              <w:jc w:val="center"/>
              <w:rPr>
                <w:sz w:val="28"/>
              </w:rPr>
            </w:pPr>
            <w:r>
              <w:rPr>
                <w:sz w:val="28"/>
              </w:rPr>
              <w:t>-</w:t>
            </w:r>
          </w:p>
        </w:tc>
      </w:tr>
      <w:tr w:rsidR="00FF1168">
        <w:trPr>
          <w:trHeight w:val="2136"/>
        </w:trPr>
        <w:tc>
          <w:tcPr>
            <w:tcW w:w="4532" w:type="dxa"/>
          </w:tcPr>
          <w:p w:rsidR="00FF1168" w:rsidRDefault="00FF1168">
            <w:pPr>
              <w:pStyle w:val="TableParagraph"/>
              <w:tabs>
                <w:tab w:val="left" w:pos="2499"/>
                <w:tab w:val="left" w:pos="3591"/>
              </w:tabs>
              <w:spacing w:before="100"/>
              <w:ind w:right="48"/>
              <w:jc w:val="both"/>
              <w:rPr>
                <w:sz w:val="28"/>
              </w:rPr>
            </w:pPr>
            <w:r>
              <w:rPr>
                <w:sz w:val="28"/>
              </w:rPr>
              <w:t>2.12. Требования к помещениям, в которых</w:t>
            </w:r>
            <w:r>
              <w:rPr>
                <w:sz w:val="28"/>
              </w:rPr>
              <w:tab/>
            </w:r>
            <w:r>
              <w:rPr>
                <w:spacing w:val="-1"/>
                <w:sz w:val="28"/>
              </w:rPr>
              <w:t xml:space="preserve">предоставляется </w:t>
            </w:r>
            <w:r>
              <w:rPr>
                <w:sz w:val="28"/>
              </w:rPr>
              <w:t>муниципальная услуга, к залу ожидания, местам для заполнения запросов о предоставлении муниципальной</w:t>
            </w:r>
            <w:r>
              <w:rPr>
                <w:sz w:val="28"/>
              </w:rPr>
              <w:tab/>
            </w:r>
            <w:r>
              <w:rPr>
                <w:sz w:val="28"/>
              </w:rPr>
              <w:tab/>
            </w:r>
            <w:r>
              <w:rPr>
                <w:spacing w:val="-1"/>
                <w:sz w:val="28"/>
              </w:rPr>
              <w:t>услуги,</w:t>
            </w:r>
          </w:p>
        </w:tc>
        <w:tc>
          <w:tcPr>
            <w:tcW w:w="7657" w:type="dxa"/>
          </w:tcPr>
          <w:p w:rsidR="00FF1168" w:rsidRDefault="00FF1168">
            <w:pPr>
              <w:pStyle w:val="TableParagraph"/>
              <w:spacing w:before="100"/>
              <w:ind w:right="52"/>
              <w:jc w:val="both"/>
              <w:rPr>
                <w:sz w:val="28"/>
              </w:rPr>
            </w:pPr>
            <w:r>
              <w:rPr>
                <w:sz w:val="28"/>
              </w:rPr>
              <w:t>Предоставление муниципальной услуги осуществляется в зданиях и помещениях, оборудованных противопожарной системой, необходимой мебелью для оформления документов, информационными стендами.</w:t>
            </w:r>
          </w:p>
          <w:p w:rsidR="00FF1168" w:rsidRDefault="00FF1168">
            <w:pPr>
              <w:pStyle w:val="TableParagraph"/>
              <w:spacing w:before="2"/>
              <w:ind w:right="53"/>
              <w:jc w:val="both"/>
              <w:rPr>
                <w:sz w:val="28"/>
              </w:rPr>
            </w:pPr>
            <w:r>
              <w:rPr>
                <w:sz w:val="28"/>
              </w:rPr>
              <w:t>Обеспечивается беспрепятственный доступ инвалидов к специалисту, предоставляющему муниципальную услугу</w:t>
            </w:r>
          </w:p>
        </w:tc>
        <w:tc>
          <w:tcPr>
            <w:tcW w:w="2324" w:type="dxa"/>
          </w:tcPr>
          <w:p w:rsidR="00FF1168" w:rsidRDefault="00FF1168">
            <w:pPr>
              <w:pStyle w:val="TableParagraph"/>
              <w:spacing w:before="100"/>
              <w:ind w:left="12"/>
              <w:jc w:val="center"/>
              <w:rPr>
                <w:sz w:val="28"/>
              </w:rPr>
            </w:pPr>
            <w:r>
              <w:rPr>
                <w:sz w:val="28"/>
              </w:rPr>
              <w:t>-</w:t>
            </w:r>
          </w:p>
        </w:tc>
      </w:tr>
    </w:tbl>
    <w:p w:rsidR="00FF1168" w:rsidRDefault="00FF1168">
      <w:pPr>
        <w:jc w:val="center"/>
        <w:rPr>
          <w:sz w:val="28"/>
        </w:rPr>
        <w:sectPr w:rsidR="00FF1168">
          <w:pgSz w:w="16840" w:h="11910" w:orient="landscape"/>
          <w:pgMar w:top="70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7657"/>
        <w:gridCol w:w="2324"/>
      </w:tblGrid>
      <w:tr w:rsidR="00FF1168">
        <w:trPr>
          <w:trHeight w:val="3425"/>
        </w:trPr>
        <w:tc>
          <w:tcPr>
            <w:tcW w:w="4532" w:type="dxa"/>
          </w:tcPr>
          <w:p w:rsidR="00FF1168" w:rsidRDefault="00FF1168">
            <w:pPr>
              <w:pStyle w:val="TableParagraph"/>
              <w:tabs>
                <w:tab w:val="left" w:pos="2229"/>
                <w:tab w:val="left" w:pos="3581"/>
                <w:tab w:val="left" w:pos="4325"/>
              </w:tabs>
              <w:spacing w:before="103"/>
              <w:ind w:right="50"/>
              <w:jc w:val="both"/>
              <w:rPr>
                <w:sz w:val="28"/>
              </w:rPr>
            </w:pPr>
            <w:r>
              <w:rPr>
                <w:sz w:val="28"/>
              </w:rPr>
              <w:lastRenderedPageBreak/>
              <w:t xml:space="preserve">информационным стендам с образцами их заполнения и перечнем документов, необходимых для предоставления </w:t>
            </w:r>
            <w:r>
              <w:rPr>
                <w:spacing w:val="-1"/>
                <w:sz w:val="28"/>
              </w:rPr>
              <w:t xml:space="preserve">каждой </w:t>
            </w:r>
            <w:r>
              <w:rPr>
                <w:sz w:val="28"/>
              </w:rPr>
              <w:t>муниципальной услуги, в том числе к обеспечению доступности для инвалидов указанных объектов в соответствии с законодательством Российской</w:t>
            </w:r>
            <w:r>
              <w:rPr>
                <w:sz w:val="28"/>
              </w:rPr>
              <w:tab/>
              <w:t>Федерации</w:t>
            </w:r>
            <w:r>
              <w:rPr>
                <w:sz w:val="28"/>
              </w:rPr>
              <w:tab/>
            </w:r>
            <w:r>
              <w:rPr>
                <w:sz w:val="28"/>
              </w:rPr>
              <w:tab/>
              <w:t>о социальной защите инвалидов</w:t>
            </w:r>
          </w:p>
        </w:tc>
        <w:tc>
          <w:tcPr>
            <w:tcW w:w="7657" w:type="dxa"/>
          </w:tcPr>
          <w:p w:rsidR="00FF1168" w:rsidRDefault="00FF1168">
            <w:pPr>
              <w:pStyle w:val="TableParagraph"/>
              <w:spacing w:before="103"/>
              <w:ind w:right="50"/>
              <w:jc w:val="both"/>
              <w:rPr>
                <w:sz w:val="28"/>
              </w:rPr>
            </w:pPr>
            <w:r>
              <w:rPr>
                <w:sz w:val="28"/>
              </w:rPr>
              <w:t>(приспособленный вход в помещения, удобные перемещение в их пределах и выход).</w:t>
            </w:r>
          </w:p>
          <w:p w:rsidR="00FF1168" w:rsidRDefault="00FF1168">
            <w:pPr>
              <w:pStyle w:val="TableParagraph"/>
              <w:ind w:right="53"/>
              <w:jc w:val="both"/>
              <w:rPr>
                <w:sz w:val="28"/>
              </w:rPr>
            </w:pPr>
            <w:r>
              <w:rPr>
                <w:sz w:val="28"/>
              </w:rPr>
              <w:t>Визуальная и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2324" w:type="dxa"/>
          </w:tcPr>
          <w:p w:rsidR="00FF1168" w:rsidRDefault="00FF1168">
            <w:pPr>
              <w:pStyle w:val="TableParagraph"/>
              <w:ind w:left="0"/>
              <w:rPr>
                <w:sz w:val="28"/>
              </w:rPr>
            </w:pPr>
          </w:p>
        </w:tc>
      </w:tr>
      <w:tr w:rsidR="00FF1168">
        <w:trPr>
          <w:trHeight w:val="430"/>
        </w:trPr>
        <w:tc>
          <w:tcPr>
            <w:tcW w:w="4532" w:type="dxa"/>
            <w:tcBorders>
              <w:bottom w:val="nil"/>
            </w:tcBorders>
          </w:tcPr>
          <w:p w:rsidR="00FF1168" w:rsidRDefault="00FF1168">
            <w:pPr>
              <w:pStyle w:val="TableParagraph"/>
              <w:spacing w:before="103" w:line="307" w:lineRule="exact"/>
              <w:rPr>
                <w:sz w:val="28"/>
              </w:rPr>
            </w:pPr>
            <w:r>
              <w:rPr>
                <w:sz w:val="28"/>
              </w:rPr>
              <w:t>2.13. Показатели доступности и</w:t>
            </w:r>
          </w:p>
        </w:tc>
        <w:tc>
          <w:tcPr>
            <w:tcW w:w="7657" w:type="dxa"/>
            <w:tcBorders>
              <w:bottom w:val="nil"/>
            </w:tcBorders>
          </w:tcPr>
          <w:p w:rsidR="00FF1168" w:rsidRDefault="00FF1168">
            <w:pPr>
              <w:pStyle w:val="TableParagraph"/>
              <w:spacing w:before="103" w:line="307" w:lineRule="exact"/>
              <w:rPr>
                <w:sz w:val="28"/>
              </w:rPr>
            </w:pPr>
            <w:r>
              <w:rPr>
                <w:sz w:val="28"/>
              </w:rPr>
              <w:t>Показателями доступности предоставления муниципальной</w:t>
            </w:r>
          </w:p>
        </w:tc>
        <w:tc>
          <w:tcPr>
            <w:tcW w:w="2324" w:type="dxa"/>
            <w:tcBorders>
              <w:bottom w:val="nil"/>
            </w:tcBorders>
          </w:tcPr>
          <w:p w:rsidR="00FF1168" w:rsidRDefault="00FF1168">
            <w:pPr>
              <w:pStyle w:val="TableParagraph"/>
              <w:spacing w:before="103" w:line="307" w:lineRule="exact"/>
              <w:ind w:left="12"/>
              <w:jc w:val="center"/>
              <w:rPr>
                <w:sz w:val="28"/>
              </w:rPr>
            </w:pPr>
            <w:r>
              <w:rPr>
                <w:sz w:val="28"/>
              </w:rPr>
              <w:t>-</w:t>
            </w:r>
          </w:p>
        </w:tc>
      </w:tr>
      <w:tr w:rsidR="00FF1168">
        <w:trPr>
          <w:trHeight w:val="321"/>
        </w:trPr>
        <w:tc>
          <w:tcPr>
            <w:tcW w:w="4532" w:type="dxa"/>
            <w:tcBorders>
              <w:top w:val="nil"/>
              <w:bottom w:val="nil"/>
            </w:tcBorders>
          </w:tcPr>
          <w:p w:rsidR="00FF1168" w:rsidRDefault="00FF1168">
            <w:pPr>
              <w:pStyle w:val="TableParagraph"/>
              <w:spacing w:line="302" w:lineRule="exact"/>
              <w:rPr>
                <w:sz w:val="28"/>
              </w:rPr>
            </w:pPr>
            <w:r>
              <w:rPr>
                <w:sz w:val="28"/>
              </w:rPr>
              <w:t>качества муниципальной услуги</w:t>
            </w:r>
          </w:p>
        </w:tc>
        <w:tc>
          <w:tcPr>
            <w:tcW w:w="7657" w:type="dxa"/>
            <w:tcBorders>
              <w:top w:val="nil"/>
              <w:bottom w:val="nil"/>
            </w:tcBorders>
          </w:tcPr>
          <w:p w:rsidR="00FF1168" w:rsidRDefault="00FF1168">
            <w:pPr>
              <w:pStyle w:val="TableParagraph"/>
              <w:spacing w:line="302" w:lineRule="exact"/>
              <w:rPr>
                <w:sz w:val="28"/>
              </w:rPr>
            </w:pPr>
            <w:r>
              <w:rPr>
                <w:sz w:val="28"/>
              </w:rPr>
              <w:t>услуги являются:</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tabs>
                <w:tab w:val="left" w:pos="520"/>
                <w:tab w:val="left" w:pos="2973"/>
                <w:tab w:val="left" w:pos="4704"/>
                <w:tab w:val="left" w:pos="5198"/>
                <w:tab w:val="left" w:pos="6088"/>
              </w:tabs>
              <w:spacing w:line="302" w:lineRule="exact"/>
              <w:rPr>
                <w:sz w:val="28"/>
              </w:rPr>
            </w:pPr>
            <w:r>
              <w:rPr>
                <w:sz w:val="28"/>
              </w:rPr>
              <w:t>-</w:t>
            </w:r>
            <w:r>
              <w:rPr>
                <w:sz w:val="28"/>
              </w:rPr>
              <w:tab/>
              <w:t>расположенность</w:t>
            </w:r>
            <w:r>
              <w:rPr>
                <w:sz w:val="28"/>
              </w:rPr>
              <w:tab/>
              <w:t>помещения</w:t>
            </w:r>
            <w:r>
              <w:rPr>
                <w:sz w:val="28"/>
              </w:rPr>
              <w:tab/>
              <w:t>в</w:t>
            </w:r>
            <w:r>
              <w:rPr>
                <w:sz w:val="28"/>
              </w:rPr>
              <w:tab/>
              <w:t>зоне</w:t>
            </w:r>
            <w:r>
              <w:rPr>
                <w:sz w:val="28"/>
              </w:rPr>
              <w:tab/>
              <w:t>доступности</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общественного транспорта;</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3" w:lineRule="exact"/>
              <w:rPr>
                <w:sz w:val="28"/>
              </w:rPr>
            </w:pPr>
            <w:r>
              <w:rPr>
                <w:sz w:val="28"/>
              </w:rPr>
              <w:t>- наличие необходимого количества специалистов, а также</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3" w:lineRule="exact"/>
              <w:rPr>
                <w:sz w:val="28"/>
              </w:rPr>
            </w:pPr>
            <w:r>
              <w:rPr>
                <w:sz w:val="28"/>
              </w:rPr>
              <w:t>помещений, в которых осуществляется прием документов от</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заявителей;</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 наличие исчерпывающей информации о способах, порядке и</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tabs>
                <w:tab w:val="left" w:pos="1331"/>
                <w:tab w:val="left" w:pos="3686"/>
                <w:tab w:val="left" w:pos="6044"/>
                <w:tab w:val="left" w:pos="7315"/>
              </w:tabs>
              <w:spacing w:line="302" w:lineRule="exact"/>
              <w:rPr>
                <w:sz w:val="28"/>
              </w:rPr>
            </w:pPr>
            <w:r>
              <w:rPr>
                <w:sz w:val="28"/>
              </w:rPr>
              <w:t>сроках</w:t>
            </w:r>
            <w:r>
              <w:rPr>
                <w:sz w:val="28"/>
              </w:rPr>
              <w:tab/>
              <w:t>предоставления</w:t>
            </w:r>
            <w:r>
              <w:rPr>
                <w:sz w:val="28"/>
              </w:rPr>
              <w:tab/>
              <w:t>муниципальной</w:t>
            </w:r>
            <w:r>
              <w:rPr>
                <w:sz w:val="28"/>
              </w:rPr>
              <w:tab/>
              <w:t>услуги</w:t>
            </w:r>
            <w:r>
              <w:rPr>
                <w:sz w:val="28"/>
              </w:rPr>
              <w:tab/>
              <w:t>на</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информационных стендах, информационных ресурсах в сети</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3" w:lineRule="exact"/>
              <w:rPr>
                <w:sz w:val="28"/>
              </w:rPr>
            </w:pPr>
            <w:r>
              <w:rPr>
                <w:sz w:val="28"/>
              </w:rPr>
              <w:t>Интернет.</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tabs>
                <w:tab w:val="left" w:pos="1770"/>
                <w:tab w:val="left" w:pos="4275"/>
                <w:tab w:val="left" w:pos="6783"/>
              </w:tabs>
              <w:spacing w:line="303" w:lineRule="exact"/>
              <w:rPr>
                <w:sz w:val="28"/>
              </w:rPr>
            </w:pPr>
            <w:r>
              <w:rPr>
                <w:sz w:val="28"/>
              </w:rPr>
              <w:t>Качество</w:t>
            </w:r>
            <w:r>
              <w:rPr>
                <w:sz w:val="28"/>
              </w:rPr>
              <w:tab/>
              <w:t>предоставления</w:t>
            </w:r>
            <w:r>
              <w:rPr>
                <w:sz w:val="28"/>
              </w:rPr>
              <w:tab/>
              <w:t>муниципальной</w:t>
            </w:r>
            <w:r>
              <w:rPr>
                <w:sz w:val="28"/>
              </w:rPr>
              <w:tab/>
              <w:t>услуги</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характеризуется отсутствием:</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 очередей при приеме и выдаче документов заявителям;</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 нарушений сроков предоставления муниципальной услуги;</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 жалоб на действия (бездействие) муниципальных служащих,</w:t>
            </w:r>
          </w:p>
        </w:tc>
        <w:tc>
          <w:tcPr>
            <w:tcW w:w="2324" w:type="dxa"/>
            <w:tcBorders>
              <w:top w:val="nil"/>
              <w:bottom w:val="nil"/>
            </w:tcBorders>
          </w:tcPr>
          <w:p w:rsidR="00FF1168" w:rsidRDefault="00FF1168">
            <w:pPr>
              <w:pStyle w:val="TableParagraph"/>
              <w:ind w:left="0"/>
              <w:rPr>
                <w:sz w:val="24"/>
              </w:rPr>
            </w:pPr>
          </w:p>
        </w:tc>
      </w:tr>
      <w:tr w:rsidR="00FF1168">
        <w:trPr>
          <w:trHeight w:val="321"/>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spacing w:line="302" w:lineRule="exact"/>
              <w:rPr>
                <w:sz w:val="28"/>
              </w:rPr>
            </w:pPr>
            <w:r>
              <w:rPr>
                <w:sz w:val="28"/>
              </w:rPr>
              <w:t>предоставляющих муниципальную услугу;</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tabs>
                <w:tab w:val="left" w:pos="451"/>
                <w:tab w:val="left" w:pos="1485"/>
                <w:tab w:val="left" w:pos="2055"/>
                <w:tab w:val="left" w:pos="4049"/>
                <w:tab w:val="left" w:pos="6278"/>
              </w:tabs>
              <w:spacing w:line="303" w:lineRule="exact"/>
              <w:rPr>
                <w:sz w:val="28"/>
              </w:rPr>
            </w:pPr>
            <w:r>
              <w:rPr>
                <w:sz w:val="28"/>
              </w:rPr>
              <w:t>-</w:t>
            </w:r>
            <w:r>
              <w:rPr>
                <w:sz w:val="28"/>
              </w:rPr>
              <w:tab/>
              <w:t>жалоб</w:t>
            </w:r>
            <w:r>
              <w:rPr>
                <w:sz w:val="28"/>
              </w:rPr>
              <w:tab/>
              <w:t>на</w:t>
            </w:r>
            <w:r>
              <w:rPr>
                <w:sz w:val="28"/>
              </w:rPr>
              <w:tab/>
              <w:t>некорректное,</w:t>
            </w:r>
            <w:r>
              <w:rPr>
                <w:sz w:val="28"/>
              </w:rPr>
              <w:tab/>
              <w:t>невнимательное</w:t>
            </w:r>
            <w:r>
              <w:rPr>
                <w:sz w:val="28"/>
              </w:rPr>
              <w:tab/>
              <w:t>отношение</w:t>
            </w:r>
          </w:p>
        </w:tc>
        <w:tc>
          <w:tcPr>
            <w:tcW w:w="2324" w:type="dxa"/>
            <w:tcBorders>
              <w:top w:val="nil"/>
              <w:bottom w:val="nil"/>
            </w:tcBorders>
          </w:tcPr>
          <w:p w:rsidR="00FF1168" w:rsidRDefault="00FF1168">
            <w:pPr>
              <w:pStyle w:val="TableParagraph"/>
              <w:ind w:left="0"/>
              <w:rPr>
                <w:sz w:val="24"/>
              </w:rPr>
            </w:pPr>
          </w:p>
        </w:tc>
      </w:tr>
      <w:tr w:rsidR="00FF1168">
        <w:trPr>
          <w:trHeight w:val="322"/>
        </w:trPr>
        <w:tc>
          <w:tcPr>
            <w:tcW w:w="4532" w:type="dxa"/>
            <w:tcBorders>
              <w:top w:val="nil"/>
              <w:bottom w:val="nil"/>
            </w:tcBorders>
          </w:tcPr>
          <w:p w:rsidR="00FF1168" w:rsidRDefault="00FF1168">
            <w:pPr>
              <w:pStyle w:val="TableParagraph"/>
              <w:ind w:left="0"/>
              <w:rPr>
                <w:sz w:val="24"/>
              </w:rPr>
            </w:pPr>
          </w:p>
        </w:tc>
        <w:tc>
          <w:tcPr>
            <w:tcW w:w="7657" w:type="dxa"/>
            <w:tcBorders>
              <w:top w:val="nil"/>
              <w:bottom w:val="nil"/>
            </w:tcBorders>
          </w:tcPr>
          <w:p w:rsidR="00FF1168" w:rsidRDefault="00FF1168">
            <w:pPr>
              <w:pStyle w:val="TableParagraph"/>
              <w:tabs>
                <w:tab w:val="left" w:pos="2222"/>
                <w:tab w:val="left" w:pos="3740"/>
                <w:tab w:val="left" w:pos="5636"/>
              </w:tabs>
              <w:spacing w:line="303" w:lineRule="exact"/>
              <w:rPr>
                <w:sz w:val="28"/>
              </w:rPr>
            </w:pPr>
            <w:r>
              <w:rPr>
                <w:sz w:val="28"/>
              </w:rPr>
              <w:t>муниципальных</w:t>
            </w:r>
            <w:r>
              <w:rPr>
                <w:sz w:val="28"/>
              </w:rPr>
              <w:tab/>
              <w:t>служащих,</w:t>
            </w:r>
            <w:r>
              <w:rPr>
                <w:sz w:val="28"/>
              </w:rPr>
              <w:tab/>
              <w:t>оказывающих</w:t>
            </w:r>
            <w:r>
              <w:rPr>
                <w:sz w:val="28"/>
              </w:rPr>
              <w:tab/>
              <w:t>муниципальную</w:t>
            </w:r>
          </w:p>
        </w:tc>
        <w:tc>
          <w:tcPr>
            <w:tcW w:w="2324" w:type="dxa"/>
            <w:tcBorders>
              <w:top w:val="nil"/>
              <w:bottom w:val="nil"/>
            </w:tcBorders>
          </w:tcPr>
          <w:p w:rsidR="00FF1168" w:rsidRDefault="00FF1168">
            <w:pPr>
              <w:pStyle w:val="TableParagraph"/>
              <w:ind w:left="0"/>
              <w:rPr>
                <w:sz w:val="24"/>
              </w:rPr>
            </w:pPr>
          </w:p>
        </w:tc>
      </w:tr>
      <w:tr w:rsidR="00FF1168">
        <w:trPr>
          <w:trHeight w:val="418"/>
        </w:trPr>
        <w:tc>
          <w:tcPr>
            <w:tcW w:w="4532" w:type="dxa"/>
            <w:tcBorders>
              <w:top w:val="nil"/>
            </w:tcBorders>
          </w:tcPr>
          <w:p w:rsidR="00FF1168" w:rsidRDefault="00FF1168">
            <w:pPr>
              <w:pStyle w:val="TableParagraph"/>
              <w:ind w:left="0"/>
              <w:rPr>
                <w:sz w:val="28"/>
              </w:rPr>
            </w:pPr>
          </w:p>
        </w:tc>
        <w:tc>
          <w:tcPr>
            <w:tcW w:w="7657" w:type="dxa"/>
            <w:tcBorders>
              <w:top w:val="nil"/>
            </w:tcBorders>
          </w:tcPr>
          <w:p w:rsidR="00FF1168" w:rsidRDefault="00FF1168">
            <w:pPr>
              <w:pStyle w:val="TableParagraph"/>
              <w:spacing w:line="316" w:lineRule="exact"/>
              <w:rPr>
                <w:sz w:val="28"/>
              </w:rPr>
            </w:pPr>
            <w:r>
              <w:rPr>
                <w:sz w:val="28"/>
              </w:rPr>
              <w:t>услугу, к заявителям.</w:t>
            </w:r>
          </w:p>
        </w:tc>
        <w:tc>
          <w:tcPr>
            <w:tcW w:w="2324" w:type="dxa"/>
            <w:tcBorders>
              <w:top w:val="nil"/>
            </w:tcBorders>
          </w:tcPr>
          <w:p w:rsidR="00FF1168" w:rsidRDefault="00FF1168">
            <w:pPr>
              <w:pStyle w:val="TableParagraph"/>
              <w:ind w:left="0"/>
              <w:rPr>
                <w:sz w:val="28"/>
              </w:rPr>
            </w:pPr>
          </w:p>
        </w:tc>
      </w:tr>
    </w:tbl>
    <w:p w:rsidR="00FF1168" w:rsidRDefault="00FF1168">
      <w:pPr>
        <w:rPr>
          <w:sz w:val="28"/>
        </w:rPr>
        <w:sectPr w:rsidR="00FF1168">
          <w:pgSz w:w="16840" w:h="11910" w:orient="landscape"/>
          <w:pgMar w:top="700" w:right="1060" w:bottom="280" w:left="10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0"/>
        <w:gridCol w:w="3012"/>
        <w:gridCol w:w="7657"/>
        <w:gridCol w:w="2324"/>
      </w:tblGrid>
      <w:tr w:rsidR="00FF1168" w:rsidTr="003D4EB2">
        <w:trPr>
          <w:trHeight w:val="2138"/>
        </w:trPr>
        <w:tc>
          <w:tcPr>
            <w:tcW w:w="4532" w:type="dxa"/>
            <w:gridSpan w:val="2"/>
          </w:tcPr>
          <w:p w:rsidR="00FF1168" w:rsidRDefault="00FF1168" w:rsidP="003D4EB2">
            <w:pPr>
              <w:pStyle w:val="TableParagraph"/>
              <w:ind w:left="0"/>
              <w:rPr>
                <w:sz w:val="28"/>
              </w:rPr>
            </w:pPr>
          </w:p>
        </w:tc>
        <w:tc>
          <w:tcPr>
            <w:tcW w:w="7657" w:type="dxa"/>
          </w:tcPr>
          <w:p w:rsidR="00FF1168" w:rsidRDefault="00FF1168" w:rsidP="003D4EB2">
            <w:pPr>
              <w:pStyle w:val="TableParagraph"/>
              <w:spacing w:before="103"/>
              <w:ind w:right="53"/>
              <w:jc w:val="both"/>
              <w:rPr>
                <w:sz w:val="28"/>
              </w:rPr>
            </w:pPr>
            <w:r>
              <w:rPr>
                <w:sz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настоящим Регламентом.</w:t>
            </w:r>
          </w:p>
        </w:tc>
        <w:tc>
          <w:tcPr>
            <w:tcW w:w="2324" w:type="dxa"/>
          </w:tcPr>
          <w:p w:rsidR="00FF1168" w:rsidRDefault="00FF1168" w:rsidP="003D4EB2">
            <w:pPr>
              <w:pStyle w:val="TableParagraph"/>
              <w:ind w:left="0"/>
              <w:rPr>
                <w:sz w:val="28"/>
              </w:rPr>
            </w:pPr>
          </w:p>
        </w:tc>
      </w:tr>
      <w:tr w:rsidR="00FF1168" w:rsidTr="003D4EB2">
        <w:trPr>
          <w:trHeight w:val="428"/>
        </w:trPr>
        <w:tc>
          <w:tcPr>
            <w:tcW w:w="4532" w:type="dxa"/>
            <w:gridSpan w:val="2"/>
            <w:tcBorders>
              <w:bottom w:val="nil"/>
            </w:tcBorders>
          </w:tcPr>
          <w:p w:rsidR="00FF1168" w:rsidRDefault="00FF1168" w:rsidP="003D4EB2">
            <w:pPr>
              <w:pStyle w:val="TableParagraph"/>
              <w:spacing w:before="100" w:line="307" w:lineRule="exact"/>
              <w:rPr>
                <w:sz w:val="28"/>
              </w:rPr>
            </w:pPr>
            <w:r>
              <w:rPr>
                <w:sz w:val="28"/>
              </w:rPr>
              <w:t>2.14. Особенности предоставления</w:t>
            </w:r>
          </w:p>
        </w:tc>
        <w:tc>
          <w:tcPr>
            <w:tcW w:w="7657" w:type="dxa"/>
            <w:tcBorders>
              <w:bottom w:val="nil"/>
            </w:tcBorders>
          </w:tcPr>
          <w:p w:rsidR="00FF1168" w:rsidRDefault="00FF1168" w:rsidP="003D4EB2">
            <w:pPr>
              <w:pStyle w:val="TableParagraph"/>
              <w:tabs>
                <w:tab w:val="left" w:pos="877"/>
                <w:tab w:val="left" w:pos="3112"/>
                <w:tab w:val="left" w:pos="5329"/>
                <w:tab w:val="left" w:pos="6459"/>
                <w:tab w:val="left" w:pos="6912"/>
              </w:tabs>
              <w:spacing w:before="100" w:line="307" w:lineRule="exact"/>
              <w:rPr>
                <w:sz w:val="28"/>
              </w:rPr>
            </w:pPr>
            <w:r>
              <w:rPr>
                <w:sz w:val="28"/>
              </w:rPr>
              <w:t>При</w:t>
            </w:r>
            <w:r>
              <w:rPr>
                <w:sz w:val="28"/>
              </w:rPr>
              <w:tab/>
              <w:t>предоставлении</w:t>
            </w:r>
            <w:r>
              <w:rPr>
                <w:sz w:val="28"/>
              </w:rPr>
              <w:tab/>
              <w:t>муниципальной</w:t>
            </w:r>
            <w:r>
              <w:rPr>
                <w:sz w:val="28"/>
              </w:rPr>
              <w:tab/>
              <w:t>услуги</w:t>
            </w:r>
            <w:r>
              <w:rPr>
                <w:sz w:val="28"/>
              </w:rPr>
              <w:tab/>
              <w:t>в</w:t>
            </w:r>
            <w:r>
              <w:rPr>
                <w:sz w:val="28"/>
              </w:rPr>
              <w:tab/>
              <w:t>МФЦ</w:t>
            </w:r>
            <w:r w:rsidR="003D4EB2">
              <w:rPr>
                <w:sz w:val="28"/>
              </w:rPr>
              <w:t xml:space="preserve"> </w:t>
            </w:r>
          </w:p>
        </w:tc>
        <w:tc>
          <w:tcPr>
            <w:tcW w:w="2324" w:type="dxa"/>
            <w:tcBorders>
              <w:bottom w:val="nil"/>
            </w:tcBorders>
          </w:tcPr>
          <w:p w:rsidR="00FF1168" w:rsidRDefault="00FF1168" w:rsidP="003D4EB2">
            <w:pPr>
              <w:pStyle w:val="TableParagraph"/>
              <w:spacing w:before="100" w:line="307" w:lineRule="exact"/>
              <w:ind w:left="12"/>
              <w:jc w:val="center"/>
              <w:rPr>
                <w:sz w:val="28"/>
              </w:rPr>
            </w:pPr>
          </w:p>
        </w:tc>
      </w:tr>
      <w:tr w:rsidR="00FF1168" w:rsidTr="003D4EB2">
        <w:trPr>
          <w:trHeight w:val="321"/>
        </w:trPr>
        <w:tc>
          <w:tcPr>
            <w:tcW w:w="4532" w:type="dxa"/>
            <w:gridSpan w:val="2"/>
            <w:tcBorders>
              <w:top w:val="nil"/>
              <w:bottom w:val="nil"/>
            </w:tcBorders>
          </w:tcPr>
          <w:p w:rsidR="00FF1168" w:rsidRDefault="00FF1168" w:rsidP="003D4EB2">
            <w:pPr>
              <w:pStyle w:val="TableParagraph"/>
              <w:spacing w:line="302" w:lineRule="exact"/>
              <w:rPr>
                <w:sz w:val="28"/>
              </w:rPr>
            </w:pPr>
            <w:r>
              <w:rPr>
                <w:sz w:val="28"/>
              </w:rPr>
              <w:t>муниципальной услуги в МФЦ и</w:t>
            </w:r>
          </w:p>
        </w:tc>
        <w:tc>
          <w:tcPr>
            <w:tcW w:w="7657" w:type="dxa"/>
            <w:tcBorders>
              <w:top w:val="nil"/>
              <w:bottom w:val="nil"/>
            </w:tcBorders>
          </w:tcPr>
          <w:p w:rsidR="00FF1168" w:rsidRDefault="00FF1168" w:rsidP="003D4EB2">
            <w:pPr>
              <w:pStyle w:val="TableParagraph"/>
              <w:spacing w:line="302" w:lineRule="exact"/>
              <w:rPr>
                <w:sz w:val="28"/>
              </w:rPr>
            </w:pPr>
            <w:r>
              <w:rPr>
                <w:sz w:val="28"/>
              </w:rPr>
              <w:t>консультацию, прием и выдачу документов осуществляет</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3"/>
        </w:trPr>
        <w:tc>
          <w:tcPr>
            <w:tcW w:w="4532" w:type="dxa"/>
            <w:gridSpan w:val="2"/>
            <w:tcBorders>
              <w:top w:val="nil"/>
              <w:bottom w:val="nil"/>
            </w:tcBorders>
          </w:tcPr>
          <w:p w:rsidR="00FF1168" w:rsidRDefault="00FF1168" w:rsidP="003D4EB2">
            <w:pPr>
              <w:pStyle w:val="TableParagraph"/>
              <w:spacing w:line="303" w:lineRule="exact"/>
              <w:rPr>
                <w:sz w:val="28"/>
              </w:rPr>
            </w:pPr>
            <w:r>
              <w:rPr>
                <w:sz w:val="28"/>
              </w:rPr>
              <w:t>особенности предоставления</w:t>
            </w:r>
          </w:p>
        </w:tc>
        <w:tc>
          <w:tcPr>
            <w:tcW w:w="7657" w:type="dxa"/>
            <w:tcBorders>
              <w:top w:val="nil"/>
              <w:bottom w:val="nil"/>
            </w:tcBorders>
          </w:tcPr>
          <w:p w:rsidR="00FF1168" w:rsidRDefault="00FF1168" w:rsidP="003D4EB2">
            <w:pPr>
              <w:pStyle w:val="TableParagraph"/>
              <w:spacing w:line="303" w:lineRule="exact"/>
              <w:rPr>
                <w:sz w:val="28"/>
              </w:rPr>
            </w:pPr>
            <w:r>
              <w:rPr>
                <w:sz w:val="28"/>
              </w:rPr>
              <w:t>специалист МФЦ.</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3"/>
        </w:trPr>
        <w:tc>
          <w:tcPr>
            <w:tcW w:w="4532" w:type="dxa"/>
            <w:gridSpan w:val="2"/>
            <w:tcBorders>
              <w:top w:val="nil"/>
              <w:bottom w:val="nil"/>
            </w:tcBorders>
          </w:tcPr>
          <w:p w:rsidR="00FF1168" w:rsidRDefault="00FF1168" w:rsidP="003D4EB2">
            <w:pPr>
              <w:pStyle w:val="TableParagraph"/>
              <w:spacing w:line="303" w:lineRule="exact"/>
              <w:rPr>
                <w:sz w:val="28"/>
              </w:rPr>
            </w:pPr>
            <w:r>
              <w:rPr>
                <w:sz w:val="28"/>
              </w:rPr>
              <w:t>муниципальной услуги в</w:t>
            </w:r>
          </w:p>
        </w:tc>
        <w:tc>
          <w:tcPr>
            <w:tcW w:w="7657" w:type="dxa"/>
            <w:tcBorders>
              <w:top w:val="nil"/>
              <w:bottom w:val="nil"/>
            </w:tcBorders>
          </w:tcPr>
          <w:p w:rsidR="00FF1168" w:rsidRDefault="00FF1168" w:rsidP="003D4EB2">
            <w:pPr>
              <w:pStyle w:val="TableParagraph"/>
              <w:spacing w:line="303" w:lineRule="exact"/>
              <w:rPr>
                <w:sz w:val="28"/>
              </w:rPr>
            </w:pPr>
            <w:r>
              <w:rPr>
                <w:sz w:val="28"/>
              </w:rPr>
              <w:t>Консультацию о порядке получения муниципальной услуги в</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1"/>
        </w:trPr>
        <w:tc>
          <w:tcPr>
            <w:tcW w:w="4532" w:type="dxa"/>
            <w:gridSpan w:val="2"/>
            <w:tcBorders>
              <w:top w:val="nil"/>
              <w:bottom w:val="nil"/>
            </w:tcBorders>
          </w:tcPr>
          <w:p w:rsidR="00FF1168" w:rsidRDefault="00FF1168" w:rsidP="003D4EB2">
            <w:pPr>
              <w:pStyle w:val="TableParagraph"/>
              <w:spacing w:line="302" w:lineRule="exact"/>
              <w:rPr>
                <w:sz w:val="28"/>
              </w:rPr>
            </w:pPr>
            <w:r>
              <w:rPr>
                <w:sz w:val="28"/>
              </w:rPr>
              <w:t>электронной форме</w:t>
            </w:r>
          </w:p>
        </w:tc>
        <w:tc>
          <w:tcPr>
            <w:tcW w:w="7657" w:type="dxa"/>
            <w:tcBorders>
              <w:top w:val="nil"/>
              <w:bottom w:val="nil"/>
            </w:tcBorders>
          </w:tcPr>
          <w:p w:rsidR="00FF1168" w:rsidRDefault="00FF1168" w:rsidP="003D4EB2">
            <w:pPr>
              <w:pStyle w:val="TableParagraph"/>
              <w:spacing w:line="302" w:lineRule="exact"/>
              <w:rPr>
                <w:sz w:val="28"/>
              </w:rPr>
            </w:pPr>
            <w:r>
              <w:rPr>
                <w:sz w:val="28"/>
              </w:rPr>
              <w:t>Электронной форме можно получить через интернет-приемную</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1"/>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FF1168" w:rsidP="003D4EB2">
            <w:pPr>
              <w:pStyle w:val="TableParagraph"/>
              <w:spacing w:line="302" w:lineRule="exact"/>
              <w:rPr>
                <w:sz w:val="28"/>
              </w:rPr>
            </w:pPr>
            <w:r>
              <w:rPr>
                <w:sz w:val="28"/>
              </w:rPr>
              <w:t>или через портал государственных и муниципальных услуг.</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1"/>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FF1168" w:rsidP="003D4EB2">
            <w:pPr>
              <w:pStyle w:val="TableParagraph"/>
              <w:spacing w:line="302" w:lineRule="exact"/>
              <w:rPr>
                <w:sz w:val="28"/>
              </w:rPr>
            </w:pPr>
            <w:r>
              <w:rPr>
                <w:sz w:val="28"/>
              </w:rPr>
              <w:t>В случае если законом предусмотрена подача заявления о</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1"/>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FF1168" w:rsidP="003D4EB2">
            <w:pPr>
              <w:pStyle w:val="TableParagraph"/>
              <w:spacing w:line="302" w:lineRule="exact"/>
              <w:rPr>
                <w:sz w:val="28"/>
              </w:rPr>
            </w:pPr>
            <w:r>
              <w:rPr>
                <w:sz w:val="28"/>
              </w:rPr>
              <w:t>предоставлении муниципальной услуги в электронной форме,</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2"/>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FF1168" w:rsidP="003D4EB2">
            <w:pPr>
              <w:pStyle w:val="TableParagraph"/>
              <w:tabs>
                <w:tab w:val="left" w:pos="1777"/>
                <w:tab w:val="left" w:pos="3363"/>
                <w:tab w:val="left" w:pos="4534"/>
                <w:tab w:val="left" w:pos="6776"/>
              </w:tabs>
              <w:spacing w:line="303" w:lineRule="exact"/>
              <w:rPr>
                <w:sz w:val="28"/>
              </w:rPr>
            </w:pPr>
            <w:r>
              <w:rPr>
                <w:sz w:val="28"/>
              </w:rPr>
              <w:t>заявление</w:t>
            </w:r>
            <w:r>
              <w:rPr>
                <w:sz w:val="28"/>
              </w:rPr>
              <w:tab/>
              <w:t>подается</w:t>
            </w:r>
            <w:r>
              <w:rPr>
                <w:sz w:val="28"/>
              </w:rPr>
              <w:tab/>
              <w:t>через</w:t>
            </w:r>
            <w:r>
              <w:rPr>
                <w:sz w:val="28"/>
              </w:rPr>
              <w:tab/>
              <w:t>Региональный</w:t>
            </w:r>
            <w:r>
              <w:rPr>
                <w:sz w:val="28"/>
              </w:rPr>
              <w:tab/>
              <w:t>портал</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2"/>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FF1168" w:rsidP="003D4EB2">
            <w:pPr>
              <w:pStyle w:val="TableParagraph"/>
              <w:tabs>
                <w:tab w:val="left" w:pos="2489"/>
                <w:tab w:val="left" w:pos="3012"/>
                <w:tab w:val="left" w:pos="5319"/>
                <w:tab w:val="left" w:pos="6345"/>
              </w:tabs>
              <w:spacing w:line="303" w:lineRule="exact"/>
              <w:rPr>
                <w:sz w:val="28"/>
              </w:rPr>
            </w:pPr>
            <w:r>
              <w:rPr>
                <w:sz w:val="28"/>
              </w:rPr>
              <w:t>государственных</w:t>
            </w:r>
            <w:r>
              <w:rPr>
                <w:sz w:val="28"/>
              </w:rPr>
              <w:tab/>
              <w:t>и</w:t>
            </w:r>
            <w:r>
              <w:rPr>
                <w:sz w:val="28"/>
              </w:rPr>
              <w:tab/>
              <w:t>муниципальных</w:t>
            </w:r>
            <w:r>
              <w:rPr>
                <w:sz w:val="28"/>
              </w:rPr>
              <w:tab/>
              <w:t>услуг</w:t>
            </w:r>
            <w:r>
              <w:rPr>
                <w:sz w:val="28"/>
              </w:rPr>
              <w:tab/>
              <w:t>(функций)</w:t>
            </w:r>
          </w:p>
        </w:tc>
        <w:tc>
          <w:tcPr>
            <w:tcW w:w="2324" w:type="dxa"/>
            <w:tcBorders>
              <w:top w:val="nil"/>
              <w:bottom w:val="nil"/>
            </w:tcBorders>
          </w:tcPr>
          <w:p w:rsidR="00FF1168" w:rsidRDefault="00FF1168" w:rsidP="003D4EB2">
            <w:pPr>
              <w:pStyle w:val="TableParagraph"/>
              <w:ind w:left="0"/>
              <w:rPr>
                <w:sz w:val="24"/>
              </w:rPr>
            </w:pPr>
          </w:p>
        </w:tc>
      </w:tr>
      <w:tr w:rsidR="00FF1168" w:rsidTr="003D4EB2">
        <w:trPr>
          <w:trHeight w:val="321"/>
        </w:trPr>
        <w:tc>
          <w:tcPr>
            <w:tcW w:w="4532" w:type="dxa"/>
            <w:gridSpan w:val="2"/>
            <w:tcBorders>
              <w:top w:val="nil"/>
              <w:bottom w:val="nil"/>
            </w:tcBorders>
          </w:tcPr>
          <w:p w:rsidR="00FF1168" w:rsidRDefault="00FF1168" w:rsidP="003D4EB2">
            <w:pPr>
              <w:pStyle w:val="TableParagraph"/>
              <w:ind w:left="0"/>
              <w:rPr>
                <w:sz w:val="24"/>
              </w:rPr>
            </w:pPr>
          </w:p>
        </w:tc>
        <w:tc>
          <w:tcPr>
            <w:tcW w:w="7657" w:type="dxa"/>
            <w:tcBorders>
              <w:top w:val="nil"/>
              <w:bottom w:val="nil"/>
            </w:tcBorders>
          </w:tcPr>
          <w:p w:rsidR="00FF1168" w:rsidRDefault="00CD73C0" w:rsidP="003D4EB2">
            <w:pPr>
              <w:pStyle w:val="TableParagraph"/>
              <w:tabs>
                <w:tab w:val="left" w:pos="1832"/>
                <w:tab w:val="left" w:pos="3115"/>
                <w:tab w:val="left" w:pos="3891"/>
                <w:tab w:val="left" w:pos="5045"/>
                <w:tab w:val="left" w:pos="7439"/>
              </w:tabs>
              <w:spacing w:line="302" w:lineRule="exact"/>
              <w:rPr>
                <w:sz w:val="28"/>
              </w:rPr>
            </w:pPr>
            <w:r>
              <w:rPr>
                <w:sz w:val="28"/>
              </w:rPr>
              <w:t xml:space="preserve">Нижегородской </w:t>
            </w:r>
            <w:r w:rsidR="00FF1168">
              <w:rPr>
                <w:sz w:val="28"/>
              </w:rPr>
              <w:t>области</w:t>
            </w:r>
            <w:r>
              <w:rPr>
                <w:sz w:val="28"/>
              </w:rPr>
              <w:t xml:space="preserve"> </w:t>
            </w:r>
            <w:r w:rsidR="00FF1168">
              <w:rPr>
                <w:sz w:val="28"/>
              </w:rPr>
              <w:t>или</w:t>
            </w:r>
            <w:r>
              <w:rPr>
                <w:sz w:val="28"/>
              </w:rPr>
              <w:t xml:space="preserve"> </w:t>
            </w:r>
            <w:r w:rsidR="00FF1168">
              <w:rPr>
                <w:sz w:val="28"/>
              </w:rPr>
              <w:t>портал</w:t>
            </w:r>
            <w:r>
              <w:rPr>
                <w:sz w:val="28"/>
              </w:rPr>
              <w:t xml:space="preserve"> </w:t>
            </w:r>
            <w:r w:rsidR="00FF1168">
              <w:rPr>
                <w:sz w:val="28"/>
              </w:rPr>
              <w:t>государственных</w:t>
            </w:r>
            <w:r>
              <w:rPr>
                <w:sz w:val="28"/>
              </w:rPr>
              <w:t xml:space="preserve"> </w:t>
            </w:r>
            <w:r w:rsidR="00FF1168">
              <w:rPr>
                <w:sz w:val="28"/>
              </w:rPr>
              <w:t>и</w:t>
            </w:r>
          </w:p>
        </w:tc>
        <w:tc>
          <w:tcPr>
            <w:tcW w:w="2324" w:type="dxa"/>
            <w:tcBorders>
              <w:top w:val="nil"/>
              <w:bottom w:val="nil"/>
            </w:tcBorders>
          </w:tcPr>
          <w:p w:rsidR="00FF1168" w:rsidRDefault="00FF1168" w:rsidP="003D4EB2">
            <w:pPr>
              <w:pStyle w:val="TableParagraph"/>
              <w:ind w:left="0"/>
              <w:rPr>
                <w:sz w:val="24"/>
              </w:rPr>
            </w:pPr>
          </w:p>
        </w:tc>
      </w:tr>
      <w:tr w:rsidR="003D4EB2" w:rsidTr="003D4EB2">
        <w:trPr>
          <w:trHeight w:val="321"/>
        </w:trPr>
        <w:tc>
          <w:tcPr>
            <w:tcW w:w="4532" w:type="dxa"/>
            <w:gridSpan w:val="2"/>
            <w:vMerge w:val="restart"/>
            <w:tcBorders>
              <w:top w:val="nil"/>
              <w:bottom w:val="nil"/>
            </w:tcBorders>
          </w:tcPr>
          <w:p w:rsidR="003D4EB2" w:rsidRDefault="003D4EB2" w:rsidP="003D4EB2">
            <w:pPr>
              <w:pStyle w:val="TableParagraph"/>
              <w:ind w:left="0"/>
              <w:rPr>
                <w:sz w:val="24"/>
              </w:rPr>
            </w:pPr>
          </w:p>
        </w:tc>
        <w:tc>
          <w:tcPr>
            <w:tcW w:w="7657" w:type="dxa"/>
            <w:tcBorders>
              <w:top w:val="nil"/>
              <w:bottom w:val="nil"/>
            </w:tcBorders>
          </w:tcPr>
          <w:p w:rsidR="003D4EB2" w:rsidRDefault="003D4EB2" w:rsidP="003D4EB2">
            <w:pPr>
              <w:pStyle w:val="TableParagraph"/>
              <w:tabs>
                <w:tab w:val="left" w:pos="2241"/>
                <w:tab w:val="left" w:pos="3138"/>
                <w:tab w:val="left" w:pos="4627"/>
                <w:tab w:val="left" w:pos="6262"/>
              </w:tabs>
              <w:spacing w:line="302" w:lineRule="exact"/>
              <w:rPr>
                <w:sz w:val="28"/>
              </w:rPr>
            </w:pPr>
            <w:r>
              <w:rPr>
                <w:sz w:val="28"/>
              </w:rPr>
              <w:t>муниципальных</w:t>
            </w:r>
            <w:r>
              <w:rPr>
                <w:sz w:val="28"/>
              </w:rPr>
              <w:tab/>
              <w:t>услуг</w:t>
            </w:r>
            <w:r>
              <w:rPr>
                <w:sz w:val="28"/>
              </w:rPr>
              <w:tab/>
              <w:t>(функций)</w:t>
            </w:r>
            <w:r>
              <w:rPr>
                <w:sz w:val="28"/>
              </w:rPr>
              <w:tab/>
              <w:t>Российской</w:t>
            </w:r>
            <w:r>
              <w:rPr>
                <w:sz w:val="28"/>
              </w:rPr>
              <w:tab/>
              <w:t>Федерации</w:t>
            </w:r>
          </w:p>
        </w:tc>
        <w:tc>
          <w:tcPr>
            <w:tcW w:w="2324" w:type="dxa"/>
            <w:tcBorders>
              <w:top w:val="nil"/>
              <w:bottom w:val="nil"/>
            </w:tcBorders>
          </w:tcPr>
          <w:p w:rsidR="003D4EB2" w:rsidRDefault="003D4EB2" w:rsidP="003D4EB2">
            <w:pPr>
              <w:pStyle w:val="TableParagraph"/>
              <w:ind w:left="0"/>
              <w:rPr>
                <w:sz w:val="24"/>
              </w:rPr>
            </w:pPr>
          </w:p>
        </w:tc>
      </w:tr>
      <w:tr w:rsidR="003D4EB2" w:rsidTr="003D4EB2">
        <w:trPr>
          <w:trHeight w:val="418"/>
        </w:trPr>
        <w:tc>
          <w:tcPr>
            <w:tcW w:w="4532" w:type="dxa"/>
            <w:gridSpan w:val="2"/>
            <w:vMerge/>
            <w:tcBorders>
              <w:top w:val="single" w:sz="4" w:space="0" w:color="auto"/>
              <w:bottom w:val="single" w:sz="4" w:space="0" w:color="auto"/>
            </w:tcBorders>
          </w:tcPr>
          <w:p w:rsidR="003D4EB2" w:rsidRDefault="003D4EB2" w:rsidP="003D4EB2">
            <w:pPr>
              <w:pStyle w:val="TableParagraph"/>
              <w:ind w:left="0"/>
              <w:rPr>
                <w:sz w:val="28"/>
              </w:rPr>
            </w:pPr>
          </w:p>
        </w:tc>
        <w:tc>
          <w:tcPr>
            <w:tcW w:w="7657" w:type="dxa"/>
            <w:tcBorders>
              <w:top w:val="nil"/>
            </w:tcBorders>
          </w:tcPr>
          <w:p w:rsidR="003D4EB2" w:rsidRDefault="00E14392" w:rsidP="003D4EB2">
            <w:pPr>
              <w:pStyle w:val="TableParagraph"/>
              <w:spacing w:line="316" w:lineRule="exact"/>
              <w:rPr>
                <w:sz w:val="28"/>
                <w:u w:val="single"/>
              </w:rPr>
            </w:pPr>
            <w:hyperlink r:id="rId17">
              <w:r w:rsidR="003D4EB2">
                <w:rPr>
                  <w:sz w:val="28"/>
                  <w:u w:val="single"/>
                </w:rPr>
                <w:t>http://www.gosuslugi.ru</w:t>
              </w:r>
            </w:hyperlink>
            <w:r w:rsidR="003D4EB2">
              <w:rPr>
                <w:sz w:val="28"/>
                <w:u w:val="single"/>
              </w:rPr>
              <w:t>.</w:t>
            </w:r>
          </w:p>
          <w:p w:rsidR="003D4EB2" w:rsidRDefault="003D4EB2" w:rsidP="003D4EB2">
            <w:pPr>
              <w:pStyle w:val="TableParagraph"/>
              <w:spacing w:line="316" w:lineRule="exact"/>
              <w:rPr>
                <w:sz w:val="28"/>
              </w:rPr>
            </w:pPr>
            <w:r w:rsidRPr="00CD73C0">
              <w:rPr>
                <w:sz w:val="28"/>
              </w:rPr>
              <w:t xml:space="preserve">В рамках реализации </w:t>
            </w:r>
            <w:r w:rsidRPr="00CD73C0">
              <w:rPr>
                <w:sz w:val="28"/>
                <w:lang w:bidi="ru-RU"/>
              </w:rPr>
              <w:t xml:space="preserve">экспериментального правового режима в сфере цифровых инноваций по эксплуатации беспилотных авиационных систем (далее - ЭПР), установленного Постановлением Правительства Российской Федерации от 8 ноября 2024 года №1518, согласования полетов беспилотных летательных аппаратов  эксплуатантов ЭПР возможно посредством использования механизма личных кабинетов посредством сети Интернет на интеллектуальной платформе по адресу: </w:t>
            </w:r>
            <w:hyperlink r:id="rId18" w:history="1">
              <w:r w:rsidRPr="00CD73C0">
                <w:rPr>
                  <w:rStyle w:val="a6"/>
                  <w:sz w:val="28"/>
                  <w:lang w:val="en-US"/>
                </w:rPr>
                <w:t>https</w:t>
              </w:r>
              <w:r w:rsidRPr="00CD73C0">
                <w:rPr>
                  <w:rStyle w:val="a6"/>
                  <w:sz w:val="28"/>
                  <w:lang w:bidi="ru-RU"/>
                </w:rPr>
                <w:t>://</w:t>
              </w:r>
              <w:r w:rsidRPr="00CD73C0">
                <w:rPr>
                  <w:rStyle w:val="a6"/>
                  <w:sz w:val="28"/>
                  <w:lang w:val="en-US"/>
                </w:rPr>
                <w:t>flydrone</w:t>
              </w:r>
              <w:r w:rsidRPr="00CD73C0">
                <w:rPr>
                  <w:rStyle w:val="a6"/>
                  <w:sz w:val="28"/>
                  <w:lang w:bidi="ru-RU"/>
                </w:rPr>
                <w:t>.</w:t>
              </w:r>
              <w:r w:rsidRPr="00CD73C0">
                <w:rPr>
                  <w:rStyle w:val="a6"/>
                  <w:sz w:val="28"/>
                  <w:lang w:val="en-US"/>
                </w:rPr>
                <w:t>ru</w:t>
              </w:r>
              <w:r w:rsidRPr="00CD73C0">
                <w:rPr>
                  <w:rStyle w:val="a6"/>
                  <w:sz w:val="28"/>
                  <w:lang w:bidi="ru-RU"/>
                </w:rPr>
                <w:t>/»</w:t>
              </w:r>
            </w:hyperlink>
            <w:r w:rsidRPr="00CD73C0">
              <w:rPr>
                <w:sz w:val="28"/>
                <w:lang w:bidi="ru-RU"/>
              </w:rPr>
              <w:t>.</w:t>
            </w:r>
          </w:p>
        </w:tc>
        <w:tc>
          <w:tcPr>
            <w:tcW w:w="2324" w:type="dxa"/>
            <w:tcBorders>
              <w:top w:val="nil"/>
            </w:tcBorders>
          </w:tcPr>
          <w:p w:rsidR="003D4EB2" w:rsidRDefault="003D4EB2" w:rsidP="003D4EB2">
            <w:pPr>
              <w:pStyle w:val="TableParagraph"/>
              <w:ind w:left="0"/>
              <w:rPr>
                <w:sz w:val="28"/>
              </w:rPr>
            </w:pPr>
            <w:r w:rsidRPr="003D4EB2">
              <w:rPr>
                <w:sz w:val="28"/>
              </w:rPr>
              <w:t>Постановления Правительства РФ от 08.11.2024 N 1518 "Об установлении экспериментального правового режима в сфере цифровых инноваций и утверждении Программы экспериментально</w:t>
            </w:r>
            <w:r w:rsidRPr="003D4EB2">
              <w:rPr>
                <w:sz w:val="28"/>
              </w:rPr>
              <w:lastRenderedPageBreak/>
              <w:t>го правового режима в сфере цифровых инноваций по эксплуатации беспилотных авиационных систем в Нижегородской области"</w:t>
            </w:r>
          </w:p>
        </w:tc>
      </w:tr>
      <w:tr w:rsidR="003D4EB2" w:rsidTr="003D4EB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3"/>
          <w:wAfter w:w="12993" w:type="dxa"/>
          <w:trHeight w:val="100"/>
        </w:trPr>
        <w:tc>
          <w:tcPr>
            <w:tcW w:w="1520" w:type="dxa"/>
          </w:tcPr>
          <w:p w:rsidR="003D4EB2" w:rsidRDefault="003D4EB2" w:rsidP="003D4EB2">
            <w:pPr>
              <w:rPr>
                <w:sz w:val="28"/>
              </w:rPr>
            </w:pPr>
          </w:p>
        </w:tc>
      </w:tr>
    </w:tbl>
    <w:p w:rsidR="00FF1168" w:rsidRDefault="00FF1168">
      <w:pPr>
        <w:rPr>
          <w:sz w:val="28"/>
        </w:rPr>
        <w:sectPr w:rsidR="00FF1168">
          <w:pgSz w:w="16840" w:h="11910" w:orient="landscape"/>
          <w:pgMar w:top="700" w:right="1060" w:bottom="280" w:left="1020" w:header="720" w:footer="720" w:gutter="0"/>
          <w:cols w:space="720"/>
        </w:sectPr>
      </w:pPr>
    </w:p>
    <w:p w:rsidR="00FF1168" w:rsidRPr="006A0A3F" w:rsidRDefault="00FF1168" w:rsidP="006A0A3F">
      <w:pPr>
        <w:pStyle w:val="a5"/>
        <w:numPr>
          <w:ilvl w:val="1"/>
          <w:numId w:val="24"/>
        </w:numPr>
        <w:tabs>
          <w:tab w:val="left" w:pos="2016"/>
        </w:tabs>
        <w:spacing w:before="73"/>
        <w:ind w:right="2022" w:firstLine="149"/>
        <w:jc w:val="center"/>
        <w:rPr>
          <w:b/>
          <w:sz w:val="28"/>
          <w:szCs w:val="28"/>
        </w:rPr>
      </w:pPr>
      <w:bookmarkStart w:id="12" w:name="_bookmark11"/>
      <w:bookmarkEnd w:id="12"/>
      <w:r w:rsidRPr="006A0A3F">
        <w:rPr>
          <w:b/>
          <w:sz w:val="28"/>
          <w:szCs w:val="28"/>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 в удаленных рабочих местах МФЦ</w:t>
      </w:r>
    </w:p>
    <w:p w:rsidR="00FF1168" w:rsidRPr="006A0A3F" w:rsidRDefault="00FF1168">
      <w:pPr>
        <w:pStyle w:val="a3"/>
        <w:spacing w:before="1"/>
        <w:ind w:left="0"/>
        <w:rPr>
          <w:b/>
          <w:sz w:val="28"/>
          <w:szCs w:val="28"/>
        </w:rPr>
      </w:pPr>
    </w:p>
    <w:p w:rsidR="00FF1168" w:rsidRDefault="00FF1168" w:rsidP="00DE14D4">
      <w:pPr>
        <w:pStyle w:val="a5"/>
        <w:tabs>
          <w:tab w:val="left" w:pos="1536"/>
        </w:tabs>
        <w:ind w:right="25" w:firstLine="0"/>
        <w:rPr>
          <w:sz w:val="28"/>
        </w:rPr>
      </w:pPr>
      <w:r>
        <w:rPr>
          <w:sz w:val="28"/>
        </w:rPr>
        <w:t xml:space="preserve">          3.1. Описание последовательности действий при предоставлении муниципальной услуги.</w:t>
      </w:r>
    </w:p>
    <w:p w:rsidR="00FF1168" w:rsidRDefault="00FF1168" w:rsidP="00DE14D4">
      <w:pPr>
        <w:pStyle w:val="a5"/>
        <w:tabs>
          <w:tab w:val="left" w:pos="1524"/>
        </w:tabs>
        <w:ind w:right="25" w:firstLine="0"/>
        <w:rPr>
          <w:sz w:val="28"/>
        </w:rPr>
      </w:pPr>
      <w:r>
        <w:rPr>
          <w:sz w:val="28"/>
        </w:rPr>
        <w:t xml:space="preserve">          3.1.1. Предоставление муниципальной услуги включает в себя следующие процедуры:</w:t>
      </w:r>
    </w:p>
    <w:p w:rsidR="00FF1168" w:rsidRDefault="00FF1168" w:rsidP="00CA4500">
      <w:pPr>
        <w:pStyle w:val="a5"/>
        <w:numPr>
          <w:ilvl w:val="0"/>
          <w:numId w:val="12"/>
        </w:numPr>
        <w:tabs>
          <w:tab w:val="left" w:pos="1127"/>
        </w:tabs>
        <w:spacing w:line="321" w:lineRule="exact"/>
        <w:rPr>
          <w:sz w:val="28"/>
        </w:rPr>
      </w:pPr>
      <w:r>
        <w:rPr>
          <w:sz w:val="28"/>
        </w:rPr>
        <w:t>Консультирование заявителя;</w:t>
      </w:r>
    </w:p>
    <w:p w:rsidR="00FF1168" w:rsidRDefault="00FF1168" w:rsidP="00CA4500">
      <w:pPr>
        <w:pStyle w:val="a5"/>
        <w:numPr>
          <w:ilvl w:val="0"/>
          <w:numId w:val="12"/>
        </w:numPr>
        <w:tabs>
          <w:tab w:val="left" w:pos="1127"/>
        </w:tabs>
        <w:rPr>
          <w:sz w:val="28"/>
        </w:rPr>
      </w:pPr>
      <w:r>
        <w:rPr>
          <w:sz w:val="28"/>
        </w:rPr>
        <w:t>принятие и регистрацию заявления;</w:t>
      </w:r>
    </w:p>
    <w:p w:rsidR="00FF1168" w:rsidRDefault="00FF1168" w:rsidP="00CA4500">
      <w:pPr>
        <w:pStyle w:val="a5"/>
        <w:numPr>
          <w:ilvl w:val="0"/>
          <w:numId w:val="12"/>
        </w:numPr>
        <w:tabs>
          <w:tab w:val="left" w:pos="1127"/>
        </w:tabs>
        <w:spacing w:before="2" w:line="322" w:lineRule="exact"/>
        <w:rPr>
          <w:sz w:val="28"/>
        </w:rPr>
      </w:pPr>
      <w:r>
        <w:rPr>
          <w:sz w:val="28"/>
        </w:rPr>
        <w:t>подготовку результата предоставления муниципальной услуги;</w:t>
      </w:r>
    </w:p>
    <w:p w:rsidR="00FF1168" w:rsidRDefault="00FF1168" w:rsidP="00CA4500">
      <w:pPr>
        <w:pStyle w:val="a5"/>
        <w:numPr>
          <w:ilvl w:val="0"/>
          <w:numId w:val="12"/>
        </w:numPr>
        <w:tabs>
          <w:tab w:val="left" w:pos="1127"/>
        </w:tabs>
        <w:spacing w:line="322" w:lineRule="exact"/>
        <w:rPr>
          <w:sz w:val="28"/>
        </w:rPr>
      </w:pPr>
      <w:r>
        <w:rPr>
          <w:sz w:val="28"/>
        </w:rPr>
        <w:t>выдачу заявителю результата предоставления муниципальной услуги.</w:t>
      </w:r>
    </w:p>
    <w:p w:rsidR="00FF1168" w:rsidRDefault="00FF1168" w:rsidP="00DE14D4">
      <w:pPr>
        <w:pStyle w:val="a5"/>
        <w:tabs>
          <w:tab w:val="left" w:pos="1686"/>
          <w:tab w:val="left" w:pos="9790"/>
          <w:tab w:val="left" w:pos="9900"/>
        </w:tabs>
        <w:ind w:right="25" w:firstLine="0"/>
        <w:rPr>
          <w:sz w:val="28"/>
        </w:rPr>
      </w:pPr>
      <w:r>
        <w:t xml:space="preserve">            3.1.2. </w:t>
      </w:r>
      <w:hyperlink w:anchor="_bookmark25" w:history="1">
        <w:r>
          <w:rPr>
            <w:sz w:val="28"/>
          </w:rPr>
          <w:t>Блок-схема</w:t>
        </w:r>
      </w:hyperlink>
      <w:r>
        <w:rPr>
          <w:sz w:val="28"/>
        </w:rPr>
        <w:t xml:space="preserve"> последовательности действий по предоставлению муниципальной услуги представлена в приложении №4 к настоящему Регламенту.</w:t>
      </w:r>
    </w:p>
    <w:p w:rsidR="00FF1168" w:rsidRDefault="00FF1168" w:rsidP="00CA4500">
      <w:pPr>
        <w:pStyle w:val="a5"/>
        <w:tabs>
          <w:tab w:val="left" w:pos="1314"/>
        </w:tabs>
        <w:spacing w:line="321" w:lineRule="exact"/>
        <w:ind w:firstLine="0"/>
        <w:rPr>
          <w:sz w:val="28"/>
        </w:rPr>
      </w:pPr>
      <w:r>
        <w:rPr>
          <w:sz w:val="28"/>
        </w:rPr>
        <w:t xml:space="preserve">          3.2. Оказание консультаций заявителю.</w:t>
      </w:r>
    </w:p>
    <w:p w:rsidR="00FF1168" w:rsidRPr="00CA4500" w:rsidRDefault="00FF1168" w:rsidP="00DE14D4">
      <w:pPr>
        <w:pStyle w:val="a3"/>
        <w:spacing w:before="2"/>
        <w:ind w:right="25" w:firstLine="708"/>
        <w:jc w:val="both"/>
        <w:rPr>
          <w:sz w:val="28"/>
          <w:szCs w:val="28"/>
        </w:rPr>
      </w:pPr>
      <w:r w:rsidRPr="00CA4500">
        <w:rPr>
          <w:sz w:val="28"/>
          <w:szCs w:val="28"/>
        </w:rPr>
        <w:t xml:space="preserve">Заявитель лично, по телефону и (или) электронной почте обращается в </w:t>
      </w:r>
      <w:r w:rsidR="00CD73C0">
        <w:rPr>
          <w:sz w:val="28"/>
          <w:szCs w:val="28"/>
        </w:rPr>
        <w:t>Управление</w:t>
      </w:r>
      <w:r w:rsidRPr="00CA4500">
        <w:rPr>
          <w:sz w:val="28"/>
          <w:szCs w:val="28"/>
        </w:rPr>
        <w:t xml:space="preserve"> для консультирования о порядке получения муниципальной услуги.</w:t>
      </w:r>
    </w:p>
    <w:p w:rsidR="00FF1168" w:rsidRPr="00CA4500" w:rsidRDefault="00FF1168" w:rsidP="00DE14D4">
      <w:pPr>
        <w:pStyle w:val="a3"/>
        <w:tabs>
          <w:tab w:val="left" w:pos="9680"/>
          <w:tab w:val="left" w:pos="9900"/>
        </w:tabs>
        <w:ind w:right="25" w:firstLine="708"/>
        <w:jc w:val="both"/>
        <w:rPr>
          <w:sz w:val="28"/>
          <w:szCs w:val="28"/>
        </w:rPr>
      </w:pPr>
      <w:r w:rsidRPr="00CA4500">
        <w:rPr>
          <w:sz w:val="28"/>
          <w:szCs w:val="28"/>
        </w:rPr>
        <w:t xml:space="preserve">Специалистом </w:t>
      </w:r>
      <w:r w:rsidR="00CD73C0">
        <w:rPr>
          <w:sz w:val="28"/>
          <w:szCs w:val="28"/>
        </w:rPr>
        <w:t>Управления</w:t>
      </w:r>
      <w:r w:rsidRPr="00CA4500">
        <w:rPr>
          <w:sz w:val="28"/>
          <w:szCs w:val="28"/>
        </w:rPr>
        <w:t xml:space="preserve"> осуществляется консультирование заявителя по составу, форме и содержанию документации, необходимой для получения </w:t>
      </w:r>
      <w:r>
        <w:rPr>
          <w:sz w:val="28"/>
          <w:szCs w:val="28"/>
        </w:rPr>
        <w:t xml:space="preserve">  м</w:t>
      </w:r>
      <w:r w:rsidRPr="00CA4500">
        <w:rPr>
          <w:sz w:val="28"/>
          <w:szCs w:val="28"/>
        </w:rPr>
        <w:t>униципальной</w:t>
      </w:r>
      <w:r>
        <w:rPr>
          <w:sz w:val="28"/>
          <w:szCs w:val="28"/>
        </w:rPr>
        <w:t xml:space="preserve"> </w:t>
      </w:r>
      <w:r w:rsidRPr="00CA4500">
        <w:rPr>
          <w:sz w:val="28"/>
          <w:szCs w:val="28"/>
        </w:rPr>
        <w:t>услуги,</w:t>
      </w:r>
      <w:r>
        <w:rPr>
          <w:sz w:val="28"/>
          <w:szCs w:val="28"/>
        </w:rPr>
        <w:t xml:space="preserve"> </w:t>
      </w:r>
      <w:r w:rsidRPr="00CA4500">
        <w:rPr>
          <w:sz w:val="28"/>
          <w:szCs w:val="28"/>
        </w:rPr>
        <w:t>и</w:t>
      </w:r>
      <w:r>
        <w:rPr>
          <w:sz w:val="28"/>
          <w:szCs w:val="28"/>
        </w:rPr>
        <w:t xml:space="preserve"> </w:t>
      </w:r>
      <w:r w:rsidRPr="00CA4500">
        <w:rPr>
          <w:sz w:val="28"/>
          <w:szCs w:val="28"/>
        </w:rPr>
        <w:t>при</w:t>
      </w:r>
      <w:r>
        <w:rPr>
          <w:sz w:val="28"/>
          <w:szCs w:val="28"/>
        </w:rPr>
        <w:t xml:space="preserve"> </w:t>
      </w:r>
      <w:r w:rsidRPr="00CA4500">
        <w:rPr>
          <w:sz w:val="28"/>
          <w:szCs w:val="28"/>
        </w:rPr>
        <w:t>необходимости</w:t>
      </w:r>
      <w:r>
        <w:rPr>
          <w:sz w:val="28"/>
          <w:szCs w:val="28"/>
        </w:rPr>
        <w:t xml:space="preserve"> </w:t>
      </w:r>
      <w:r w:rsidRPr="00CA4500">
        <w:rPr>
          <w:sz w:val="28"/>
          <w:szCs w:val="28"/>
        </w:rPr>
        <w:t>оказывается</w:t>
      </w:r>
      <w:r>
        <w:rPr>
          <w:sz w:val="28"/>
          <w:szCs w:val="28"/>
        </w:rPr>
        <w:t xml:space="preserve"> </w:t>
      </w:r>
      <w:r w:rsidRPr="00CA4500">
        <w:rPr>
          <w:sz w:val="28"/>
          <w:szCs w:val="28"/>
        </w:rPr>
        <w:t>помощь</w:t>
      </w:r>
      <w:r>
        <w:rPr>
          <w:sz w:val="28"/>
          <w:szCs w:val="28"/>
        </w:rPr>
        <w:t xml:space="preserve"> </w:t>
      </w:r>
      <w:r w:rsidRPr="00CA4500">
        <w:rPr>
          <w:sz w:val="28"/>
          <w:szCs w:val="28"/>
        </w:rPr>
        <w:t>в</w:t>
      </w:r>
      <w:r>
        <w:rPr>
          <w:sz w:val="28"/>
          <w:szCs w:val="28"/>
        </w:rPr>
        <w:t xml:space="preserve"> </w:t>
      </w:r>
      <w:r w:rsidRPr="00CA4500">
        <w:rPr>
          <w:sz w:val="28"/>
          <w:szCs w:val="28"/>
        </w:rPr>
        <w:t>заполнении бланка заявления.</w:t>
      </w:r>
    </w:p>
    <w:p w:rsidR="00FF1168" w:rsidRPr="00CA4500" w:rsidRDefault="00FF1168" w:rsidP="00DE14D4">
      <w:pPr>
        <w:pStyle w:val="a3"/>
        <w:tabs>
          <w:tab w:val="left" w:pos="9900"/>
        </w:tabs>
        <w:spacing w:line="242" w:lineRule="auto"/>
        <w:ind w:right="25" w:firstLine="708"/>
        <w:jc w:val="both"/>
        <w:rPr>
          <w:sz w:val="28"/>
          <w:szCs w:val="28"/>
        </w:rPr>
      </w:pPr>
      <w:r w:rsidRPr="00CA4500">
        <w:rPr>
          <w:sz w:val="28"/>
          <w:szCs w:val="28"/>
        </w:rPr>
        <w:t>Процедуры,</w:t>
      </w:r>
      <w:r>
        <w:rPr>
          <w:sz w:val="28"/>
          <w:szCs w:val="28"/>
        </w:rPr>
        <w:t xml:space="preserve"> </w:t>
      </w:r>
      <w:r w:rsidRPr="00CA4500">
        <w:rPr>
          <w:sz w:val="28"/>
          <w:szCs w:val="28"/>
        </w:rPr>
        <w:t>устанавливаемые</w:t>
      </w:r>
      <w:r>
        <w:rPr>
          <w:sz w:val="28"/>
          <w:szCs w:val="28"/>
        </w:rPr>
        <w:t xml:space="preserve"> </w:t>
      </w:r>
      <w:r w:rsidRPr="00CA4500">
        <w:rPr>
          <w:sz w:val="28"/>
          <w:szCs w:val="28"/>
        </w:rPr>
        <w:t>настоящим</w:t>
      </w:r>
      <w:r>
        <w:rPr>
          <w:sz w:val="28"/>
          <w:szCs w:val="28"/>
        </w:rPr>
        <w:t xml:space="preserve"> </w:t>
      </w:r>
      <w:r w:rsidRPr="00CA4500">
        <w:rPr>
          <w:sz w:val="28"/>
          <w:szCs w:val="28"/>
        </w:rPr>
        <w:t>пунктом,</w:t>
      </w:r>
      <w:r>
        <w:rPr>
          <w:sz w:val="28"/>
          <w:szCs w:val="28"/>
        </w:rPr>
        <w:t xml:space="preserve"> </w:t>
      </w:r>
      <w:r w:rsidRPr="00CA4500">
        <w:rPr>
          <w:sz w:val="28"/>
          <w:szCs w:val="28"/>
        </w:rPr>
        <w:t>осуществляются</w:t>
      </w:r>
      <w:r>
        <w:rPr>
          <w:sz w:val="28"/>
          <w:szCs w:val="28"/>
        </w:rPr>
        <w:t xml:space="preserve"> </w:t>
      </w:r>
      <w:r w:rsidRPr="00CA4500">
        <w:rPr>
          <w:sz w:val="28"/>
          <w:szCs w:val="28"/>
        </w:rPr>
        <w:t>в</w:t>
      </w:r>
      <w:r>
        <w:rPr>
          <w:sz w:val="28"/>
          <w:szCs w:val="28"/>
        </w:rPr>
        <w:t xml:space="preserve"> </w:t>
      </w:r>
      <w:r w:rsidRPr="00CA4500">
        <w:rPr>
          <w:sz w:val="28"/>
          <w:szCs w:val="28"/>
        </w:rPr>
        <w:t>день обращения</w:t>
      </w:r>
      <w:r>
        <w:rPr>
          <w:sz w:val="28"/>
          <w:szCs w:val="28"/>
        </w:rPr>
        <w:t xml:space="preserve"> </w:t>
      </w:r>
      <w:r w:rsidRPr="00CA4500">
        <w:rPr>
          <w:sz w:val="28"/>
          <w:szCs w:val="28"/>
        </w:rPr>
        <w:t>заявителя.</w:t>
      </w:r>
    </w:p>
    <w:p w:rsidR="00FF1168" w:rsidRPr="00CA4500" w:rsidRDefault="00FF1168" w:rsidP="00DE14D4">
      <w:pPr>
        <w:pStyle w:val="a3"/>
        <w:ind w:right="25" w:firstLine="708"/>
        <w:jc w:val="both"/>
        <w:rPr>
          <w:sz w:val="28"/>
          <w:szCs w:val="28"/>
        </w:rPr>
      </w:pPr>
      <w:r w:rsidRPr="00CA4500">
        <w:rPr>
          <w:sz w:val="28"/>
          <w:szCs w:val="28"/>
        </w:rPr>
        <w:t xml:space="preserve">Результат процедур: консультации, замечания по составу, форме и </w:t>
      </w:r>
      <w:r>
        <w:rPr>
          <w:sz w:val="28"/>
          <w:szCs w:val="28"/>
        </w:rPr>
        <w:t xml:space="preserve"> </w:t>
      </w:r>
      <w:r w:rsidRPr="00CA4500">
        <w:rPr>
          <w:sz w:val="28"/>
          <w:szCs w:val="28"/>
        </w:rPr>
        <w:t>содержанию представленной документации.</w:t>
      </w:r>
    </w:p>
    <w:p w:rsidR="00FF1168" w:rsidRDefault="00FF1168" w:rsidP="00CA4500">
      <w:pPr>
        <w:pStyle w:val="a5"/>
        <w:tabs>
          <w:tab w:val="left" w:pos="1314"/>
        </w:tabs>
        <w:spacing w:line="321" w:lineRule="exact"/>
        <w:ind w:firstLine="0"/>
        <w:rPr>
          <w:sz w:val="28"/>
        </w:rPr>
      </w:pPr>
      <w:bookmarkStart w:id="13" w:name="_bookmark12"/>
      <w:bookmarkEnd w:id="13"/>
      <w:r>
        <w:rPr>
          <w:sz w:val="28"/>
        </w:rPr>
        <w:t xml:space="preserve">         3.3. Принятие и регистрация заявления.</w:t>
      </w:r>
    </w:p>
    <w:p w:rsidR="00FF1168" w:rsidRDefault="00FF1168" w:rsidP="00DE14D4">
      <w:pPr>
        <w:pStyle w:val="a5"/>
        <w:tabs>
          <w:tab w:val="left" w:pos="1560"/>
        </w:tabs>
        <w:ind w:right="25" w:firstLine="0"/>
        <w:rPr>
          <w:sz w:val="28"/>
        </w:rPr>
      </w:pPr>
      <w:r>
        <w:rPr>
          <w:sz w:val="28"/>
        </w:rPr>
        <w:t xml:space="preserve">         3.</w:t>
      </w:r>
      <w:r w:rsidR="00855F2E">
        <w:rPr>
          <w:sz w:val="28"/>
        </w:rPr>
        <w:t>3</w:t>
      </w:r>
      <w:r>
        <w:rPr>
          <w:sz w:val="28"/>
        </w:rPr>
        <w:t>.</w:t>
      </w:r>
      <w:r w:rsidR="00855F2E">
        <w:rPr>
          <w:sz w:val="28"/>
        </w:rPr>
        <w:t>1</w:t>
      </w:r>
      <w:r>
        <w:rPr>
          <w:sz w:val="28"/>
        </w:rPr>
        <w:t xml:space="preserve">. Заявителем лично или через доверенное лицо в </w:t>
      </w:r>
      <w:r w:rsidR="00E57624">
        <w:rPr>
          <w:sz w:val="28"/>
        </w:rPr>
        <w:t>Управление</w:t>
      </w:r>
      <w:r>
        <w:rPr>
          <w:sz w:val="28"/>
        </w:rPr>
        <w:t xml:space="preserve"> подается  письменный запрос о выдаче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8"/>
        </w:rPr>
        <w:t>округа</w:t>
      </w:r>
      <w:r>
        <w:rPr>
          <w:sz w:val="28"/>
        </w:rPr>
        <w:t xml:space="preserve">, посадку (взлет) на площадки, расположенные в границах Павловского муниципального </w:t>
      </w:r>
      <w:r w:rsidR="00FD7D89">
        <w:rPr>
          <w:sz w:val="28"/>
        </w:rPr>
        <w:t>округа</w:t>
      </w:r>
      <w:r>
        <w:rPr>
          <w:sz w:val="28"/>
        </w:rPr>
        <w:t xml:space="preserve">, сведения о которых не опубликованы в документах аэронавигационной информации, и представляются документы в соответствии с </w:t>
      </w:r>
      <w:hyperlink w:anchor="_bookmark5" w:history="1">
        <w:r>
          <w:rPr>
            <w:sz w:val="28"/>
          </w:rPr>
          <w:t>пунктом 2.</w:t>
        </w:r>
      </w:hyperlink>
      <w:r>
        <w:rPr>
          <w:sz w:val="28"/>
        </w:rPr>
        <w:t>6 настоящего Регламента.</w:t>
      </w:r>
    </w:p>
    <w:p w:rsidR="00FF1168" w:rsidRPr="00CA4500" w:rsidRDefault="00FF1168" w:rsidP="00DE14D4">
      <w:pPr>
        <w:pStyle w:val="a3"/>
        <w:ind w:right="25" w:firstLine="708"/>
        <w:jc w:val="both"/>
        <w:rPr>
          <w:sz w:val="28"/>
          <w:szCs w:val="28"/>
        </w:rPr>
      </w:pPr>
      <w:r w:rsidRPr="00CA4500">
        <w:rPr>
          <w:sz w:val="28"/>
          <w:szCs w:val="28"/>
        </w:rPr>
        <w:t>Заявление о предоставлении муниципальной услуги в электронной форме направляется в администрацию по электронной почте или через интернет- приемную. Регистрация заявления, поступившего в электронной форме, осуществляется в установленном порядке.</w:t>
      </w:r>
    </w:p>
    <w:p w:rsidR="00FF1168" w:rsidRDefault="00FF1168" w:rsidP="00CA4500">
      <w:pPr>
        <w:pStyle w:val="a5"/>
        <w:numPr>
          <w:ilvl w:val="2"/>
          <w:numId w:val="28"/>
        </w:numPr>
        <w:rPr>
          <w:sz w:val="28"/>
        </w:rPr>
      </w:pPr>
      <w:bookmarkStart w:id="14" w:name="_bookmark13"/>
      <w:bookmarkEnd w:id="14"/>
      <w:r>
        <w:rPr>
          <w:sz w:val="28"/>
        </w:rPr>
        <w:t xml:space="preserve">Специалист </w:t>
      </w:r>
      <w:r w:rsidR="00E57624">
        <w:rPr>
          <w:sz w:val="28"/>
        </w:rPr>
        <w:t>Управления</w:t>
      </w:r>
      <w:r>
        <w:rPr>
          <w:sz w:val="28"/>
        </w:rPr>
        <w:t>, ведущий прием заявлений, осуществляет:</w:t>
      </w:r>
    </w:p>
    <w:p w:rsidR="00FF1168" w:rsidRDefault="00FF1168" w:rsidP="00CA4500">
      <w:pPr>
        <w:pStyle w:val="a5"/>
        <w:numPr>
          <w:ilvl w:val="2"/>
          <w:numId w:val="18"/>
        </w:numPr>
        <w:tabs>
          <w:tab w:val="left" w:pos="985"/>
        </w:tabs>
        <w:ind w:firstLine="709"/>
        <w:rPr>
          <w:sz w:val="28"/>
        </w:rPr>
      </w:pPr>
      <w:r>
        <w:rPr>
          <w:sz w:val="28"/>
        </w:rPr>
        <w:lastRenderedPageBreak/>
        <w:t>установление личности заявителя;</w:t>
      </w:r>
    </w:p>
    <w:p w:rsidR="00FF1168" w:rsidRDefault="00FF1168" w:rsidP="00CA4500">
      <w:pPr>
        <w:pStyle w:val="a5"/>
        <w:numPr>
          <w:ilvl w:val="2"/>
          <w:numId w:val="18"/>
        </w:numPr>
        <w:tabs>
          <w:tab w:val="left" w:pos="985"/>
        </w:tabs>
        <w:ind w:firstLine="709"/>
        <w:rPr>
          <w:sz w:val="28"/>
        </w:rPr>
      </w:pPr>
      <w:r>
        <w:rPr>
          <w:sz w:val="28"/>
        </w:rPr>
        <w:t>проверку полномочий заявителя (в случае действия по доверенности);</w:t>
      </w:r>
    </w:p>
    <w:p w:rsidR="00FF1168" w:rsidRDefault="00FF1168" w:rsidP="00DE14D4">
      <w:pPr>
        <w:pStyle w:val="a5"/>
        <w:numPr>
          <w:ilvl w:val="2"/>
          <w:numId w:val="18"/>
        </w:numPr>
        <w:tabs>
          <w:tab w:val="left" w:pos="1081"/>
        </w:tabs>
        <w:ind w:right="25" w:firstLine="709"/>
        <w:rPr>
          <w:sz w:val="28"/>
        </w:rPr>
      </w:pPr>
      <w:r>
        <w:rPr>
          <w:sz w:val="28"/>
        </w:rPr>
        <w:t xml:space="preserve">проверку наличия документов, указанных в </w:t>
      </w:r>
      <w:hyperlink w:anchor="_bookmark5" w:history="1">
        <w:r>
          <w:rPr>
            <w:sz w:val="28"/>
          </w:rPr>
          <w:t>пункте 2.</w:t>
        </w:r>
      </w:hyperlink>
      <w:r>
        <w:rPr>
          <w:sz w:val="28"/>
        </w:rPr>
        <w:t>6 настоящего Регламента;</w:t>
      </w:r>
    </w:p>
    <w:p w:rsidR="00FF1168" w:rsidRDefault="00FF1168" w:rsidP="00DE14D4">
      <w:pPr>
        <w:pStyle w:val="a5"/>
        <w:numPr>
          <w:ilvl w:val="2"/>
          <w:numId w:val="18"/>
        </w:numPr>
        <w:tabs>
          <w:tab w:val="left" w:pos="1105"/>
        </w:tabs>
        <w:ind w:right="25" w:firstLine="709"/>
        <w:rPr>
          <w:sz w:val="28"/>
        </w:rPr>
      </w:pPr>
      <w:r>
        <w:rPr>
          <w:sz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неоговоренных исправлений).</w:t>
      </w:r>
    </w:p>
    <w:p w:rsidR="00FF1168" w:rsidRPr="00CA4500" w:rsidRDefault="00FF1168" w:rsidP="00DE14D4">
      <w:pPr>
        <w:pStyle w:val="a3"/>
        <w:ind w:right="25" w:firstLine="708"/>
        <w:jc w:val="both"/>
        <w:rPr>
          <w:sz w:val="28"/>
          <w:szCs w:val="28"/>
        </w:rPr>
      </w:pPr>
      <w:r w:rsidRPr="00CA4500">
        <w:rPr>
          <w:sz w:val="28"/>
          <w:szCs w:val="28"/>
        </w:rPr>
        <w:t xml:space="preserve">В случае отсутствия замечаний специалист </w:t>
      </w:r>
      <w:r w:rsidR="00E57624">
        <w:rPr>
          <w:sz w:val="28"/>
          <w:szCs w:val="28"/>
        </w:rPr>
        <w:t>Управления</w:t>
      </w:r>
      <w:r w:rsidRPr="00CA4500">
        <w:rPr>
          <w:sz w:val="28"/>
          <w:szCs w:val="28"/>
        </w:rPr>
        <w:t xml:space="preserve"> осуществляет:</w:t>
      </w:r>
    </w:p>
    <w:p w:rsidR="00FF1168" w:rsidRDefault="00FF1168" w:rsidP="00CA4500">
      <w:pPr>
        <w:pStyle w:val="a5"/>
        <w:numPr>
          <w:ilvl w:val="2"/>
          <w:numId w:val="18"/>
        </w:numPr>
        <w:tabs>
          <w:tab w:val="left" w:pos="985"/>
        </w:tabs>
        <w:spacing w:line="321" w:lineRule="exact"/>
        <w:ind w:firstLine="709"/>
        <w:rPr>
          <w:sz w:val="28"/>
        </w:rPr>
      </w:pPr>
      <w:r>
        <w:rPr>
          <w:sz w:val="28"/>
        </w:rPr>
        <w:t>прием и регистрацию запроса в специальном журнале;</w:t>
      </w:r>
    </w:p>
    <w:p w:rsidR="00FF1168" w:rsidRDefault="00FF1168" w:rsidP="00DE14D4">
      <w:pPr>
        <w:pStyle w:val="a5"/>
        <w:numPr>
          <w:ilvl w:val="2"/>
          <w:numId w:val="18"/>
        </w:numPr>
        <w:tabs>
          <w:tab w:val="left" w:pos="978"/>
        </w:tabs>
        <w:ind w:right="25" w:firstLine="709"/>
        <w:rPr>
          <w:sz w:val="28"/>
        </w:rPr>
      </w:pPr>
      <w:r>
        <w:rPr>
          <w:sz w:val="28"/>
        </w:rPr>
        <w:t>вручение заявителю копии запроса с отметкой о дате приема документов, присвоенном входящем номере, дате и времени исполнения муниципальной услуги.</w:t>
      </w:r>
    </w:p>
    <w:p w:rsidR="00FF1168" w:rsidRPr="00CA4500" w:rsidRDefault="00FF1168" w:rsidP="00DE14D4">
      <w:pPr>
        <w:pStyle w:val="a3"/>
        <w:spacing w:before="2"/>
        <w:ind w:right="25" w:firstLine="708"/>
        <w:jc w:val="both"/>
        <w:rPr>
          <w:sz w:val="28"/>
          <w:szCs w:val="28"/>
        </w:rPr>
      </w:pPr>
      <w:r w:rsidRPr="00CA4500">
        <w:rPr>
          <w:sz w:val="28"/>
          <w:szCs w:val="28"/>
        </w:rPr>
        <w:t xml:space="preserve">В случае наличия оснований для отказа в приеме документов специалист </w:t>
      </w:r>
      <w:r w:rsidR="00E57624">
        <w:rPr>
          <w:sz w:val="28"/>
          <w:szCs w:val="28"/>
        </w:rPr>
        <w:t>Управления</w:t>
      </w:r>
      <w:r w:rsidRPr="00CA4500">
        <w:rPr>
          <w:sz w:val="28"/>
          <w:szCs w:val="28"/>
        </w:rPr>
        <w:t>, ведущий прием документов,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w:t>
      </w:r>
    </w:p>
    <w:p w:rsidR="00FF1168" w:rsidRPr="00CA4500" w:rsidRDefault="00FF1168" w:rsidP="00DE14D4">
      <w:pPr>
        <w:pStyle w:val="a3"/>
        <w:spacing w:before="1"/>
        <w:ind w:right="25" w:firstLine="708"/>
        <w:jc w:val="both"/>
        <w:rPr>
          <w:sz w:val="28"/>
          <w:szCs w:val="28"/>
        </w:rPr>
      </w:pPr>
      <w:r w:rsidRPr="00CA4500">
        <w:rPr>
          <w:sz w:val="28"/>
          <w:szCs w:val="28"/>
        </w:rPr>
        <w:t>Процедуры,</w:t>
      </w:r>
      <w:r>
        <w:rPr>
          <w:sz w:val="28"/>
          <w:szCs w:val="28"/>
        </w:rPr>
        <w:t xml:space="preserve"> </w:t>
      </w:r>
      <w:r w:rsidRPr="00CA4500">
        <w:rPr>
          <w:sz w:val="28"/>
          <w:szCs w:val="28"/>
        </w:rPr>
        <w:t>указанные</w:t>
      </w:r>
      <w:r>
        <w:rPr>
          <w:sz w:val="28"/>
          <w:szCs w:val="28"/>
        </w:rPr>
        <w:t xml:space="preserve"> </w:t>
      </w:r>
      <w:r w:rsidRPr="00CA4500">
        <w:rPr>
          <w:sz w:val="28"/>
          <w:szCs w:val="28"/>
        </w:rPr>
        <w:t>в</w:t>
      </w:r>
      <w:r>
        <w:rPr>
          <w:sz w:val="28"/>
          <w:szCs w:val="28"/>
        </w:rPr>
        <w:t xml:space="preserve"> </w:t>
      </w:r>
      <w:r w:rsidRPr="00CA4500">
        <w:rPr>
          <w:sz w:val="28"/>
          <w:szCs w:val="28"/>
        </w:rPr>
        <w:t>настоящем</w:t>
      </w:r>
      <w:r>
        <w:rPr>
          <w:sz w:val="28"/>
          <w:szCs w:val="28"/>
        </w:rPr>
        <w:t xml:space="preserve"> </w:t>
      </w:r>
      <w:r w:rsidRPr="00CA4500">
        <w:rPr>
          <w:sz w:val="28"/>
          <w:szCs w:val="28"/>
        </w:rPr>
        <w:t>подпункте,</w:t>
      </w:r>
      <w:r>
        <w:rPr>
          <w:sz w:val="28"/>
          <w:szCs w:val="28"/>
        </w:rPr>
        <w:t xml:space="preserve"> </w:t>
      </w:r>
      <w:r w:rsidRPr="00CA4500">
        <w:rPr>
          <w:sz w:val="28"/>
          <w:szCs w:val="28"/>
        </w:rPr>
        <w:t>осуществляются</w:t>
      </w:r>
      <w:r>
        <w:rPr>
          <w:sz w:val="28"/>
          <w:szCs w:val="28"/>
        </w:rPr>
        <w:t xml:space="preserve"> </w:t>
      </w:r>
      <w:r w:rsidRPr="00CA4500">
        <w:rPr>
          <w:sz w:val="28"/>
          <w:szCs w:val="28"/>
        </w:rPr>
        <w:t>в</w:t>
      </w:r>
      <w:r>
        <w:rPr>
          <w:sz w:val="28"/>
          <w:szCs w:val="28"/>
        </w:rPr>
        <w:t xml:space="preserve"> </w:t>
      </w:r>
      <w:r w:rsidRPr="00CA4500">
        <w:rPr>
          <w:sz w:val="28"/>
          <w:szCs w:val="28"/>
        </w:rPr>
        <w:t>течение 15 минут.</w:t>
      </w:r>
    </w:p>
    <w:p w:rsidR="00FF1168" w:rsidRPr="00CA4500" w:rsidRDefault="00FF1168" w:rsidP="00DE14D4">
      <w:pPr>
        <w:pStyle w:val="a3"/>
        <w:ind w:right="25" w:firstLine="708"/>
        <w:jc w:val="both"/>
        <w:rPr>
          <w:sz w:val="28"/>
          <w:szCs w:val="28"/>
        </w:rPr>
      </w:pPr>
      <w:r w:rsidRPr="00CA4500">
        <w:rPr>
          <w:sz w:val="28"/>
          <w:szCs w:val="28"/>
        </w:rPr>
        <w:t>Результат процедур: принятое и зарегистрированное заявление или возвращенные заявителю документы.</w:t>
      </w:r>
    </w:p>
    <w:p w:rsidR="00FF1168" w:rsidRPr="00CA4500" w:rsidRDefault="00FF1168" w:rsidP="00DE14D4">
      <w:pPr>
        <w:pStyle w:val="a5"/>
        <w:numPr>
          <w:ilvl w:val="2"/>
          <w:numId w:val="28"/>
        </w:numPr>
        <w:tabs>
          <w:tab w:val="clear" w:pos="1540"/>
          <w:tab w:val="num" w:pos="0"/>
          <w:tab w:val="left" w:pos="1737"/>
        </w:tabs>
        <w:ind w:left="0" w:right="25" w:firstLine="880"/>
        <w:rPr>
          <w:sz w:val="28"/>
          <w:szCs w:val="28"/>
        </w:rPr>
      </w:pPr>
      <w:bookmarkStart w:id="15" w:name="_bookmark14"/>
      <w:bookmarkEnd w:id="15"/>
      <w:r w:rsidRPr="00CA4500">
        <w:rPr>
          <w:sz w:val="28"/>
          <w:szCs w:val="28"/>
        </w:rPr>
        <w:t xml:space="preserve">Начальник </w:t>
      </w:r>
      <w:r w:rsidR="00E57624">
        <w:rPr>
          <w:sz w:val="28"/>
          <w:szCs w:val="28"/>
        </w:rPr>
        <w:t>Управления</w:t>
      </w:r>
      <w:r w:rsidRPr="00CA4500">
        <w:rPr>
          <w:sz w:val="28"/>
          <w:szCs w:val="28"/>
        </w:rPr>
        <w:t xml:space="preserve"> определяет исполнителя из числа специалистов </w:t>
      </w:r>
      <w:r w:rsidR="00E57624">
        <w:rPr>
          <w:sz w:val="28"/>
          <w:szCs w:val="28"/>
        </w:rPr>
        <w:t>Управления</w:t>
      </w:r>
      <w:r w:rsidRPr="00CA4500">
        <w:rPr>
          <w:sz w:val="28"/>
          <w:szCs w:val="28"/>
        </w:rPr>
        <w:t xml:space="preserve"> и направляет ему заявление на</w:t>
      </w:r>
      <w:r>
        <w:rPr>
          <w:sz w:val="28"/>
          <w:szCs w:val="28"/>
        </w:rPr>
        <w:t xml:space="preserve"> </w:t>
      </w:r>
      <w:r w:rsidRPr="00CA4500">
        <w:rPr>
          <w:sz w:val="28"/>
          <w:szCs w:val="28"/>
        </w:rPr>
        <w:t>исполнение.</w:t>
      </w:r>
    </w:p>
    <w:p w:rsidR="00FF1168" w:rsidRPr="00CA4500" w:rsidRDefault="00FF1168" w:rsidP="00DE14D4">
      <w:pPr>
        <w:pStyle w:val="a3"/>
        <w:ind w:right="25" w:firstLine="708"/>
        <w:jc w:val="both"/>
        <w:rPr>
          <w:sz w:val="28"/>
          <w:szCs w:val="28"/>
        </w:rPr>
      </w:pPr>
      <w:r w:rsidRPr="00CA4500">
        <w:rPr>
          <w:sz w:val="28"/>
          <w:szCs w:val="28"/>
        </w:rPr>
        <w:t xml:space="preserve">Процедуры, устанавливаемые </w:t>
      </w:r>
      <w:hyperlink w:anchor="_bookmark14" w:history="1">
        <w:r w:rsidRPr="00CA4500">
          <w:rPr>
            <w:sz w:val="28"/>
            <w:szCs w:val="28"/>
          </w:rPr>
          <w:t>подпунктами 3.3.3</w:t>
        </w:r>
      </w:hyperlink>
      <w:r w:rsidRPr="00CA4500">
        <w:rPr>
          <w:sz w:val="28"/>
          <w:szCs w:val="28"/>
        </w:rPr>
        <w:t xml:space="preserve"> - </w:t>
      </w:r>
      <w:hyperlink w:anchor="_bookmark14" w:history="1">
        <w:r w:rsidRPr="00CA4500">
          <w:rPr>
            <w:sz w:val="28"/>
            <w:szCs w:val="28"/>
          </w:rPr>
          <w:t>3.3.5</w:t>
        </w:r>
      </w:hyperlink>
      <w:r w:rsidRPr="00CA4500">
        <w:rPr>
          <w:sz w:val="28"/>
          <w:szCs w:val="28"/>
        </w:rPr>
        <w:t xml:space="preserve"> настоящего Регламента, осуществляются в течение одного рабочего дня с момента окончания процедуры, предусмотренной </w:t>
      </w:r>
      <w:hyperlink w:anchor="_bookmark13" w:history="1">
        <w:r w:rsidRPr="00CA4500">
          <w:rPr>
            <w:sz w:val="28"/>
            <w:szCs w:val="28"/>
          </w:rPr>
          <w:t>подпунктом 3.3.2</w:t>
        </w:r>
      </w:hyperlink>
      <w:r w:rsidRPr="00CA4500">
        <w:rPr>
          <w:sz w:val="28"/>
          <w:szCs w:val="28"/>
        </w:rPr>
        <w:t xml:space="preserve"> настоящего Регламента.</w:t>
      </w:r>
    </w:p>
    <w:p w:rsidR="00FF1168" w:rsidRDefault="00FF1168" w:rsidP="00DE14D4">
      <w:pPr>
        <w:pStyle w:val="a5"/>
        <w:tabs>
          <w:tab w:val="left" w:pos="1320"/>
          <w:tab w:val="left" w:pos="9790"/>
        </w:tabs>
        <w:ind w:left="0" w:right="135" w:firstLine="0"/>
        <w:rPr>
          <w:sz w:val="28"/>
        </w:rPr>
      </w:pPr>
      <w:r>
        <w:rPr>
          <w:sz w:val="28"/>
        </w:rPr>
        <w:t xml:space="preserve">            3.4. Специалист </w:t>
      </w:r>
      <w:r w:rsidR="00E57624">
        <w:rPr>
          <w:sz w:val="28"/>
        </w:rPr>
        <w:t>Управления</w:t>
      </w:r>
      <w:r>
        <w:rPr>
          <w:sz w:val="28"/>
        </w:rPr>
        <w:t xml:space="preserve"> осуществляет проверку наличия оснований  для отказа в предоставлении муниципальной услуги, указанных в </w:t>
      </w:r>
      <w:hyperlink w:anchor="_bookmark7" w:history="1">
        <w:r>
          <w:rPr>
            <w:sz w:val="28"/>
          </w:rPr>
          <w:t>пункте 2.</w:t>
        </w:r>
      </w:hyperlink>
      <w:r>
        <w:rPr>
          <w:sz w:val="28"/>
        </w:rPr>
        <w:t xml:space="preserve">8 настоящего Регламента. В случае наличия оснований для отказа в предоставлении муниципальной услуги специалист </w:t>
      </w:r>
      <w:r w:rsidR="00E57624">
        <w:rPr>
          <w:sz w:val="28"/>
        </w:rPr>
        <w:t>Управления</w:t>
      </w:r>
      <w:r>
        <w:rPr>
          <w:sz w:val="28"/>
        </w:rPr>
        <w:t xml:space="preserve"> подготавливает уведомление об отказе в предоставлении муниципальной услуги.</w:t>
      </w:r>
    </w:p>
    <w:p w:rsidR="00FF1168" w:rsidRPr="00CA4500" w:rsidRDefault="00FF1168" w:rsidP="00DE14D4">
      <w:pPr>
        <w:pStyle w:val="a3"/>
        <w:ind w:right="135" w:firstLine="708"/>
        <w:jc w:val="both"/>
        <w:rPr>
          <w:sz w:val="28"/>
          <w:szCs w:val="28"/>
        </w:rPr>
      </w:pPr>
      <w:r w:rsidRPr="00CA4500">
        <w:rPr>
          <w:sz w:val="28"/>
          <w:szCs w:val="28"/>
        </w:rPr>
        <w:t xml:space="preserve">Процедуры, устанавливаемые настоящим пунктом, осуществляются в течение двух рабочих дней с момента окончания процедуры, </w:t>
      </w:r>
      <w:r>
        <w:rPr>
          <w:sz w:val="28"/>
          <w:szCs w:val="28"/>
        </w:rPr>
        <w:t xml:space="preserve"> </w:t>
      </w:r>
      <w:r w:rsidRPr="00CA4500">
        <w:rPr>
          <w:sz w:val="28"/>
          <w:szCs w:val="28"/>
        </w:rPr>
        <w:t>предусмотренной</w:t>
      </w:r>
      <w:hyperlink w:anchor="_bookmark14" w:history="1">
        <w:r w:rsidRPr="00CA4500">
          <w:rPr>
            <w:sz w:val="28"/>
            <w:szCs w:val="28"/>
          </w:rPr>
          <w:t xml:space="preserve"> подпунктом 3.3.5 </w:t>
        </w:r>
      </w:hyperlink>
      <w:r w:rsidRPr="00CA4500">
        <w:rPr>
          <w:sz w:val="28"/>
          <w:szCs w:val="28"/>
        </w:rPr>
        <w:t>настоящего Регламента.</w:t>
      </w:r>
    </w:p>
    <w:p w:rsidR="00FF1168" w:rsidRPr="00CA4500" w:rsidRDefault="00FF1168" w:rsidP="00532578">
      <w:pPr>
        <w:pStyle w:val="a5"/>
        <w:numPr>
          <w:ilvl w:val="1"/>
          <w:numId w:val="29"/>
        </w:numPr>
        <w:tabs>
          <w:tab w:val="left" w:pos="1314"/>
        </w:tabs>
        <w:spacing w:line="321" w:lineRule="exact"/>
        <w:rPr>
          <w:sz w:val="28"/>
          <w:szCs w:val="28"/>
        </w:rPr>
      </w:pPr>
      <w:bookmarkStart w:id="16" w:name="_bookmark15"/>
      <w:bookmarkEnd w:id="16"/>
      <w:r w:rsidRPr="00CA4500">
        <w:rPr>
          <w:sz w:val="28"/>
          <w:szCs w:val="28"/>
        </w:rPr>
        <w:t>Подготовка результата предоставления муниципальной</w:t>
      </w:r>
      <w:r>
        <w:rPr>
          <w:sz w:val="28"/>
          <w:szCs w:val="28"/>
        </w:rPr>
        <w:t xml:space="preserve"> </w:t>
      </w:r>
      <w:r w:rsidRPr="00CA4500">
        <w:rPr>
          <w:sz w:val="28"/>
          <w:szCs w:val="28"/>
        </w:rPr>
        <w:t>услуги.</w:t>
      </w:r>
    </w:p>
    <w:p w:rsidR="00FF1168" w:rsidRPr="00CA4500" w:rsidRDefault="00FF1168" w:rsidP="00532578">
      <w:pPr>
        <w:pStyle w:val="a5"/>
        <w:tabs>
          <w:tab w:val="left" w:pos="1522"/>
        </w:tabs>
        <w:rPr>
          <w:sz w:val="28"/>
          <w:szCs w:val="28"/>
        </w:rPr>
      </w:pPr>
      <w:bookmarkStart w:id="17" w:name="_bookmark16"/>
      <w:bookmarkEnd w:id="17"/>
      <w:r w:rsidRPr="00CA4500">
        <w:rPr>
          <w:sz w:val="28"/>
          <w:szCs w:val="28"/>
        </w:rPr>
        <w:t xml:space="preserve">3.5.1. Специалист </w:t>
      </w:r>
      <w:r w:rsidR="00E57624">
        <w:rPr>
          <w:sz w:val="28"/>
          <w:szCs w:val="28"/>
        </w:rPr>
        <w:t>Управления</w:t>
      </w:r>
      <w:r>
        <w:rPr>
          <w:sz w:val="28"/>
          <w:szCs w:val="28"/>
        </w:rPr>
        <w:t xml:space="preserve"> </w:t>
      </w:r>
      <w:r w:rsidRPr="00CA4500">
        <w:rPr>
          <w:sz w:val="28"/>
          <w:szCs w:val="28"/>
        </w:rPr>
        <w:t>осуществляет:</w:t>
      </w:r>
    </w:p>
    <w:p w:rsidR="00FF1168" w:rsidRPr="00CA4500" w:rsidRDefault="00FF1168" w:rsidP="00532578">
      <w:pPr>
        <w:pStyle w:val="a5"/>
        <w:numPr>
          <w:ilvl w:val="2"/>
          <w:numId w:val="18"/>
        </w:numPr>
        <w:tabs>
          <w:tab w:val="left" w:pos="985"/>
        </w:tabs>
        <w:ind w:firstLine="709"/>
        <w:rPr>
          <w:sz w:val="28"/>
          <w:szCs w:val="28"/>
        </w:rPr>
      </w:pPr>
      <w:r w:rsidRPr="00CA4500">
        <w:rPr>
          <w:sz w:val="28"/>
          <w:szCs w:val="28"/>
        </w:rPr>
        <w:t>подготовку разрешения или уведомления об</w:t>
      </w:r>
      <w:r>
        <w:rPr>
          <w:sz w:val="28"/>
          <w:szCs w:val="28"/>
        </w:rPr>
        <w:t xml:space="preserve"> </w:t>
      </w:r>
      <w:r w:rsidRPr="00CA4500">
        <w:rPr>
          <w:sz w:val="28"/>
          <w:szCs w:val="28"/>
        </w:rPr>
        <w:t>отказе;</w:t>
      </w:r>
    </w:p>
    <w:p w:rsidR="00FF1168" w:rsidRPr="00CA4500" w:rsidRDefault="00FF1168" w:rsidP="00532578">
      <w:pPr>
        <w:pStyle w:val="a5"/>
        <w:numPr>
          <w:ilvl w:val="2"/>
          <w:numId w:val="18"/>
        </w:numPr>
        <w:tabs>
          <w:tab w:val="left" w:pos="985"/>
        </w:tabs>
        <w:ind w:firstLine="709"/>
        <w:rPr>
          <w:sz w:val="28"/>
          <w:szCs w:val="28"/>
        </w:rPr>
      </w:pPr>
      <w:r w:rsidRPr="00CA4500">
        <w:rPr>
          <w:sz w:val="28"/>
          <w:szCs w:val="28"/>
        </w:rPr>
        <w:t>направление разрешения на</w:t>
      </w:r>
      <w:r>
        <w:rPr>
          <w:sz w:val="28"/>
          <w:szCs w:val="28"/>
        </w:rPr>
        <w:t xml:space="preserve"> </w:t>
      </w:r>
      <w:r w:rsidRPr="00CA4500">
        <w:rPr>
          <w:sz w:val="28"/>
          <w:szCs w:val="28"/>
        </w:rPr>
        <w:t>согласование.</w:t>
      </w:r>
    </w:p>
    <w:p w:rsidR="00FF1168" w:rsidRPr="00CA4500" w:rsidRDefault="00FF1168" w:rsidP="00DE14D4">
      <w:pPr>
        <w:pStyle w:val="a3"/>
        <w:ind w:right="25" w:firstLine="708"/>
        <w:jc w:val="both"/>
        <w:rPr>
          <w:sz w:val="28"/>
          <w:szCs w:val="28"/>
        </w:rPr>
      </w:pPr>
      <w:r w:rsidRPr="00CA4500">
        <w:rPr>
          <w:sz w:val="28"/>
          <w:szCs w:val="28"/>
        </w:rPr>
        <w:t xml:space="preserve">Результат процедуры: направленное на согласование разрешение или </w:t>
      </w:r>
      <w:r>
        <w:rPr>
          <w:sz w:val="28"/>
          <w:szCs w:val="28"/>
        </w:rPr>
        <w:t xml:space="preserve"> </w:t>
      </w:r>
      <w:r w:rsidRPr="00CA4500">
        <w:rPr>
          <w:sz w:val="28"/>
          <w:szCs w:val="28"/>
        </w:rPr>
        <w:t>уведомление об отказе.</w:t>
      </w:r>
    </w:p>
    <w:p w:rsidR="00FF1168" w:rsidRPr="00E57624" w:rsidRDefault="00FF1168" w:rsidP="00E57624">
      <w:pPr>
        <w:pStyle w:val="a5"/>
        <w:numPr>
          <w:ilvl w:val="2"/>
          <w:numId w:val="30"/>
        </w:numPr>
        <w:tabs>
          <w:tab w:val="clear" w:pos="1540"/>
          <w:tab w:val="left" w:pos="1560"/>
        </w:tabs>
        <w:ind w:left="0" w:firstLine="851"/>
        <w:rPr>
          <w:sz w:val="28"/>
          <w:szCs w:val="28"/>
        </w:rPr>
      </w:pPr>
      <w:bookmarkStart w:id="18" w:name="_bookmark17"/>
      <w:bookmarkEnd w:id="18"/>
      <w:r w:rsidRPr="00E57624">
        <w:rPr>
          <w:sz w:val="28"/>
          <w:szCs w:val="28"/>
        </w:rPr>
        <w:t>Глава</w:t>
      </w:r>
      <w:r w:rsidR="00E57624" w:rsidRPr="00E57624">
        <w:rPr>
          <w:sz w:val="28"/>
          <w:szCs w:val="28"/>
        </w:rPr>
        <w:t xml:space="preserve"> местного самоуправления, а при его отсутствии – первый заместитель главы Администрации,</w:t>
      </w:r>
      <w:r w:rsidRPr="00E57624">
        <w:rPr>
          <w:sz w:val="28"/>
          <w:szCs w:val="28"/>
        </w:rPr>
        <w:t xml:space="preserve"> подписывает разрешение или уведомление</w:t>
      </w:r>
      <w:r w:rsidR="00E57624" w:rsidRPr="00E57624">
        <w:rPr>
          <w:sz w:val="28"/>
          <w:szCs w:val="28"/>
        </w:rPr>
        <w:t xml:space="preserve"> </w:t>
      </w:r>
      <w:r w:rsidRPr="00E57624">
        <w:rPr>
          <w:sz w:val="28"/>
          <w:szCs w:val="28"/>
        </w:rPr>
        <w:t xml:space="preserve">об отказе и направляет его в </w:t>
      </w:r>
      <w:r w:rsidR="00E57624">
        <w:rPr>
          <w:sz w:val="28"/>
          <w:szCs w:val="28"/>
        </w:rPr>
        <w:t>Управление</w:t>
      </w:r>
      <w:r w:rsidRPr="00E57624">
        <w:rPr>
          <w:sz w:val="28"/>
          <w:szCs w:val="28"/>
        </w:rPr>
        <w:t>.</w:t>
      </w:r>
    </w:p>
    <w:p w:rsidR="00FF1168" w:rsidRPr="00CA4500" w:rsidRDefault="00FF1168" w:rsidP="00DE14D4">
      <w:pPr>
        <w:pStyle w:val="a3"/>
        <w:ind w:right="25" w:firstLine="708"/>
        <w:jc w:val="both"/>
        <w:rPr>
          <w:sz w:val="28"/>
          <w:szCs w:val="28"/>
        </w:rPr>
      </w:pPr>
      <w:r w:rsidRPr="00CA4500">
        <w:rPr>
          <w:sz w:val="28"/>
          <w:szCs w:val="28"/>
        </w:rPr>
        <w:t xml:space="preserve">Процедуры, устанавливаемые настоящим подпунктом, осуществляются в </w:t>
      </w:r>
      <w:r w:rsidRPr="00CA4500">
        <w:rPr>
          <w:sz w:val="28"/>
          <w:szCs w:val="28"/>
        </w:rPr>
        <w:lastRenderedPageBreak/>
        <w:t>течение одного дня с момента окончания процедуры, предусмотренной</w:t>
      </w:r>
      <w:hyperlink w:anchor="_bookmark16" w:history="1">
        <w:r w:rsidRPr="00CA4500">
          <w:rPr>
            <w:sz w:val="28"/>
            <w:szCs w:val="28"/>
          </w:rPr>
          <w:t xml:space="preserve"> подпунктом 3.5.1 </w:t>
        </w:r>
      </w:hyperlink>
      <w:r w:rsidRPr="00CA4500">
        <w:rPr>
          <w:sz w:val="28"/>
          <w:szCs w:val="28"/>
        </w:rPr>
        <w:t>настоящего Регламента.</w:t>
      </w:r>
    </w:p>
    <w:p w:rsidR="00FF1168" w:rsidRPr="00CA4500" w:rsidRDefault="00FF1168" w:rsidP="00DE14D4">
      <w:pPr>
        <w:pStyle w:val="a3"/>
        <w:ind w:right="135" w:firstLine="708"/>
        <w:jc w:val="both"/>
        <w:rPr>
          <w:sz w:val="28"/>
          <w:szCs w:val="28"/>
        </w:rPr>
      </w:pPr>
      <w:r w:rsidRPr="00CA4500">
        <w:rPr>
          <w:sz w:val="28"/>
          <w:szCs w:val="28"/>
        </w:rPr>
        <w:t>Результат процедуры: подписанное разрешение или уведомление об отказе.</w:t>
      </w:r>
    </w:p>
    <w:p w:rsidR="00FF1168" w:rsidRDefault="00FF1168" w:rsidP="00DE14D4">
      <w:pPr>
        <w:pStyle w:val="a5"/>
        <w:numPr>
          <w:ilvl w:val="2"/>
          <w:numId w:val="30"/>
        </w:numPr>
        <w:tabs>
          <w:tab w:val="clear" w:pos="1540"/>
          <w:tab w:val="num" w:pos="0"/>
        </w:tabs>
        <w:spacing w:before="1"/>
        <w:ind w:left="0" w:right="25" w:firstLine="770"/>
        <w:rPr>
          <w:sz w:val="28"/>
        </w:rPr>
      </w:pPr>
      <w:r>
        <w:rPr>
          <w:sz w:val="28"/>
        </w:rPr>
        <w:t xml:space="preserve">Специалист </w:t>
      </w:r>
      <w:r w:rsidR="00E57624">
        <w:rPr>
          <w:sz w:val="28"/>
        </w:rPr>
        <w:t>Управления</w:t>
      </w:r>
      <w:r>
        <w:rPr>
          <w:sz w:val="28"/>
        </w:rPr>
        <w:t xml:space="preserve"> вносит запись о разрешении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8"/>
        </w:rPr>
        <w:t>округа</w:t>
      </w:r>
      <w:r>
        <w:rPr>
          <w:sz w:val="28"/>
        </w:rPr>
        <w:t xml:space="preserve">, посадку (взлет) на площадки, расположенные в границах Павловского муниципального </w:t>
      </w:r>
      <w:r w:rsidR="00FD7D89">
        <w:rPr>
          <w:sz w:val="28"/>
        </w:rPr>
        <w:t>округа</w:t>
      </w:r>
      <w:r>
        <w:rPr>
          <w:sz w:val="28"/>
        </w:rPr>
        <w:t>, сведения о которых не опубликованы в документах аэронавигационной информации.</w:t>
      </w:r>
    </w:p>
    <w:p w:rsidR="00FF1168" w:rsidRPr="00CA4500" w:rsidRDefault="00FF1168" w:rsidP="00DE14D4">
      <w:pPr>
        <w:pStyle w:val="a3"/>
        <w:spacing w:before="1"/>
        <w:ind w:right="25" w:firstLine="708"/>
        <w:jc w:val="both"/>
        <w:rPr>
          <w:sz w:val="28"/>
          <w:szCs w:val="28"/>
        </w:rPr>
      </w:pPr>
      <w:r w:rsidRPr="00CA4500">
        <w:rPr>
          <w:sz w:val="28"/>
          <w:szCs w:val="28"/>
        </w:rPr>
        <w:t>Процедуры, устанавливаемые настоящим подпунктом, осуществляются в течение одного дня с момента окончания процедуры, предусмотренной</w:t>
      </w:r>
      <w:hyperlink w:anchor="_bookmark17" w:history="1">
        <w:r w:rsidRPr="00CA4500">
          <w:rPr>
            <w:sz w:val="28"/>
            <w:szCs w:val="28"/>
          </w:rPr>
          <w:t xml:space="preserve"> подпунктом 3.5.2 </w:t>
        </w:r>
      </w:hyperlink>
      <w:r w:rsidRPr="00CA4500">
        <w:rPr>
          <w:sz w:val="28"/>
          <w:szCs w:val="28"/>
        </w:rPr>
        <w:t>настоящего Регламента.</w:t>
      </w:r>
    </w:p>
    <w:p w:rsidR="00FF1168" w:rsidRPr="00CA4500" w:rsidRDefault="00FF1168" w:rsidP="00DE14D4">
      <w:pPr>
        <w:pStyle w:val="a3"/>
        <w:ind w:right="25" w:firstLine="708"/>
        <w:jc w:val="both"/>
        <w:rPr>
          <w:sz w:val="28"/>
          <w:szCs w:val="28"/>
        </w:rPr>
      </w:pPr>
      <w:r w:rsidRPr="00CA4500">
        <w:rPr>
          <w:sz w:val="28"/>
          <w:szCs w:val="28"/>
        </w:rPr>
        <w:t>Результат процедуры: запись о разрешении, внесенная в журнал 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w:t>
      </w:r>
      <w:r>
        <w:rPr>
          <w:sz w:val="28"/>
          <w:szCs w:val="28"/>
        </w:rPr>
        <w:t xml:space="preserve">авловского </w:t>
      </w:r>
      <w:r w:rsidRPr="00CA4500">
        <w:rPr>
          <w:sz w:val="28"/>
          <w:szCs w:val="28"/>
        </w:rPr>
        <w:t xml:space="preserve">муниципального </w:t>
      </w:r>
      <w:r w:rsidR="00FD7D89">
        <w:rPr>
          <w:sz w:val="28"/>
          <w:szCs w:val="28"/>
        </w:rPr>
        <w:t>округа</w:t>
      </w:r>
      <w:r w:rsidRPr="00CA4500">
        <w:rPr>
          <w:sz w:val="28"/>
          <w:szCs w:val="28"/>
        </w:rPr>
        <w:t>, посадку (взлет) на площадки, расположенные в границах П</w:t>
      </w:r>
      <w:r>
        <w:rPr>
          <w:sz w:val="28"/>
          <w:szCs w:val="28"/>
        </w:rPr>
        <w:t xml:space="preserve">авловского </w:t>
      </w:r>
      <w:r w:rsidRPr="00CA4500">
        <w:rPr>
          <w:sz w:val="28"/>
          <w:szCs w:val="28"/>
        </w:rPr>
        <w:t xml:space="preserve"> муниципального </w:t>
      </w:r>
      <w:r w:rsidR="00FD7D89">
        <w:rPr>
          <w:sz w:val="28"/>
          <w:szCs w:val="28"/>
        </w:rPr>
        <w:t>округа</w:t>
      </w:r>
      <w:r w:rsidRPr="00CA4500">
        <w:rPr>
          <w:sz w:val="28"/>
          <w:szCs w:val="28"/>
        </w:rPr>
        <w:t xml:space="preserve">, сведения о которых не опубликованы в документах аэронавигационной информации </w:t>
      </w:r>
      <w:hyperlink w:anchor="_bookmark27" w:history="1">
        <w:r w:rsidRPr="00CA4500">
          <w:rPr>
            <w:sz w:val="28"/>
            <w:szCs w:val="28"/>
          </w:rPr>
          <w:t>(Приложение № 6)</w:t>
        </w:r>
      </w:hyperlink>
      <w:r w:rsidRPr="00CA4500">
        <w:rPr>
          <w:sz w:val="28"/>
          <w:szCs w:val="28"/>
        </w:rPr>
        <w:t>.</w:t>
      </w:r>
    </w:p>
    <w:p w:rsidR="00FF1168" w:rsidRDefault="00FF1168" w:rsidP="00CA4500">
      <w:pPr>
        <w:pStyle w:val="a5"/>
        <w:tabs>
          <w:tab w:val="left" w:pos="1314"/>
        </w:tabs>
        <w:spacing w:line="322" w:lineRule="exact"/>
        <w:ind w:left="410" w:firstLine="0"/>
        <w:rPr>
          <w:sz w:val="28"/>
        </w:rPr>
      </w:pPr>
      <w:bookmarkStart w:id="19" w:name="_bookmark18"/>
      <w:bookmarkEnd w:id="19"/>
      <w:r>
        <w:rPr>
          <w:sz w:val="28"/>
        </w:rPr>
        <w:t xml:space="preserve">      3.6.Выдача заявителю результата муниципальной услуги.</w:t>
      </w:r>
    </w:p>
    <w:p w:rsidR="00FF1168" w:rsidRDefault="00FF1168" w:rsidP="00CA4500">
      <w:pPr>
        <w:pStyle w:val="a5"/>
        <w:tabs>
          <w:tab w:val="left" w:pos="1522"/>
        </w:tabs>
        <w:ind w:left="820" w:firstLine="0"/>
        <w:rPr>
          <w:sz w:val="28"/>
        </w:rPr>
      </w:pPr>
      <w:r>
        <w:rPr>
          <w:sz w:val="28"/>
        </w:rPr>
        <w:t xml:space="preserve"> 3.6.1.Специалист</w:t>
      </w:r>
      <w:r>
        <w:rPr>
          <w:spacing w:val="-1"/>
          <w:sz w:val="28"/>
        </w:rPr>
        <w:t xml:space="preserve"> </w:t>
      </w:r>
      <w:r w:rsidR="00E57624">
        <w:rPr>
          <w:spacing w:val="-1"/>
          <w:sz w:val="28"/>
        </w:rPr>
        <w:t>Управления</w:t>
      </w:r>
      <w:r>
        <w:rPr>
          <w:sz w:val="28"/>
        </w:rPr>
        <w:t>:</w:t>
      </w:r>
    </w:p>
    <w:p w:rsidR="00FF1168" w:rsidRDefault="00FF1168" w:rsidP="00CA4500">
      <w:pPr>
        <w:pStyle w:val="a5"/>
        <w:numPr>
          <w:ilvl w:val="2"/>
          <w:numId w:val="18"/>
        </w:numPr>
        <w:tabs>
          <w:tab w:val="left" w:pos="985"/>
        </w:tabs>
        <w:spacing w:line="322" w:lineRule="exact"/>
        <w:ind w:firstLine="709"/>
        <w:rPr>
          <w:sz w:val="28"/>
        </w:rPr>
      </w:pPr>
      <w:r>
        <w:rPr>
          <w:sz w:val="28"/>
        </w:rPr>
        <w:t>регистрирует разрешение или уведомление об отказе;</w:t>
      </w:r>
    </w:p>
    <w:p w:rsidR="00FF1168" w:rsidRDefault="00FF1168" w:rsidP="00DE14D4">
      <w:pPr>
        <w:pStyle w:val="a5"/>
        <w:numPr>
          <w:ilvl w:val="2"/>
          <w:numId w:val="18"/>
        </w:numPr>
        <w:tabs>
          <w:tab w:val="left" w:pos="985"/>
        </w:tabs>
        <w:ind w:right="25" w:firstLine="709"/>
        <w:rPr>
          <w:sz w:val="28"/>
        </w:rPr>
      </w:pPr>
      <w:r>
        <w:rPr>
          <w:sz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разрешения или уведомления об отказе.</w:t>
      </w:r>
    </w:p>
    <w:p w:rsidR="00FF1168" w:rsidRPr="002F63B0" w:rsidRDefault="00FF1168" w:rsidP="00DE14D4">
      <w:pPr>
        <w:pStyle w:val="a3"/>
        <w:ind w:right="25" w:firstLine="708"/>
        <w:jc w:val="both"/>
        <w:rPr>
          <w:sz w:val="28"/>
          <w:szCs w:val="28"/>
        </w:rPr>
      </w:pPr>
      <w:r w:rsidRPr="002F63B0">
        <w:rPr>
          <w:sz w:val="28"/>
          <w:szCs w:val="28"/>
        </w:rPr>
        <w:t xml:space="preserve">Процедуры, устанавливаемые настоящим подпунктом, осуществляются в течение одного дня с момента окончания процедуры, предусмотренной </w:t>
      </w:r>
      <w:hyperlink w:anchor="_bookmark15" w:history="1">
        <w:r w:rsidRPr="002F63B0">
          <w:rPr>
            <w:sz w:val="28"/>
            <w:szCs w:val="28"/>
          </w:rPr>
          <w:t>пунктом</w:t>
        </w:r>
      </w:hyperlink>
      <w:r w:rsidRPr="002F63B0">
        <w:rPr>
          <w:sz w:val="28"/>
          <w:szCs w:val="28"/>
        </w:rPr>
        <w:t xml:space="preserve">  3.5. настоящего Регламента.</w:t>
      </w:r>
    </w:p>
    <w:p w:rsidR="00FF1168" w:rsidRPr="002F63B0" w:rsidRDefault="00FF1168" w:rsidP="00DE14D4">
      <w:pPr>
        <w:pStyle w:val="a3"/>
        <w:ind w:right="135" w:firstLine="708"/>
        <w:jc w:val="both"/>
        <w:rPr>
          <w:sz w:val="28"/>
          <w:szCs w:val="28"/>
        </w:rPr>
      </w:pPr>
      <w:r w:rsidRPr="002F63B0">
        <w:rPr>
          <w:sz w:val="28"/>
          <w:szCs w:val="28"/>
        </w:rPr>
        <w:t>Результат</w:t>
      </w:r>
      <w:r>
        <w:rPr>
          <w:sz w:val="28"/>
          <w:szCs w:val="28"/>
        </w:rPr>
        <w:t xml:space="preserve"> </w:t>
      </w:r>
      <w:r w:rsidRPr="002F63B0">
        <w:rPr>
          <w:sz w:val="28"/>
          <w:szCs w:val="28"/>
        </w:rPr>
        <w:t>процедур:</w:t>
      </w:r>
      <w:r>
        <w:rPr>
          <w:sz w:val="28"/>
          <w:szCs w:val="28"/>
        </w:rPr>
        <w:t xml:space="preserve"> </w:t>
      </w:r>
      <w:r w:rsidRPr="002F63B0">
        <w:rPr>
          <w:sz w:val="28"/>
          <w:szCs w:val="28"/>
        </w:rPr>
        <w:t>извещение</w:t>
      </w:r>
      <w:r>
        <w:rPr>
          <w:sz w:val="28"/>
          <w:szCs w:val="28"/>
        </w:rPr>
        <w:t xml:space="preserve"> </w:t>
      </w:r>
      <w:r w:rsidRPr="002F63B0">
        <w:rPr>
          <w:sz w:val="28"/>
          <w:szCs w:val="28"/>
        </w:rPr>
        <w:t>заявителя</w:t>
      </w:r>
      <w:r>
        <w:rPr>
          <w:sz w:val="28"/>
          <w:szCs w:val="28"/>
        </w:rPr>
        <w:t xml:space="preserve"> </w:t>
      </w:r>
      <w:r w:rsidRPr="002F63B0">
        <w:rPr>
          <w:sz w:val="28"/>
          <w:szCs w:val="28"/>
        </w:rPr>
        <w:t>(его</w:t>
      </w:r>
      <w:r>
        <w:rPr>
          <w:sz w:val="28"/>
          <w:szCs w:val="28"/>
        </w:rPr>
        <w:t xml:space="preserve"> </w:t>
      </w:r>
      <w:r w:rsidRPr="002F63B0">
        <w:rPr>
          <w:sz w:val="28"/>
          <w:szCs w:val="28"/>
        </w:rPr>
        <w:t>представителя)</w:t>
      </w:r>
      <w:r>
        <w:rPr>
          <w:sz w:val="28"/>
          <w:szCs w:val="28"/>
        </w:rPr>
        <w:t xml:space="preserve"> </w:t>
      </w:r>
      <w:r w:rsidRPr="002F63B0">
        <w:rPr>
          <w:sz w:val="28"/>
          <w:szCs w:val="28"/>
        </w:rPr>
        <w:t>о</w:t>
      </w:r>
      <w:r>
        <w:rPr>
          <w:sz w:val="28"/>
          <w:szCs w:val="28"/>
        </w:rPr>
        <w:t xml:space="preserve"> </w:t>
      </w:r>
      <w:r w:rsidRPr="002F63B0">
        <w:rPr>
          <w:sz w:val="28"/>
          <w:szCs w:val="28"/>
        </w:rPr>
        <w:t>результате предоставления муниципальной услуги.</w:t>
      </w:r>
    </w:p>
    <w:p w:rsidR="00FF1168" w:rsidRPr="002F63B0" w:rsidRDefault="00FF1168" w:rsidP="00DE14D4">
      <w:pPr>
        <w:pStyle w:val="a5"/>
        <w:tabs>
          <w:tab w:val="left" w:pos="1666"/>
        </w:tabs>
        <w:ind w:left="0" w:right="25" w:firstLine="820"/>
        <w:rPr>
          <w:sz w:val="28"/>
          <w:szCs w:val="28"/>
        </w:rPr>
      </w:pPr>
      <w:r w:rsidRPr="002F63B0">
        <w:rPr>
          <w:sz w:val="28"/>
          <w:szCs w:val="28"/>
        </w:rPr>
        <w:t xml:space="preserve">3.6.2.Специалист </w:t>
      </w:r>
      <w:r w:rsidR="00E57624">
        <w:rPr>
          <w:sz w:val="28"/>
          <w:szCs w:val="28"/>
        </w:rPr>
        <w:t>Управления</w:t>
      </w:r>
      <w:r w:rsidRPr="002F63B0">
        <w:rPr>
          <w:sz w:val="28"/>
          <w:szCs w:val="28"/>
        </w:rPr>
        <w:t xml:space="preserve"> выдает заявителю (его представителю) разрешение или уведомление об</w:t>
      </w:r>
      <w:r>
        <w:rPr>
          <w:sz w:val="28"/>
          <w:szCs w:val="28"/>
        </w:rPr>
        <w:t xml:space="preserve"> </w:t>
      </w:r>
      <w:r w:rsidRPr="002F63B0">
        <w:rPr>
          <w:sz w:val="28"/>
          <w:szCs w:val="28"/>
        </w:rPr>
        <w:t>отказе.</w:t>
      </w:r>
    </w:p>
    <w:p w:rsidR="00FF1168" w:rsidRPr="002F63B0" w:rsidRDefault="00FF1168" w:rsidP="00DE14D4">
      <w:pPr>
        <w:pStyle w:val="a3"/>
        <w:ind w:right="135" w:firstLine="708"/>
        <w:jc w:val="both"/>
        <w:rPr>
          <w:sz w:val="28"/>
          <w:szCs w:val="28"/>
        </w:rPr>
      </w:pPr>
      <w:r w:rsidRPr="002F63B0">
        <w:rPr>
          <w:sz w:val="28"/>
          <w:szCs w:val="28"/>
        </w:rPr>
        <w:t>Выдача заявителю разрешения или уведомления об отказе на руки осуществляется в течение 15 минут в порядке очередности в день прибытия заявителя.</w:t>
      </w:r>
    </w:p>
    <w:p w:rsidR="00FF1168" w:rsidRPr="002F63B0" w:rsidRDefault="00FF1168" w:rsidP="00CA4500">
      <w:pPr>
        <w:pStyle w:val="a3"/>
        <w:ind w:left="821"/>
        <w:jc w:val="both"/>
        <w:rPr>
          <w:sz w:val="28"/>
          <w:szCs w:val="28"/>
        </w:rPr>
      </w:pPr>
      <w:r w:rsidRPr="002F63B0">
        <w:rPr>
          <w:sz w:val="28"/>
          <w:szCs w:val="28"/>
        </w:rPr>
        <w:t>Результат процедур: выданное разрешение или уведомление об отказе.</w:t>
      </w:r>
    </w:p>
    <w:p w:rsidR="00FF1168" w:rsidRDefault="00FF1168" w:rsidP="00CA4500">
      <w:pPr>
        <w:pStyle w:val="a5"/>
        <w:numPr>
          <w:ilvl w:val="1"/>
          <w:numId w:val="9"/>
        </w:numPr>
        <w:tabs>
          <w:tab w:val="left" w:pos="1314"/>
        </w:tabs>
        <w:ind w:hanging="492"/>
        <w:rPr>
          <w:sz w:val="28"/>
        </w:rPr>
      </w:pPr>
      <w:r>
        <w:rPr>
          <w:sz w:val="28"/>
        </w:rPr>
        <w:t xml:space="preserve">       3.7. Предоставление муниципальной услуги через МФЦ.</w:t>
      </w:r>
    </w:p>
    <w:p w:rsidR="00FF1168" w:rsidRDefault="00FF1168" w:rsidP="00DE14D4">
      <w:pPr>
        <w:pStyle w:val="a5"/>
        <w:numPr>
          <w:ilvl w:val="2"/>
          <w:numId w:val="31"/>
        </w:numPr>
        <w:tabs>
          <w:tab w:val="clear" w:pos="1612"/>
          <w:tab w:val="left" w:pos="0"/>
        </w:tabs>
        <w:ind w:left="0" w:right="25" w:firstLine="880"/>
        <w:rPr>
          <w:sz w:val="28"/>
        </w:rPr>
      </w:pPr>
      <w:r>
        <w:rPr>
          <w:sz w:val="28"/>
        </w:rPr>
        <w:t>Заявитель вправе обратиться для получения муниципальной услуги в МФЦ.</w:t>
      </w:r>
    </w:p>
    <w:p w:rsidR="00FF1168" w:rsidRDefault="00FF1168" w:rsidP="00DE14D4">
      <w:pPr>
        <w:pStyle w:val="a5"/>
        <w:tabs>
          <w:tab w:val="left" w:pos="1526"/>
        </w:tabs>
        <w:ind w:right="25" w:firstLine="0"/>
        <w:rPr>
          <w:sz w:val="28"/>
        </w:rPr>
      </w:pPr>
      <w:r>
        <w:rPr>
          <w:sz w:val="28"/>
        </w:rPr>
        <w:t xml:space="preserve">         3.7.2. Предоставление муниципальной услуги через МФЦ осуществляется в соответствии с регламентом работы МФЦ, утвержденным в установленном порядке.</w:t>
      </w:r>
    </w:p>
    <w:p w:rsidR="00FF1168" w:rsidRDefault="00FF1168" w:rsidP="00DE14D4">
      <w:pPr>
        <w:pStyle w:val="a5"/>
        <w:tabs>
          <w:tab w:val="left" w:pos="1515"/>
          <w:tab w:val="left" w:pos="9900"/>
        </w:tabs>
        <w:ind w:right="25" w:firstLine="0"/>
        <w:rPr>
          <w:sz w:val="28"/>
        </w:rPr>
      </w:pPr>
      <w:r>
        <w:rPr>
          <w:sz w:val="28"/>
        </w:rPr>
        <w:t xml:space="preserve">         3.7.3. При поступлении из МФЦ документов на получение муниципальной </w:t>
      </w:r>
      <w:r>
        <w:rPr>
          <w:sz w:val="28"/>
        </w:rPr>
        <w:lastRenderedPageBreak/>
        <w:t xml:space="preserve">услуги процедуры осуществляются в соответствии с </w:t>
      </w:r>
      <w:hyperlink w:anchor="_bookmark12" w:history="1">
        <w:r>
          <w:rPr>
            <w:sz w:val="28"/>
          </w:rPr>
          <w:t>пунктами 3.3</w:t>
        </w:r>
      </w:hyperlink>
      <w:r>
        <w:rPr>
          <w:sz w:val="28"/>
        </w:rPr>
        <w:t xml:space="preserve"> - </w:t>
      </w:r>
      <w:hyperlink w:anchor="_bookmark15" w:history="1">
        <w:r>
          <w:rPr>
            <w:sz w:val="28"/>
          </w:rPr>
          <w:t>3.5</w:t>
        </w:r>
      </w:hyperlink>
      <w:r>
        <w:rPr>
          <w:sz w:val="28"/>
        </w:rPr>
        <w:t xml:space="preserve"> настоящего Регламента. Результат муниципальной услуги направляется в МФЦ.</w:t>
      </w:r>
    </w:p>
    <w:p w:rsidR="00FF1168" w:rsidRDefault="00FF1168" w:rsidP="00CA4500">
      <w:pPr>
        <w:pStyle w:val="a5"/>
        <w:numPr>
          <w:ilvl w:val="1"/>
          <w:numId w:val="9"/>
        </w:numPr>
        <w:tabs>
          <w:tab w:val="left" w:pos="1314"/>
        </w:tabs>
        <w:spacing w:before="1" w:line="322" w:lineRule="exact"/>
        <w:ind w:hanging="492"/>
        <w:rPr>
          <w:sz w:val="28"/>
        </w:rPr>
      </w:pPr>
      <w:r>
        <w:rPr>
          <w:sz w:val="28"/>
        </w:rPr>
        <w:t xml:space="preserve">     3.8. Исправление технических ошибок.</w:t>
      </w:r>
    </w:p>
    <w:p w:rsidR="00FF1168" w:rsidRDefault="00FF1168" w:rsidP="00DE14D4">
      <w:pPr>
        <w:pStyle w:val="a5"/>
        <w:tabs>
          <w:tab w:val="left" w:pos="1713"/>
        </w:tabs>
        <w:ind w:right="25" w:firstLine="0"/>
        <w:rPr>
          <w:sz w:val="28"/>
        </w:rPr>
      </w:pPr>
      <w:r>
        <w:rPr>
          <w:sz w:val="28"/>
        </w:rPr>
        <w:t xml:space="preserve">         3.8.1. В случае обнаружения технической ошибки в документе, являющемся результатом муниципальной услуги, заявитель представляет в </w:t>
      </w:r>
      <w:r w:rsidR="00E57624">
        <w:rPr>
          <w:sz w:val="28"/>
        </w:rPr>
        <w:t>Управление</w:t>
      </w:r>
      <w:r>
        <w:rPr>
          <w:sz w:val="28"/>
        </w:rPr>
        <w:t>:</w:t>
      </w:r>
    </w:p>
    <w:p w:rsidR="00FF1168" w:rsidRDefault="00E14392" w:rsidP="00CA4500">
      <w:pPr>
        <w:pStyle w:val="a5"/>
        <w:numPr>
          <w:ilvl w:val="2"/>
          <w:numId w:val="10"/>
        </w:numPr>
        <w:tabs>
          <w:tab w:val="left" w:pos="985"/>
        </w:tabs>
        <w:spacing w:line="321" w:lineRule="exact"/>
        <w:ind w:firstLine="709"/>
        <w:rPr>
          <w:sz w:val="28"/>
        </w:rPr>
      </w:pPr>
      <w:hyperlink w:anchor="_bookmark26" w:history="1">
        <w:r w:rsidR="00FF1168">
          <w:rPr>
            <w:sz w:val="28"/>
          </w:rPr>
          <w:t xml:space="preserve">заявление </w:t>
        </w:r>
      </w:hyperlink>
      <w:r w:rsidR="00FF1168">
        <w:rPr>
          <w:sz w:val="28"/>
        </w:rPr>
        <w:t>об исправлении технической ошибки (приложение №5);</w:t>
      </w:r>
    </w:p>
    <w:p w:rsidR="00FF1168" w:rsidRDefault="00FF1168" w:rsidP="00DE14D4">
      <w:pPr>
        <w:pStyle w:val="a5"/>
        <w:numPr>
          <w:ilvl w:val="2"/>
          <w:numId w:val="10"/>
        </w:numPr>
        <w:tabs>
          <w:tab w:val="left" w:pos="1004"/>
        </w:tabs>
        <w:ind w:right="25" w:firstLine="709"/>
        <w:rPr>
          <w:sz w:val="28"/>
        </w:rPr>
      </w:pPr>
      <w:r>
        <w:rPr>
          <w:sz w:val="28"/>
        </w:rPr>
        <w:t>документ, выданный заявителю как результат муниципальной услуги, в котором содержится техническая ошибка;</w:t>
      </w:r>
    </w:p>
    <w:p w:rsidR="00FF1168" w:rsidRDefault="00FF1168" w:rsidP="00DE14D4">
      <w:pPr>
        <w:pStyle w:val="a5"/>
        <w:numPr>
          <w:ilvl w:val="2"/>
          <w:numId w:val="10"/>
        </w:numPr>
        <w:tabs>
          <w:tab w:val="left" w:pos="980"/>
        </w:tabs>
        <w:spacing w:before="2"/>
        <w:ind w:right="25" w:firstLine="709"/>
        <w:rPr>
          <w:sz w:val="28"/>
        </w:rPr>
      </w:pPr>
      <w:r>
        <w:rPr>
          <w:sz w:val="28"/>
        </w:rPr>
        <w:t>документы, имеющие юридическую силу, свидетельствующие о наличии технической ошибки.</w:t>
      </w:r>
    </w:p>
    <w:p w:rsidR="00FF1168" w:rsidRPr="00FF5F7F" w:rsidRDefault="00FF1168" w:rsidP="00DE14D4">
      <w:pPr>
        <w:pStyle w:val="a3"/>
        <w:ind w:right="25" w:firstLine="708"/>
        <w:jc w:val="both"/>
        <w:rPr>
          <w:sz w:val="28"/>
          <w:szCs w:val="28"/>
        </w:rPr>
      </w:pPr>
      <w:r w:rsidRPr="00FF5F7F">
        <w:rPr>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Региональный портал государственных и муниципальных услуг (функций) Нижегородской  области, либо портал государственных и муниципальных услуг (функций) Российской Федерации </w:t>
      </w:r>
      <w:hyperlink r:id="rId19">
        <w:r w:rsidRPr="00FF5F7F">
          <w:rPr>
            <w:sz w:val="28"/>
            <w:szCs w:val="28"/>
          </w:rPr>
          <w:t xml:space="preserve">http://www.gosuslugi.ru </w:t>
        </w:r>
      </w:hyperlink>
      <w:r w:rsidRPr="00FF5F7F">
        <w:rPr>
          <w:sz w:val="28"/>
          <w:szCs w:val="28"/>
        </w:rPr>
        <w:t>или МФЦ.</w:t>
      </w:r>
    </w:p>
    <w:p w:rsidR="00FF1168" w:rsidRDefault="00FF1168" w:rsidP="00DE14D4">
      <w:pPr>
        <w:pStyle w:val="a5"/>
        <w:tabs>
          <w:tab w:val="left" w:pos="1608"/>
        </w:tabs>
        <w:ind w:right="135" w:firstLine="0"/>
        <w:rPr>
          <w:sz w:val="28"/>
        </w:rPr>
      </w:pPr>
      <w:r>
        <w:rPr>
          <w:sz w:val="28"/>
        </w:rPr>
        <w:t xml:space="preserve">         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w:t>
      </w:r>
      <w:r>
        <w:rPr>
          <w:spacing w:val="-7"/>
          <w:sz w:val="28"/>
        </w:rPr>
        <w:t xml:space="preserve"> </w:t>
      </w:r>
      <w:r w:rsidR="00855F2E">
        <w:rPr>
          <w:spacing w:val="-7"/>
          <w:sz w:val="28"/>
        </w:rPr>
        <w:t>Управление</w:t>
      </w:r>
      <w:r>
        <w:rPr>
          <w:sz w:val="28"/>
        </w:rPr>
        <w:t>.</w:t>
      </w:r>
    </w:p>
    <w:p w:rsidR="00FF1168" w:rsidRPr="00FF5F7F" w:rsidRDefault="00FF1168" w:rsidP="00DE14D4">
      <w:pPr>
        <w:pStyle w:val="a3"/>
        <w:tabs>
          <w:tab w:val="left" w:pos="9900"/>
        </w:tabs>
        <w:spacing w:line="242" w:lineRule="auto"/>
        <w:ind w:right="25" w:firstLine="708"/>
        <w:jc w:val="both"/>
        <w:rPr>
          <w:sz w:val="28"/>
          <w:szCs w:val="28"/>
        </w:rPr>
      </w:pPr>
      <w:r w:rsidRPr="00FF5F7F">
        <w:rPr>
          <w:sz w:val="28"/>
          <w:szCs w:val="28"/>
        </w:rPr>
        <w:t>Процедура, устанавливаемая настоящим подпунктом, осуществляется в течение одного дня с момента регистрации заявления.</w:t>
      </w:r>
    </w:p>
    <w:p w:rsidR="00FF1168" w:rsidRPr="00FF5F7F" w:rsidRDefault="00FF1168" w:rsidP="00DE14D4">
      <w:pPr>
        <w:pStyle w:val="a3"/>
        <w:ind w:right="25" w:firstLine="708"/>
        <w:jc w:val="both"/>
        <w:rPr>
          <w:sz w:val="28"/>
          <w:szCs w:val="28"/>
        </w:rPr>
      </w:pPr>
      <w:r w:rsidRPr="00FF5F7F">
        <w:rPr>
          <w:sz w:val="28"/>
          <w:szCs w:val="28"/>
        </w:rPr>
        <w:t xml:space="preserve">Результат процедуры: принятое и зарегистрированное заявление, направленное на рассмотрение специалисту </w:t>
      </w:r>
      <w:r w:rsidR="00E57624">
        <w:rPr>
          <w:sz w:val="28"/>
          <w:szCs w:val="28"/>
        </w:rPr>
        <w:t>Управления</w:t>
      </w:r>
      <w:r w:rsidRPr="00FF5F7F">
        <w:rPr>
          <w:sz w:val="28"/>
          <w:szCs w:val="28"/>
        </w:rPr>
        <w:t>.</w:t>
      </w:r>
    </w:p>
    <w:p w:rsidR="00FF1168" w:rsidRPr="00FF5F7F" w:rsidRDefault="00FF1168" w:rsidP="00DE14D4">
      <w:pPr>
        <w:pStyle w:val="a5"/>
        <w:tabs>
          <w:tab w:val="left" w:pos="1531"/>
        </w:tabs>
        <w:ind w:right="25" w:firstLine="0"/>
        <w:rPr>
          <w:sz w:val="28"/>
          <w:szCs w:val="28"/>
        </w:rPr>
      </w:pPr>
      <w:r w:rsidRPr="00FF5F7F">
        <w:rPr>
          <w:sz w:val="28"/>
          <w:szCs w:val="28"/>
        </w:rPr>
        <w:t xml:space="preserve">         3.8.3. Специалист </w:t>
      </w:r>
      <w:r w:rsidR="00E57624">
        <w:rPr>
          <w:sz w:val="28"/>
          <w:szCs w:val="28"/>
        </w:rPr>
        <w:t>Управления</w:t>
      </w:r>
      <w:r w:rsidRPr="00FF5F7F">
        <w:rPr>
          <w:sz w:val="28"/>
          <w:szCs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w:t>
      </w:r>
      <w:hyperlink w:anchor="_bookmark18" w:history="1">
        <w:r w:rsidRPr="00FF5F7F">
          <w:rPr>
            <w:sz w:val="28"/>
            <w:szCs w:val="28"/>
          </w:rPr>
          <w:t>пунктом 3.6</w:t>
        </w:r>
      </w:hyperlink>
      <w:r w:rsidRPr="00FF5F7F">
        <w:rPr>
          <w:sz w:val="28"/>
          <w:szCs w:val="28"/>
        </w:rPr>
        <w:t xml:space="preserve"> настоящего Регламента, выдает исправленный документ заявителю (уполномоченному представителю) лично под</w:t>
      </w:r>
      <w:r>
        <w:rPr>
          <w:sz w:val="28"/>
          <w:szCs w:val="28"/>
        </w:rPr>
        <w:t xml:space="preserve"> </w:t>
      </w:r>
      <w:r w:rsidRPr="00FF5F7F">
        <w:rPr>
          <w:sz w:val="28"/>
          <w:szCs w:val="28"/>
        </w:rPr>
        <w:t>роспись</w:t>
      </w:r>
      <w:r>
        <w:rPr>
          <w:sz w:val="28"/>
          <w:szCs w:val="28"/>
        </w:rPr>
        <w:t xml:space="preserve"> </w:t>
      </w:r>
      <w:r w:rsidRPr="00FF5F7F">
        <w:rPr>
          <w:sz w:val="28"/>
          <w:szCs w:val="28"/>
        </w:rPr>
        <w:t>с</w:t>
      </w:r>
      <w:r>
        <w:rPr>
          <w:sz w:val="28"/>
          <w:szCs w:val="28"/>
        </w:rPr>
        <w:t xml:space="preserve"> </w:t>
      </w:r>
      <w:r w:rsidRPr="00FF5F7F">
        <w:rPr>
          <w:sz w:val="28"/>
          <w:szCs w:val="28"/>
        </w:rPr>
        <w:t>изъятием</w:t>
      </w:r>
      <w:r>
        <w:rPr>
          <w:sz w:val="28"/>
          <w:szCs w:val="28"/>
        </w:rPr>
        <w:t xml:space="preserve"> </w:t>
      </w:r>
      <w:r w:rsidRPr="00FF5F7F">
        <w:rPr>
          <w:sz w:val="28"/>
          <w:szCs w:val="28"/>
        </w:rPr>
        <w:t>у</w:t>
      </w:r>
      <w:r>
        <w:rPr>
          <w:sz w:val="28"/>
          <w:szCs w:val="28"/>
        </w:rPr>
        <w:t xml:space="preserve"> </w:t>
      </w:r>
      <w:r w:rsidRPr="00FF5F7F">
        <w:rPr>
          <w:sz w:val="28"/>
          <w:szCs w:val="28"/>
        </w:rPr>
        <w:t>заявителя</w:t>
      </w:r>
      <w:r>
        <w:rPr>
          <w:sz w:val="28"/>
          <w:szCs w:val="28"/>
        </w:rPr>
        <w:t xml:space="preserve"> </w:t>
      </w:r>
      <w:r w:rsidRPr="00FF5F7F">
        <w:rPr>
          <w:sz w:val="28"/>
          <w:szCs w:val="28"/>
        </w:rPr>
        <w:t>(уполномоченного</w:t>
      </w:r>
      <w:r>
        <w:rPr>
          <w:sz w:val="28"/>
          <w:szCs w:val="28"/>
        </w:rPr>
        <w:t xml:space="preserve"> </w:t>
      </w:r>
      <w:r w:rsidRPr="00FF5F7F">
        <w:rPr>
          <w:sz w:val="28"/>
          <w:szCs w:val="28"/>
        </w:rPr>
        <w:t>представителя)</w:t>
      </w:r>
      <w:r>
        <w:rPr>
          <w:sz w:val="28"/>
          <w:szCs w:val="28"/>
        </w:rPr>
        <w:t xml:space="preserve"> </w:t>
      </w:r>
      <w:r w:rsidRPr="00FF5F7F">
        <w:rPr>
          <w:sz w:val="28"/>
          <w:szCs w:val="28"/>
        </w:rPr>
        <w:t xml:space="preserve">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w:t>
      </w:r>
      <w:r w:rsidR="00855F2E">
        <w:rPr>
          <w:sz w:val="28"/>
          <w:szCs w:val="28"/>
        </w:rPr>
        <w:t>Управление</w:t>
      </w:r>
      <w:r w:rsidRPr="00FF5F7F">
        <w:rPr>
          <w:sz w:val="28"/>
          <w:szCs w:val="28"/>
        </w:rPr>
        <w:t xml:space="preserve"> оригинала документа, в котором содержится техническая</w:t>
      </w:r>
      <w:r>
        <w:rPr>
          <w:sz w:val="28"/>
          <w:szCs w:val="28"/>
        </w:rPr>
        <w:t xml:space="preserve"> </w:t>
      </w:r>
      <w:r w:rsidRPr="00FF5F7F">
        <w:rPr>
          <w:sz w:val="28"/>
          <w:szCs w:val="28"/>
        </w:rPr>
        <w:t>ошибка.</w:t>
      </w:r>
    </w:p>
    <w:p w:rsidR="00FF1168" w:rsidRPr="00FF5F7F" w:rsidRDefault="00FF1168" w:rsidP="00DE14D4">
      <w:pPr>
        <w:pStyle w:val="a3"/>
        <w:tabs>
          <w:tab w:val="left" w:pos="9900"/>
        </w:tabs>
        <w:ind w:right="25" w:firstLine="708"/>
        <w:jc w:val="both"/>
        <w:rPr>
          <w:sz w:val="28"/>
          <w:szCs w:val="28"/>
        </w:rPr>
      </w:pPr>
      <w:r w:rsidRPr="00FF5F7F">
        <w:rPr>
          <w:sz w:val="28"/>
          <w:szCs w:val="28"/>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F1168" w:rsidRPr="00FF5F7F" w:rsidRDefault="00FF1168" w:rsidP="00CA4500">
      <w:pPr>
        <w:pStyle w:val="a3"/>
        <w:ind w:left="821"/>
        <w:jc w:val="both"/>
        <w:rPr>
          <w:sz w:val="28"/>
          <w:szCs w:val="28"/>
        </w:rPr>
      </w:pPr>
      <w:r w:rsidRPr="00FF5F7F">
        <w:rPr>
          <w:sz w:val="28"/>
          <w:szCs w:val="28"/>
        </w:rPr>
        <w:t>Результат процедуры: выданный (направленный) заявителю документ.</w:t>
      </w:r>
    </w:p>
    <w:p w:rsidR="00FF1168" w:rsidRDefault="00FF1168" w:rsidP="00CA4500">
      <w:pPr>
        <w:pStyle w:val="a3"/>
        <w:ind w:left="821"/>
        <w:jc w:val="both"/>
      </w:pPr>
    </w:p>
    <w:p w:rsidR="00855F2E" w:rsidRDefault="00855F2E" w:rsidP="00CA4500">
      <w:pPr>
        <w:pStyle w:val="a3"/>
        <w:ind w:left="821"/>
        <w:jc w:val="both"/>
      </w:pPr>
    </w:p>
    <w:p w:rsidR="00855F2E" w:rsidRPr="00855F2E" w:rsidRDefault="00855F2E" w:rsidP="00855F2E">
      <w:pPr>
        <w:pStyle w:val="a5"/>
        <w:widowControl/>
        <w:numPr>
          <w:ilvl w:val="1"/>
          <w:numId w:val="24"/>
        </w:numPr>
        <w:adjustRightInd w:val="0"/>
        <w:ind w:left="0" w:firstLine="19"/>
        <w:jc w:val="center"/>
        <w:outlineLvl w:val="0"/>
        <w:rPr>
          <w:b/>
          <w:bCs/>
          <w:sz w:val="32"/>
          <w:szCs w:val="32"/>
        </w:rPr>
      </w:pPr>
      <w:r w:rsidRPr="00855F2E">
        <w:rPr>
          <w:b/>
          <w:bCs/>
          <w:sz w:val="32"/>
          <w:szCs w:val="32"/>
        </w:rPr>
        <w:t>Порядок осуществления административных процедур в электронной форме с использованием личного кабинета на цифровой платформе планирования полетов БВС «Флай Дрон».</w:t>
      </w:r>
    </w:p>
    <w:p w:rsidR="00855F2E" w:rsidRPr="00855F2E" w:rsidRDefault="00855F2E" w:rsidP="00855F2E">
      <w:pPr>
        <w:widowControl/>
        <w:adjustRightInd w:val="0"/>
        <w:ind w:firstLine="567"/>
        <w:jc w:val="both"/>
        <w:outlineLvl w:val="0"/>
        <w:rPr>
          <w:b/>
          <w:bCs/>
          <w:sz w:val="28"/>
          <w:szCs w:val="28"/>
        </w:rPr>
      </w:pPr>
    </w:p>
    <w:p w:rsidR="00855F2E" w:rsidRPr="00855F2E" w:rsidRDefault="00855F2E" w:rsidP="00855F2E">
      <w:pPr>
        <w:widowControl/>
        <w:adjustRightInd w:val="0"/>
        <w:ind w:firstLine="567"/>
        <w:jc w:val="both"/>
        <w:rPr>
          <w:sz w:val="28"/>
          <w:szCs w:val="28"/>
        </w:rPr>
      </w:pPr>
      <w:r>
        <w:rPr>
          <w:sz w:val="28"/>
          <w:szCs w:val="28"/>
        </w:rPr>
        <w:t>4.1.</w:t>
      </w:r>
      <w:r w:rsidRPr="00855F2E">
        <w:rPr>
          <w:sz w:val="28"/>
          <w:szCs w:val="28"/>
        </w:rPr>
        <w:t xml:space="preserve"> Формирование заявления о </w:t>
      </w:r>
      <w:r w:rsidRPr="00855F2E">
        <w:rPr>
          <w:rFonts w:eastAsia="Calibri"/>
          <w:sz w:val="28"/>
          <w:szCs w:val="28"/>
          <w:lang w:eastAsia="ar-SA"/>
        </w:rPr>
        <w:t>выдаче разрешения</w:t>
      </w:r>
      <w:r w:rsidRPr="00855F2E">
        <w:rPr>
          <w:sz w:val="28"/>
          <w:szCs w:val="28"/>
        </w:rPr>
        <w:t xml:space="preserve"> заявителем осуществляется посредством заполнения электронной формы заявления через личный кабинет на </w:t>
      </w:r>
      <w:r w:rsidRPr="00855F2E">
        <w:rPr>
          <w:rFonts w:eastAsia="Calibri"/>
          <w:sz w:val="28"/>
          <w:szCs w:val="28"/>
        </w:rPr>
        <w:t xml:space="preserve">цифровой платформе планирования полетов БВС «Флай </w:t>
      </w:r>
      <w:r w:rsidRPr="00855F2E">
        <w:rPr>
          <w:rFonts w:eastAsia="Calibri"/>
          <w:sz w:val="28"/>
          <w:szCs w:val="28"/>
        </w:rPr>
        <w:lastRenderedPageBreak/>
        <w:t>Дрон»</w:t>
      </w:r>
      <w:r w:rsidRPr="00855F2E">
        <w:rPr>
          <w:sz w:val="28"/>
          <w:szCs w:val="28"/>
        </w:rPr>
        <w:t xml:space="preserve"> без необходимости дополнительной подачи указанных документов в какой-либо иной форме.</w:t>
      </w:r>
    </w:p>
    <w:p w:rsidR="00855F2E" w:rsidRPr="00855F2E" w:rsidRDefault="00855F2E" w:rsidP="00855F2E">
      <w:pPr>
        <w:widowControl/>
        <w:adjustRightInd w:val="0"/>
        <w:ind w:firstLine="567"/>
        <w:jc w:val="both"/>
        <w:rPr>
          <w:sz w:val="28"/>
          <w:szCs w:val="28"/>
        </w:rPr>
      </w:pPr>
      <w:r>
        <w:rPr>
          <w:sz w:val="28"/>
          <w:szCs w:val="28"/>
        </w:rPr>
        <w:t>4.2.</w:t>
      </w:r>
      <w:r w:rsidRPr="00855F2E">
        <w:rPr>
          <w:sz w:val="28"/>
          <w:szCs w:val="28"/>
        </w:rPr>
        <w:t xml:space="preserve"> Сформированное заявление о выдаче разрешения направляется в Администрацию посредством механизма </w:t>
      </w:r>
      <w:r w:rsidRPr="00855F2E">
        <w:rPr>
          <w:rFonts w:eastAsia="Calibri"/>
          <w:sz w:val="28"/>
          <w:szCs w:val="28"/>
        </w:rPr>
        <w:t>цифровой платформы планирования полетов БВС «Флай Дрон»</w:t>
      </w:r>
      <w:r w:rsidRPr="00855F2E">
        <w:rPr>
          <w:sz w:val="28"/>
          <w:szCs w:val="28"/>
        </w:rPr>
        <w:t>.</w:t>
      </w:r>
    </w:p>
    <w:p w:rsidR="00855F2E" w:rsidRPr="00855F2E" w:rsidRDefault="00855F2E" w:rsidP="00855F2E">
      <w:pPr>
        <w:widowControl/>
        <w:adjustRightInd w:val="0"/>
        <w:ind w:firstLine="567"/>
        <w:jc w:val="both"/>
        <w:rPr>
          <w:sz w:val="28"/>
          <w:szCs w:val="28"/>
        </w:rPr>
      </w:pPr>
      <w:r>
        <w:rPr>
          <w:sz w:val="28"/>
          <w:szCs w:val="28"/>
        </w:rPr>
        <w:t>4.3.</w:t>
      </w:r>
      <w:r w:rsidRPr="00855F2E">
        <w:rPr>
          <w:sz w:val="28"/>
          <w:szCs w:val="28"/>
        </w:rPr>
        <w:t xml:space="preserve"> Администрация обеспечивает прием заявления о выдаче разрешения и его регистрацию в срок, указанный в пункте 3.3. настоящего Регламента, без необходимости повторного представления на бумажном носителе.</w:t>
      </w:r>
    </w:p>
    <w:p w:rsidR="00855F2E" w:rsidRPr="00855F2E" w:rsidRDefault="00855F2E" w:rsidP="00855F2E">
      <w:pPr>
        <w:widowControl/>
        <w:adjustRightInd w:val="0"/>
        <w:ind w:firstLine="567"/>
        <w:jc w:val="both"/>
        <w:rPr>
          <w:sz w:val="28"/>
          <w:szCs w:val="28"/>
        </w:rPr>
      </w:pPr>
      <w:r w:rsidRPr="00855F2E">
        <w:rPr>
          <w:sz w:val="28"/>
          <w:szCs w:val="28"/>
        </w:rPr>
        <w:t xml:space="preserve">После регистрации заявление о </w:t>
      </w:r>
      <w:r w:rsidRPr="00855F2E">
        <w:rPr>
          <w:rFonts w:eastAsia="Calibri"/>
          <w:sz w:val="28"/>
          <w:szCs w:val="28"/>
          <w:lang w:eastAsia="ar-SA"/>
        </w:rPr>
        <w:t>выдаче разрешения</w:t>
      </w:r>
      <w:r w:rsidRPr="00855F2E">
        <w:rPr>
          <w:sz w:val="28"/>
          <w:szCs w:val="28"/>
        </w:rPr>
        <w:t xml:space="preserve"> направляется в </w:t>
      </w:r>
      <w:r>
        <w:rPr>
          <w:sz w:val="28"/>
          <w:szCs w:val="28"/>
        </w:rPr>
        <w:t>Управление</w:t>
      </w:r>
      <w:r w:rsidRPr="00855F2E">
        <w:rPr>
          <w:sz w:val="28"/>
          <w:szCs w:val="28"/>
        </w:rPr>
        <w:t>, ответственное за предоставление муниципальной услуги.</w:t>
      </w:r>
    </w:p>
    <w:p w:rsidR="00855F2E" w:rsidRPr="00855F2E" w:rsidRDefault="00855F2E" w:rsidP="00855F2E">
      <w:pPr>
        <w:widowControl/>
        <w:adjustRightInd w:val="0"/>
        <w:ind w:firstLine="567"/>
        <w:jc w:val="both"/>
        <w:rPr>
          <w:sz w:val="28"/>
          <w:szCs w:val="28"/>
        </w:rPr>
      </w:pPr>
      <w:r w:rsidRPr="00855F2E">
        <w:rPr>
          <w:sz w:val="28"/>
          <w:szCs w:val="28"/>
        </w:rPr>
        <w:t>После принятия заявления о выдаче разрешения специалистом</w:t>
      </w:r>
      <w:r>
        <w:rPr>
          <w:sz w:val="28"/>
          <w:szCs w:val="28"/>
        </w:rPr>
        <w:t xml:space="preserve"> Управления</w:t>
      </w:r>
      <w:r w:rsidRPr="00855F2E">
        <w:rPr>
          <w:sz w:val="28"/>
          <w:szCs w:val="28"/>
        </w:rPr>
        <w:t xml:space="preserve"> статус заявления заявителя в Личном кабинете на </w:t>
      </w:r>
      <w:r w:rsidRPr="00855F2E">
        <w:rPr>
          <w:rFonts w:eastAsia="Calibri"/>
          <w:sz w:val="28"/>
          <w:szCs w:val="28"/>
        </w:rPr>
        <w:t xml:space="preserve">цифровой платформе планирования полетов БВС «Флай Дрон» </w:t>
      </w:r>
      <w:r w:rsidRPr="00855F2E">
        <w:rPr>
          <w:sz w:val="28"/>
          <w:szCs w:val="28"/>
        </w:rPr>
        <w:t>обновляется до статуса "принято".</w:t>
      </w:r>
    </w:p>
    <w:p w:rsidR="00855F2E" w:rsidRPr="00855F2E" w:rsidRDefault="00855F2E" w:rsidP="00855F2E">
      <w:pPr>
        <w:widowControl/>
        <w:adjustRightInd w:val="0"/>
        <w:ind w:firstLine="567"/>
        <w:jc w:val="both"/>
        <w:rPr>
          <w:sz w:val="28"/>
          <w:szCs w:val="28"/>
        </w:rPr>
      </w:pPr>
      <w:r>
        <w:rPr>
          <w:sz w:val="28"/>
          <w:szCs w:val="28"/>
        </w:rPr>
        <w:t>4</w:t>
      </w:r>
      <w:r w:rsidRPr="00855F2E">
        <w:rPr>
          <w:sz w:val="28"/>
          <w:szCs w:val="28"/>
        </w:rPr>
        <w:t xml:space="preserve">.4. Прием заявления о выдаче разрешения, поступившего в Администрацию через Личный кабинет на </w:t>
      </w:r>
      <w:r w:rsidRPr="00855F2E">
        <w:rPr>
          <w:rFonts w:eastAsia="Calibri"/>
          <w:sz w:val="28"/>
          <w:szCs w:val="28"/>
        </w:rPr>
        <w:t>цифровой платформе планирования полетов БВС «Флай Дрон»</w:t>
      </w:r>
      <w:r w:rsidRPr="00855F2E">
        <w:rPr>
          <w:sz w:val="28"/>
          <w:szCs w:val="28"/>
        </w:rPr>
        <w:t xml:space="preserve">, осуществляется не позднее рабочего дня, </w:t>
      </w:r>
      <w:r>
        <w:rPr>
          <w:sz w:val="28"/>
          <w:szCs w:val="28"/>
        </w:rPr>
        <w:t>в который</w:t>
      </w:r>
      <w:r w:rsidRPr="00855F2E">
        <w:rPr>
          <w:sz w:val="28"/>
          <w:szCs w:val="28"/>
        </w:rPr>
        <w:t xml:space="preserve"> заявление поступило в Администрацию.</w:t>
      </w:r>
    </w:p>
    <w:p w:rsidR="00855F2E" w:rsidRPr="00855F2E" w:rsidRDefault="00855F2E" w:rsidP="00855F2E">
      <w:pPr>
        <w:widowControl/>
        <w:adjustRightInd w:val="0"/>
        <w:ind w:firstLine="567"/>
        <w:jc w:val="both"/>
        <w:rPr>
          <w:sz w:val="28"/>
          <w:szCs w:val="28"/>
        </w:rPr>
      </w:pPr>
      <w:r w:rsidRPr="00855F2E">
        <w:rPr>
          <w:sz w:val="28"/>
          <w:szCs w:val="28"/>
        </w:rPr>
        <w:t xml:space="preserve">Специалист </w:t>
      </w:r>
      <w:r>
        <w:rPr>
          <w:sz w:val="28"/>
          <w:szCs w:val="28"/>
        </w:rPr>
        <w:t>Управления</w:t>
      </w:r>
      <w:r w:rsidRPr="00855F2E">
        <w:rPr>
          <w:sz w:val="28"/>
          <w:szCs w:val="28"/>
        </w:rPr>
        <w:t xml:space="preserve"> не позднее рабочего дня с момента получения заявления о </w:t>
      </w:r>
      <w:r w:rsidRPr="00855F2E">
        <w:rPr>
          <w:rFonts w:eastAsia="Calibri"/>
          <w:sz w:val="28"/>
          <w:szCs w:val="28"/>
          <w:lang w:eastAsia="ar-SA"/>
        </w:rPr>
        <w:t>выдаче разрешения</w:t>
      </w:r>
      <w:r w:rsidRPr="00855F2E">
        <w:rPr>
          <w:sz w:val="28"/>
          <w:szCs w:val="28"/>
        </w:rPr>
        <w:t>, поданного в форме электронного документа:</w:t>
      </w:r>
    </w:p>
    <w:p w:rsidR="00855F2E" w:rsidRPr="00855F2E" w:rsidRDefault="00855F2E" w:rsidP="00855F2E">
      <w:pPr>
        <w:widowControl/>
        <w:adjustRightInd w:val="0"/>
        <w:ind w:firstLine="567"/>
        <w:jc w:val="both"/>
        <w:rPr>
          <w:sz w:val="28"/>
          <w:szCs w:val="28"/>
        </w:rPr>
      </w:pPr>
      <w:r w:rsidRPr="00855F2E">
        <w:rPr>
          <w:sz w:val="28"/>
          <w:szCs w:val="28"/>
        </w:rPr>
        <w:t xml:space="preserve">- уведомляет в электронной форме о получении заявления о </w:t>
      </w:r>
      <w:r w:rsidRPr="00855F2E">
        <w:rPr>
          <w:rFonts w:eastAsia="Calibri"/>
          <w:sz w:val="28"/>
          <w:szCs w:val="28"/>
          <w:lang w:eastAsia="ar-SA"/>
        </w:rPr>
        <w:t>выдаче разрешения</w:t>
      </w:r>
      <w:r w:rsidRPr="00855F2E">
        <w:rPr>
          <w:sz w:val="28"/>
          <w:szCs w:val="28"/>
        </w:rPr>
        <w:t>;</w:t>
      </w:r>
    </w:p>
    <w:p w:rsidR="00855F2E" w:rsidRPr="00855F2E" w:rsidRDefault="00855F2E" w:rsidP="00855F2E">
      <w:pPr>
        <w:widowControl/>
        <w:adjustRightInd w:val="0"/>
        <w:ind w:firstLine="567"/>
        <w:jc w:val="both"/>
        <w:rPr>
          <w:sz w:val="28"/>
          <w:szCs w:val="28"/>
        </w:rPr>
      </w:pPr>
      <w:r w:rsidRPr="00855F2E">
        <w:rPr>
          <w:sz w:val="28"/>
          <w:szCs w:val="28"/>
        </w:rPr>
        <w:t>- формирует и направляет в порядке межведомственного взаимодействия запросы в органы, имеющие в распоряжении следующую информацию.</w:t>
      </w:r>
    </w:p>
    <w:p w:rsidR="00855F2E" w:rsidRPr="00855F2E" w:rsidRDefault="00730131" w:rsidP="00855F2E">
      <w:pPr>
        <w:widowControl/>
        <w:adjustRightInd w:val="0"/>
        <w:ind w:firstLine="567"/>
        <w:jc w:val="both"/>
        <w:rPr>
          <w:sz w:val="28"/>
          <w:szCs w:val="28"/>
        </w:rPr>
      </w:pPr>
      <w:r>
        <w:rPr>
          <w:sz w:val="28"/>
          <w:szCs w:val="28"/>
        </w:rPr>
        <w:t>4.5.</w:t>
      </w:r>
      <w:r w:rsidR="00855F2E" w:rsidRPr="00855F2E">
        <w:rPr>
          <w:sz w:val="28"/>
          <w:szCs w:val="28"/>
        </w:rPr>
        <w:t xml:space="preserve"> Рассмотрение заявления о предоставлении разрешений на выполнение полетов беспилотных летательный аппаратов и принятие решения осуществляется в течение 1 рабочего дня</w:t>
      </w:r>
      <w:r w:rsidR="003630AA">
        <w:rPr>
          <w:sz w:val="28"/>
          <w:szCs w:val="28"/>
        </w:rPr>
        <w:t>, следующего за</w:t>
      </w:r>
      <w:r w:rsidR="00855F2E" w:rsidRPr="00855F2E">
        <w:rPr>
          <w:sz w:val="28"/>
          <w:szCs w:val="28"/>
        </w:rPr>
        <w:t xml:space="preserve"> дн</w:t>
      </w:r>
      <w:r w:rsidR="003630AA">
        <w:rPr>
          <w:sz w:val="28"/>
          <w:szCs w:val="28"/>
        </w:rPr>
        <w:t>ем</w:t>
      </w:r>
      <w:r w:rsidR="00855F2E" w:rsidRPr="00855F2E">
        <w:rPr>
          <w:sz w:val="28"/>
          <w:szCs w:val="28"/>
        </w:rPr>
        <w:t xml:space="preserve"> регистрации соответствующего заявления и прилагаемых к нему документов.</w:t>
      </w:r>
    </w:p>
    <w:p w:rsidR="00855F2E" w:rsidRPr="00855F2E" w:rsidRDefault="00730131" w:rsidP="00855F2E">
      <w:pPr>
        <w:widowControl/>
        <w:adjustRightInd w:val="0"/>
        <w:ind w:firstLine="567"/>
        <w:jc w:val="both"/>
        <w:rPr>
          <w:sz w:val="28"/>
          <w:szCs w:val="28"/>
        </w:rPr>
      </w:pPr>
      <w:r>
        <w:rPr>
          <w:sz w:val="28"/>
          <w:szCs w:val="28"/>
        </w:rPr>
        <w:t>4.</w:t>
      </w:r>
      <w:r w:rsidR="00855F2E" w:rsidRPr="00855F2E">
        <w:rPr>
          <w:sz w:val="28"/>
          <w:szCs w:val="28"/>
        </w:rPr>
        <w:t xml:space="preserve">6.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00855F2E" w:rsidRPr="00855F2E">
        <w:rPr>
          <w:rFonts w:eastAsia="Calibri"/>
          <w:sz w:val="28"/>
          <w:szCs w:val="28"/>
        </w:rPr>
        <w:t>цифровой платформе планирования полетов БВС «Флай Дрон»</w:t>
      </w:r>
      <w:r w:rsidR="00855F2E" w:rsidRPr="00855F2E">
        <w:rPr>
          <w:sz w:val="28"/>
          <w:szCs w:val="28"/>
        </w:rPr>
        <w:t>.</w:t>
      </w:r>
    </w:p>
    <w:p w:rsidR="00855F2E" w:rsidRPr="00855F2E" w:rsidRDefault="00730131" w:rsidP="00855F2E">
      <w:pPr>
        <w:widowControl/>
        <w:adjustRightInd w:val="0"/>
        <w:ind w:firstLine="567"/>
        <w:jc w:val="both"/>
        <w:rPr>
          <w:sz w:val="28"/>
          <w:szCs w:val="28"/>
        </w:rPr>
      </w:pPr>
      <w:r>
        <w:rPr>
          <w:sz w:val="28"/>
          <w:szCs w:val="28"/>
        </w:rPr>
        <w:t>4.7.</w:t>
      </w:r>
      <w:r w:rsidR="00855F2E" w:rsidRPr="00855F2E">
        <w:rPr>
          <w:sz w:val="28"/>
          <w:szCs w:val="28"/>
        </w:rPr>
        <w:t xml:space="preserve"> Заявитель имеет возможность получения информации о ходе предоставления муниципальной услуги.</w:t>
      </w:r>
    </w:p>
    <w:p w:rsidR="00855F2E" w:rsidRPr="00855F2E" w:rsidRDefault="00730131" w:rsidP="00855F2E">
      <w:pPr>
        <w:widowControl/>
        <w:adjustRightInd w:val="0"/>
        <w:ind w:firstLine="567"/>
        <w:jc w:val="both"/>
        <w:rPr>
          <w:sz w:val="28"/>
          <w:szCs w:val="28"/>
        </w:rPr>
      </w:pPr>
      <w:r>
        <w:rPr>
          <w:sz w:val="28"/>
          <w:szCs w:val="28"/>
        </w:rPr>
        <w:t>4.8</w:t>
      </w:r>
      <w:r w:rsidR="00855F2E" w:rsidRPr="00855F2E">
        <w:rPr>
          <w:sz w:val="28"/>
          <w:szCs w:val="28"/>
        </w:rPr>
        <w:t>. При предоставлении муниципальной услуги в электронной форме заявителю направляется:</w:t>
      </w:r>
    </w:p>
    <w:p w:rsidR="00855F2E" w:rsidRPr="00855F2E" w:rsidRDefault="00855F2E" w:rsidP="00855F2E">
      <w:pPr>
        <w:widowControl/>
        <w:adjustRightInd w:val="0"/>
        <w:ind w:firstLine="567"/>
        <w:jc w:val="both"/>
        <w:rPr>
          <w:sz w:val="28"/>
          <w:szCs w:val="28"/>
        </w:rPr>
      </w:pPr>
      <w:r w:rsidRPr="00855F2E">
        <w:rPr>
          <w:sz w:val="28"/>
          <w:szCs w:val="28"/>
        </w:rPr>
        <w:t>уведомление о приеме и регистрации заявления;</w:t>
      </w:r>
    </w:p>
    <w:p w:rsidR="00855F2E" w:rsidRPr="00855F2E" w:rsidRDefault="00855F2E" w:rsidP="00855F2E">
      <w:pPr>
        <w:widowControl/>
        <w:adjustRightInd w:val="0"/>
        <w:ind w:firstLine="567"/>
        <w:jc w:val="both"/>
        <w:rPr>
          <w:sz w:val="28"/>
          <w:szCs w:val="28"/>
        </w:rPr>
      </w:pPr>
      <w:r w:rsidRPr="00855F2E">
        <w:rPr>
          <w:sz w:val="28"/>
          <w:szCs w:val="28"/>
        </w:rPr>
        <w:t>уведомление о результате предоставления муниципальной услуги;</w:t>
      </w:r>
    </w:p>
    <w:p w:rsidR="00855F2E" w:rsidRDefault="00855F2E" w:rsidP="00855F2E">
      <w:pPr>
        <w:pStyle w:val="a3"/>
        <w:ind w:left="821"/>
        <w:jc w:val="both"/>
      </w:pPr>
      <w:r w:rsidRPr="00855F2E">
        <w:rPr>
          <w:rFonts w:eastAsia="Times New Roman"/>
          <w:sz w:val="28"/>
          <w:szCs w:val="28"/>
        </w:rPr>
        <w:t>результат предоставления муниципальной услуги.</w:t>
      </w:r>
    </w:p>
    <w:p w:rsidR="00855F2E" w:rsidRDefault="00855F2E" w:rsidP="00CA4500">
      <w:pPr>
        <w:pStyle w:val="a3"/>
        <w:ind w:left="821"/>
        <w:jc w:val="both"/>
      </w:pPr>
    </w:p>
    <w:p w:rsidR="00FF1168" w:rsidRPr="00F16971" w:rsidRDefault="00FF1168" w:rsidP="00FF5F7F">
      <w:pPr>
        <w:pStyle w:val="1"/>
        <w:numPr>
          <w:ilvl w:val="1"/>
          <w:numId w:val="24"/>
        </w:numPr>
        <w:tabs>
          <w:tab w:val="left" w:pos="2072"/>
        </w:tabs>
        <w:spacing w:before="73"/>
        <w:ind w:left="2090" w:right="2241" w:hanging="470"/>
        <w:jc w:val="center"/>
        <w:rPr>
          <w:rFonts w:ascii="Times New Roman" w:hAnsi="Times New Roman"/>
        </w:rPr>
      </w:pPr>
      <w:r w:rsidRPr="00F16971">
        <w:rPr>
          <w:rFonts w:ascii="Times New Roman" w:hAnsi="Times New Roman"/>
        </w:rPr>
        <w:t>Порядок и формы контроля за предоставлением муниципальной услуги</w:t>
      </w:r>
    </w:p>
    <w:p w:rsidR="00FF1168" w:rsidRDefault="00FF1168" w:rsidP="00DE14D4">
      <w:pPr>
        <w:pStyle w:val="a5"/>
        <w:tabs>
          <w:tab w:val="left" w:pos="1361"/>
          <w:tab w:val="left" w:pos="9790"/>
          <w:tab w:val="left" w:pos="9900"/>
          <w:tab w:val="left" w:pos="10010"/>
        </w:tabs>
        <w:ind w:right="25" w:firstLine="0"/>
        <w:rPr>
          <w:sz w:val="28"/>
        </w:rPr>
      </w:pPr>
      <w:r>
        <w:rPr>
          <w:sz w:val="28"/>
        </w:rPr>
        <w:t xml:space="preserve">         </w:t>
      </w:r>
      <w:r w:rsidR="003630AA">
        <w:rPr>
          <w:sz w:val="28"/>
        </w:rPr>
        <w:t>5</w:t>
      </w:r>
      <w:r>
        <w:rPr>
          <w:sz w:val="28"/>
        </w:rPr>
        <w:t xml:space="preserve">.1.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w:t>
      </w:r>
      <w:r>
        <w:rPr>
          <w:sz w:val="28"/>
        </w:rPr>
        <w:lastRenderedPageBreak/>
        <w:t>услуги, подготовку решений на действия (бездействие) должностных лиц органа местного самоуправления.</w:t>
      </w:r>
    </w:p>
    <w:p w:rsidR="00FF1168" w:rsidRPr="00FF5F7F" w:rsidRDefault="00FF1168" w:rsidP="00DE14D4">
      <w:pPr>
        <w:pStyle w:val="a3"/>
        <w:ind w:right="25" w:firstLine="708"/>
        <w:jc w:val="both"/>
        <w:rPr>
          <w:sz w:val="28"/>
          <w:szCs w:val="28"/>
        </w:rPr>
      </w:pPr>
      <w:r w:rsidRPr="00FF5F7F">
        <w:rPr>
          <w:sz w:val="28"/>
          <w:szCs w:val="28"/>
        </w:rPr>
        <w:t>Формами контроля за соблюдением исполнения административных процедур являются:</w:t>
      </w:r>
    </w:p>
    <w:p w:rsidR="00FF1168" w:rsidRDefault="00FF1168" w:rsidP="00DE14D4">
      <w:pPr>
        <w:pStyle w:val="a5"/>
        <w:numPr>
          <w:ilvl w:val="0"/>
          <w:numId w:val="7"/>
        </w:numPr>
        <w:tabs>
          <w:tab w:val="left" w:pos="1215"/>
        </w:tabs>
        <w:ind w:right="25" w:firstLine="709"/>
        <w:rPr>
          <w:sz w:val="28"/>
        </w:rPr>
      </w:pPr>
      <w:r>
        <w:rPr>
          <w:sz w:val="28"/>
        </w:rPr>
        <w:t>проверка и согласование проектов документов по предоставлению муниципальной услуги. Результатом проверки является визирование проектов;</w:t>
      </w:r>
    </w:p>
    <w:p w:rsidR="00FF1168" w:rsidRDefault="00FF1168" w:rsidP="00DE14D4">
      <w:pPr>
        <w:pStyle w:val="a5"/>
        <w:numPr>
          <w:ilvl w:val="0"/>
          <w:numId w:val="7"/>
        </w:numPr>
        <w:tabs>
          <w:tab w:val="left" w:pos="1447"/>
          <w:tab w:val="left" w:pos="9570"/>
          <w:tab w:val="left" w:pos="9900"/>
        </w:tabs>
        <w:spacing w:line="242" w:lineRule="auto"/>
        <w:ind w:right="25" w:firstLine="709"/>
        <w:rPr>
          <w:sz w:val="28"/>
        </w:rPr>
      </w:pPr>
      <w:r>
        <w:rPr>
          <w:sz w:val="28"/>
        </w:rPr>
        <w:t>проведение в установленном порядке проверок ведения  делопроизводства;</w:t>
      </w:r>
    </w:p>
    <w:p w:rsidR="00FF1168" w:rsidRPr="00FF5F7F" w:rsidRDefault="00FF1168" w:rsidP="00DE14D4">
      <w:pPr>
        <w:pStyle w:val="a5"/>
        <w:numPr>
          <w:ilvl w:val="0"/>
          <w:numId w:val="7"/>
        </w:numPr>
        <w:tabs>
          <w:tab w:val="left" w:pos="1344"/>
        </w:tabs>
        <w:ind w:right="25" w:firstLine="709"/>
        <w:rPr>
          <w:sz w:val="28"/>
          <w:szCs w:val="28"/>
        </w:rPr>
      </w:pPr>
      <w:r w:rsidRPr="00FF5F7F">
        <w:rPr>
          <w:sz w:val="28"/>
          <w:szCs w:val="28"/>
        </w:rPr>
        <w:t>проведение в установленном порядке контрольных проверок соблюдения процедур предоставления муниципальной</w:t>
      </w:r>
      <w:r>
        <w:rPr>
          <w:sz w:val="28"/>
          <w:szCs w:val="28"/>
        </w:rPr>
        <w:t xml:space="preserve"> </w:t>
      </w:r>
      <w:r w:rsidRPr="00FF5F7F">
        <w:rPr>
          <w:sz w:val="28"/>
          <w:szCs w:val="28"/>
        </w:rPr>
        <w:t>услуги.</w:t>
      </w:r>
    </w:p>
    <w:p w:rsidR="00FF1168" w:rsidRPr="00FF5F7F" w:rsidRDefault="00FF1168" w:rsidP="00DE14D4">
      <w:pPr>
        <w:pStyle w:val="a3"/>
        <w:ind w:right="25" w:firstLine="708"/>
        <w:jc w:val="both"/>
        <w:rPr>
          <w:sz w:val="28"/>
          <w:szCs w:val="28"/>
        </w:rPr>
      </w:pPr>
      <w:r w:rsidRPr="00FF5F7F">
        <w:rPr>
          <w:sz w:val="28"/>
          <w:szCs w:val="28"/>
        </w:rPr>
        <w:t xml:space="preserve">Контрольные проверки могут быть плановыми (осуществляться на </w:t>
      </w:r>
      <w:r>
        <w:rPr>
          <w:sz w:val="28"/>
          <w:szCs w:val="28"/>
        </w:rPr>
        <w:t xml:space="preserve"> </w:t>
      </w:r>
      <w:r w:rsidRPr="00FF5F7F">
        <w:rPr>
          <w:sz w:val="28"/>
          <w:szCs w:val="28"/>
        </w:rPr>
        <w:t>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вопросы по конкретному обращению заявителя.</w:t>
      </w:r>
    </w:p>
    <w:p w:rsidR="00FF1168" w:rsidRPr="00FF5F7F" w:rsidRDefault="00FF1168" w:rsidP="00DE14D4">
      <w:pPr>
        <w:pStyle w:val="a3"/>
        <w:ind w:right="25" w:firstLine="708"/>
        <w:jc w:val="both"/>
        <w:rPr>
          <w:sz w:val="28"/>
          <w:szCs w:val="28"/>
        </w:rPr>
      </w:pPr>
      <w:r w:rsidRPr="00FF5F7F">
        <w:rPr>
          <w:sz w:val="28"/>
          <w:szCs w:val="28"/>
        </w:rPr>
        <w:t xml:space="preserve">В целях осуществления контроля за совершением действий при </w:t>
      </w:r>
      <w:r>
        <w:rPr>
          <w:sz w:val="28"/>
          <w:szCs w:val="28"/>
        </w:rPr>
        <w:t xml:space="preserve"> </w:t>
      </w:r>
      <w:r w:rsidRPr="00FF5F7F">
        <w:rPr>
          <w:sz w:val="28"/>
          <w:szCs w:val="28"/>
        </w:rPr>
        <w:t xml:space="preserve">предоставлении муниципальной услуги и принятии решений </w:t>
      </w:r>
      <w:r w:rsidR="003630AA">
        <w:rPr>
          <w:sz w:val="28"/>
          <w:szCs w:val="28"/>
        </w:rPr>
        <w:t>Управлением</w:t>
      </w:r>
      <w:r w:rsidRPr="00FF5F7F">
        <w:rPr>
          <w:sz w:val="28"/>
          <w:szCs w:val="28"/>
        </w:rPr>
        <w:t xml:space="preserve"> представляются справки о результатах предоставления муниципальной услуги.</w:t>
      </w:r>
    </w:p>
    <w:p w:rsidR="00FF1168" w:rsidRPr="00FF5F7F" w:rsidRDefault="00FF1168" w:rsidP="00DE14D4">
      <w:pPr>
        <w:pStyle w:val="a5"/>
        <w:tabs>
          <w:tab w:val="left" w:pos="1390"/>
          <w:tab w:val="left" w:pos="9790"/>
          <w:tab w:val="left" w:pos="9900"/>
        </w:tabs>
        <w:ind w:right="25" w:firstLine="0"/>
        <w:rPr>
          <w:sz w:val="28"/>
          <w:szCs w:val="28"/>
        </w:rPr>
      </w:pPr>
      <w:r w:rsidRPr="00FF5F7F">
        <w:rPr>
          <w:sz w:val="28"/>
          <w:szCs w:val="28"/>
        </w:rPr>
        <w:t xml:space="preserve">          </w:t>
      </w:r>
      <w:r w:rsidR="003630AA">
        <w:rPr>
          <w:sz w:val="28"/>
          <w:szCs w:val="28"/>
        </w:rPr>
        <w:t>5</w:t>
      </w:r>
      <w:r w:rsidRPr="00FF5F7F">
        <w:rPr>
          <w:sz w:val="28"/>
          <w:szCs w:val="28"/>
        </w:rPr>
        <w:t xml:space="preserve">.2.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3630AA">
        <w:rPr>
          <w:sz w:val="28"/>
          <w:szCs w:val="28"/>
        </w:rPr>
        <w:t xml:space="preserve">начальником </w:t>
      </w:r>
      <w:r w:rsidRPr="00FF5F7F">
        <w:rPr>
          <w:sz w:val="28"/>
          <w:szCs w:val="28"/>
        </w:rPr>
        <w:t>Управлени</w:t>
      </w:r>
      <w:r w:rsidR="003630AA">
        <w:rPr>
          <w:sz w:val="28"/>
          <w:szCs w:val="28"/>
        </w:rPr>
        <w:t>я гражданской защиты</w:t>
      </w:r>
      <w:r w:rsidRPr="00FF5F7F">
        <w:rPr>
          <w:sz w:val="28"/>
          <w:szCs w:val="28"/>
        </w:rPr>
        <w:t xml:space="preserve"> Администрации, ответственным за организацию работы по предоставлению муниципальной услуги.</w:t>
      </w:r>
    </w:p>
    <w:p w:rsidR="00FF1168" w:rsidRPr="00FF5F7F" w:rsidRDefault="00FF1168" w:rsidP="003630AA">
      <w:pPr>
        <w:pStyle w:val="a5"/>
        <w:tabs>
          <w:tab w:val="left" w:pos="1397"/>
          <w:tab w:val="left" w:pos="9900"/>
        </w:tabs>
        <w:ind w:right="25" w:firstLine="0"/>
        <w:rPr>
          <w:sz w:val="28"/>
          <w:szCs w:val="28"/>
        </w:rPr>
      </w:pPr>
      <w:r w:rsidRPr="00FF5F7F">
        <w:rPr>
          <w:sz w:val="28"/>
          <w:szCs w:val="28"/>
        </w:rPr>
        <w:t xml:space="preserve">          </w:t>
      </w:r>
      <w:r w:rsidR="003630AA">
        <w:rPr>
          <w:sz w:val="28"/>
          <w:szCs w:val="28"/>
        </w:rPr>
        <w:t>5</w:t>
      </w:r>
      <w:r w:rsidRPr="00FF5F7F">
        <w:rPr>
          <w:sz w:val="28"/>
          <w:szCs w:val="28"/>
        </w:rPr>
        <w:t>.3. По результатам проведенных проверок в случае выявления нарушений прав заявителей виновные лица привлекаются к ответственности в</w:t>
      </w:r>
      <w:r>
        <w:rPr>
          <w:sz w:val="28"/>
          <w:szCs w:val="28"/>
        </w:rPr>
        <w:t xml:space="preserve"> </w:t>
      </w:r>
      <w:r w:rsidRPr="00FF5F7F">
        <w:rPr>
          <w:sz w:val="28"/>
          <w:szCs w:val="28"/>
        </w:rPr>
        <w:t>соответствии с законодательством Российской</w:t>
      </w:r>
      <w:r>
        <w:rPr>
          <w:sz w:val="28"/>
          <w:szCs w:val="28"/>
        </w:rPr>
        <w:t xml:space="preserve"> </w:t>
      </w:r>
      <w:r w:rsidRPr="00FF5F7F">
        <w:rPr>
          <w:sz w:val="28"/>
          <w:szCs w:val="28"/>
        </w:rPr>
        <w:t>Федерации.</w:t>
      </w:r>
    </w:p>
    <w:p w:rsidR="00FF1168" w:rsidRPr="00FF5F7F" w:rsidRDefault="00FF1168" w:rsidP="007C710D">
      <w:pPr>
        <w:pStyle w:val="a5"/>
        <w:tabs>
          <w:tab w:val="left" w:pos="1314"/>
          <w:tab w:val="left" w:pos="9900"/>
        </w:tabs>
        <w:ind w:right="25" w:firstLine="0"/>
        <w:rPr>
          <w:sz w:val="28"/>
          <w:szCs w:val="28"/>
        </w:rPr>
      </w:pPr>
      <w:r w:rsidRPr="00FF5F7F">
        <w:rPr>
          <w:sz w:val="28"/>
          <w:szCs w:val="28"/>
        </w:rPr>
        <w:t xml:space="preserve">           </w:t>
      </w:r>
      <w:r w:rsidR="003630AA">
        <w:rPr>
          <w:sz w:val="28"/>
          <w:szCs w:val="28"/>
        </w:rPr>
        <w:t>5.</w:t>
      </w:r>
      <w:r w:rsidRPr="00FF5F7F">
        <w:rPr>
          <w:sz w:val="28"/>
          <w:szCs w:val="28"/>
        </w:rPr>
        <w:t>4. Руководитель органа местного самоуправления несет ответственность за несвоевременное рассмотрение обращений</w:t>
      </w:r>
      <w:r>
        <w:rPr>
          <w:sz w:val="28"/>
          <w:szCs w:val="28"/>
        </w:rPr>
        <w:t xml:space="preserve"> </w:t>
      </w:r>
      <w:r w:rsidRPr="00FF5F7F">
        <w:rPr>
          <w:sz w:val="28"/>
          <w:szCs w:val="28"/>
        </w:rPr>
        <w:t>заявителей.</w:t>
      </w:r>
    </w:p>
    <w:p w:rsidR="00FF1168" w:rsidRPr="00FF5F7F" w:rsidRDefault="00FF1168" w:rsidP="007C710D">
      <w:pPr>
        <w:pStyle w:val="a3"/>
        <w:tabs>
          <w:tab w:val="left" w:pos="9900"/>
        </w:tabs>
        <w:ind w:right="25" w:firstLine="708"/>
        <w:jc w:val="both"/>
        <w:rPr>
          <w:sz w:val="28"/>
          <w:szCs w:val="28"/>
        </w:rPr>
      </w:pPr>
      <w:r w:rsidRPr="00FF5F7F">
        <w:rPr>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w:t>
      </w:r>
      <w:hyperlink w:anchor="_bookmark11" w:history="1">
        <w:r w:rsidRPr="00FF5F7F">
          <w:rPr>
            <w:sz w:val="28"/>
            <w:szCs w:val="28"/>
          </w:rPr>
          <w:t xml:space="preserve"> раздел</w:t>
        </w:r>
        <w:r w:rsidR="003630AA">
          <w:rPr>
            <w:sz w:val="28"/>
            <w:szCs w:val="28"/>
          </w:rPr>
          <w:t>ах</w:t>
        </w:r>
        <w:r w:rsidRPr="00FF5F7F">
          <w:rPr>
            <w:sz w:val="28"/>
            <w:szCs w:val="28"/>
          </w:rPr>
          <w:t xml:space="preserve"> III</w:t>
        </w:r>
        <w:r w:rsidR="003630AA">
          <w:rPr>
            <w:sz w:val="28"/>
            <w:szCs w:val="28"/>
          </w:rPr>
          <w:t xml:space="preserve"> и </w:t>
        </w:r>
        <w:r w:rsidR="003630AA">
          <w:rPr>
            <w:sz w:val="28"/>
            <w:szCs w:val="28"/>
            <w:lang w:val="en-US"/>
          </w:rPr>
          <w:t>IV</w:t>
        </w:r>
        <w:r w:rsidRPr="00FF5F7F">
          <w:rPr>
            <w:sz w:val="28"/>
            <w:szCs w:val="28"/>
          </w:rPr>
          <w:t xml:space="preserve"> </w:t>
        </w:r>
      </w:hyperlink>
      <w:r w:rsidRPr="00FF5F7F">
        <w:rPr>
          <w:sz w:val="28"/>
          <w:szCs w:val="28"/>
        </w:rPr>
        <w:t>настоящего Регламента.</w:t>
      </w:r>
    </w:p>
    <w:p w:rsidR="00FF1168" w:rsidRPr="00FF5F7F" w:rsidRDefault="00FF1168" w:rsidP="00CA4500">
      <w:pPr>
        <w:pStyle w:val="a3"/>
        <w:ind w:left="821"/>
        <w:jc w:val="both"/>
        <w:rPr>
          <w:sz w:val="28"/>
          <w:szCs w:val="28"/>
        </w:rPr>
      </w:pPr>
      <w:r w:rsidRPr="00FF5F7F">
        <w:rPr>
          <w:sz w:val="28"/>
          <w:szCs w:val="28"/>
        </w:rPr>
        <w:t>Должностные лица и иные муниципальные служащие за решения и</w:t>
      </w:r>
      <w:r>
        <w:rPr>
          <w:sz w:val="28"/>
          <w:szCs w:val="28"/>
        </w:rPr>
        <w:t xml:space="preserve"> </w:t>
      </w:r>
    </w:p>
    <w:p w:rsidR="00FF1168" w:rsidRPr="00FF5F7F" w:rsidRDefault="00FF1168" w:rsidP="007C710D">
      <w:pPr>
        <w:pStyle w:val="a3"/>
        <w:ind w:right="25"/>
        <w:jc w:val="both"/>
        <w:rPr>
          <w:sz w:val="28"/>
          <w:szCs w:val="28"/>
        </w:rPr>
      </w:pPr>
      <w:r w:rsidRPr="00FF5F7F">
        <w:rPr>
          <w:sz w:val="28"/>
          <w:szCs w:val="28"/>
        </w:rPr>
        <w:t>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F1168" w:rsidRPr="00FF5F7F" w:rsidRDefault="00FF1168" w:rsidP="007C710D">
      <w:pPr>
        <w:pStyle w:val="a5"/>
        <w:tabs>
          <w:tab w:val="left" w:pos="1400"/>
          <w:tab w:val="left" w:pos="9900"/>
        </w:tabs>
        <w:ind w:right="25" w:firstLine="0"/>
        <w:rPr>
          <w:sz w:val="28"/>
          <w:szCs w:val="28"/>
        </w:rPr>
      </w:pPr>
      <w:r w:rsidRPr="00FF5F7F">
        <w:rPr>
          <w:sz w:val="28"/>
          <w:szCs w:val="28"/>
        </w:rPr>
        <w:t xml:space="preserve">           </w:t>
      </w:r>
      <w:r w:rsidR="003630AA">
        <w:rPr>
          <w:sz w:val="28"/>
          <w:szCs w:val="28"/>
        </w:rPr>
        <w:t>5</w:t>
      </w:r>
      <w:r w:rsidRPr="00FF5F7F">
        <w:rPr>
          <w:sz w:val="28"/>
          <w:szCs w:val="28"/>
        </w:rPr>
        <w:t>.5.</w:t>
      </w:r>
      <w:r w:rsidR="003630AA">
        <w:rPr>
          <w:sz w:val="28"/>
          <w:szCs w:val="28"/>
        </w:rPr>
        <w:t xml:space="preserve"> </w:t>
      </w:r>
      <w:r w:rsidRPr="00FF5F7F">
        <w:rPr>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обеспечения открытости деятельности </w:t>
      </w:r>
      <w:r w:rsidR="00E57624">
        <w:rPr>
          <w:sz w:val="28"/>
          <w:szCs w:val="28"/>
        </w:rPr>
        <w:t>Управления</w:t>
      </w:r>
      <w:r w:rsidRPr="00FF5F7F">
        <w:rPr>
          <w:sz w:val="28"/>
          <w:szCs w:val="28"/>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w:t>
      </w:r>
      <w:r>
        <w:rPr>
          <w:sz w:val="28"/>
          <w:szCs w:val="28"/>
        </w:rPr>
        <w:t xml:space="preserve"> </w:t>
      </w:r>
      <w:r w:rsidRPr="00FF5F7F">
        <w:rPr>
          <w:sz w:val="28"/>
          <w:szCs w:val="28"/>
        </w:rPr>
        <w:t>услуги.</w:t>
      </w:r>
    </w:p>
    <w:p w:rsidR="00FF1168" w:rsidRDefault="00FF1168" w:rsidP="00CA4500">
      <w:pPr>
        <w:pStyle w:val="a3"/>
        <w:spacing w:before="11"/>
        <w:ind w:left="0"/>
        <w:jc w:val="both"/>
        <w:rPr>
          <w:sz w:val="27"/>
        </w:rPr>
      </w:pPr>
    </w:p>
    <w:p w:rsidR="00FF1168" w:rsidRDefault="00FF1168" w:rsidP="00CA4500">
      <w:pPr>
        <w:pStyle w:val="a3"/>
        <w:spacing w:before="11"/>
        <w:ind w:left="0"/>
        <w:jc w:val="both"/>
        <w:rPr>
          <w:sz w:val="27"/>
        </w:rPr>
      </w:pPr>
    </w:p>
    <w:p w:rsidR="00FF1168" w:rsidRPr="00F16971" w:rsidRDefault="00FF1168" w:rsidP="003630AA">
      <w:pPr>
        <w:pStyle w:val="1"/>
        <w:numPr>
          <w:ilvl w:val="1"/>
          <w:numId w:val="24"/>
        </w:numPr>
        <w:ind w:left="0" w:right="2" w:firstLine="7"/>
        <w:jc w:val="both"/>
        <w:rPr>
          <w:rFonts w:ascii="Times New Roman" w:hAnsi="Times New Roman"/>
        </w:rPr>
      </w:pPr>
      <w:r w:rsidRPr="00F16971">
        <w:rPr>
          <w:rFonts w:ascii="Times New Roman" w:hAnsi="Times New Roman"/>
        </w:rPr>
        <w:lastRenderedPageBreak/>
        <w:t>Досудебное (внесудебное) обжалование заявителем решений и действий (бездействий)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а также организаций, осуществляющих функции по предоставлению муниципальных услуг, или их работников</w:t>
      </w:r>
    </w:p>
    <w:p w:rsidR="00FF1168" w:rsidRDefault="00FF1168" w:rsidP="007C710D">
      <w:pPr>
        <w:pStyle w:val="a5"/>
        <w:tabs>
          <w:tab w:val="left" w:pos="1515"/>
        </w:tabs>
        <w:spacing w:before="1"/>
        <w:ind w:right="25" w:firstLine="0"/>
        <w:rPr>
          <w:sz w:val="28"/>
        </w:rPr>
      </w:pPr>
      <w:bookmarkStart w:id="20" w:name="_bookmark19"/>
      <w:bookmarkEnd w:id="20"/>
      <w:r>
        <w:rPr>
          <w:sz w:val="28"/>
        </w:rPr>
        <w:t xml:space="preserve">            </w:t>
      </w:r>
      <w:r w:rsidR="003630AA">
        <w:rPr>
          <w:sz w:val="28"/>
        </w:rPr>
        <w:t>6</w:t>
      </w:r>
      <w:r>
        <w:rPr>
          <w:sz w:val="28"/>
        </w:rPr>
        <w:t>.1. Заявитель имеет право на досудебное (внесудебное) обжалование действий (бездействия) и решений, принятых в ходе предоставления муниципальной услуги, в следующих случаях:</w:t>
      </w:r>
    </w:p>
    <w:p w:rsidR="00FF1168" w:rsidRDefault="00FF1168" w:rsidP="007C710D">
      <w:pPr>
        <w:pStyle w:val="a5"/>
        <w:numPr>
          <w:ilvl w:val="0"/>
          <w:numId w:val="5"/>
        </w:numPr>
        <w:tabs>
          <w:tab w:val="left" w:pos="1505"/>
        </w:tabs>
        <w:spacing w:before="1"/>
        <w:ind w:right="25" w:firstLine="853"/>
        <w:rPr>
          <w:sz w:val="28"/>
        </w:rPr>
      </w:pPr>
      <w:r>
        <w:rPr>
          <w:sz w:val="28"/>
        </w:rPr>
        <w:t>нарушение срока регистрации заявления о предоставлении муниципальной услуги;</w:t>
      </w:r>
    </w:p>
    <w:p w:rsidR="00FF1168" w:rsidRDefault="00FF1168" w:rsidP="00CA4500">
      <w:pPr>
        <w:pStyle w:val="a5"/>
        <w:numPr>
          <w:ilvl w:val="0"/>
          <w:numId w:val="5"/>
        </w:numPr>
        <w:tabs>
          <w:tab w:val="left" w:pos="1271"/>
        </w:tabs>
        <w:spacing w:line="321" w:lineRule="exact"/>
        <w:ind w:left="1270" w:hanging="305"/>
        <w:rPr>
          <w:sz w:val="28"/>
        </w:rPr>
      </w:pPr>
      <w:r>
        <w:rPr>
          <w:sz w:val="28"/>
        </w:rPr>
        <w:t>нарушение срока предоставления муниципальной услуги;</w:t>
      </w:r>
    </w:p>
    <w:p w:rsidR="00FF1168" w:rsidRDefault="00FF1168" w:rsidP="007C710D">
      <w:pPr>
        <w:pStyle w:val="a5"/>
        <w:numPr>
          <w:ilvl w:val="0"/>
          <w:numId w:val="5"/>
        </w:numPr>
        <w:tabs>
          <w:tab w:val="left" w:pos="1529"/>
        </w:tabs>
        <w:ind w:right="25" w:firstLine="853"/>
        <w:rPr>
          <w:sz w:val="28"/>
        </w:rPr>
      </w:pPr>
      <w:r>
        <w:rPr>
          <w:sz w:val="28"/>
        </w:rPr>
        <w:t>требование у Заявителя документов, не предусмотренных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w:t>
      </w:r>
    </w:p>
    <w:p w:rsidR="00FF1168" w:rsidRDefault="00FF1168" w:rsidP="007C710D">
      <w:pPr>
        <w:pStyle w:val="a5"/>
        <w:numPr>
          <w:ilvl w:val="0"/>
          <w:numId w:val="5"/>
        </w:numPr>
        <w:tabs>
          <w:tab w:val="left" w:pos="1306"/>
        </w:tabs>
        <w:spacing w:before="1"/>
        <w:ind w:right="25" w:firstLine="853"/>
        <w:rPr>
          <w:sz w:val="28"/>
        </w:rPr>
      </w:pPr>
      <w:r>
        <w:rPr>
          <w:sz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муниципальными правовыми актами для предоставления муниципальной услуги, у Заявителя;</w:t>
      </w:r>
    </w:p>
    <w:p w:rsidR="00FF1168" w:rsidRDefault="00FF1168" w:rsidP="007C710D">
      <w:pPr>
        <w:pStyle w:val="a5"/>
        <w:numPr>
          <w:ilvl w:val="0"/>
          <w:numId w:val="5"/>
        </w:numPr>
        <w:tabs>
          <w:tab w:val="left" w:pos="1271"/>
        </w:tabs>
        <w:spacing w:before="1"/>
        <w:ind w:right="135" w:firstLine="853"/>
        <w:rPr>
          <w:sz w:val="28"/>
        </w:rPr>
      </w:pPr>
      <w:r>
        <w:rPr>
          <w:sz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p>
    <w:p w:rsidR="00FF1168" w:rsidRDefault="00FF1168" w:rsidP="007C710D">
      <w:pPr>
        <w:pStyle w:val="a5"/>
        <w:numPr>
          <w:ilvl w:val="0"/>
          <w:numId w:val="5"/>
        </w:numPr>
        <w:tabs>
          <w:tab w:val="left" w:pos="1284"/>
          <w:tab w:val="left" w:pos="9900"/>
        </w:tabs>
        <w:ind w:right="25" w:firstLine="853"/>
        <w:rPr>
          <w:sz w:val="28"/>
        </w:rPr>
      </w:pPr>
      <w:r>
        <w:rPr>
          <w:sz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муниципальными правовыми актами;</w:t>
      </w:r>
    </w:p>
    <w:p w:rsidR="00FF1168" w:rsidRPr="009504C5" w:rsidRDefault="00FF1168" w:rsidP="007C710D">
      <w:pPr>
        <w:pStyle w:val="a5"/>
        <w:numPr>
          <w:ilvl w:val="0"/>
          <w:numId w:val="5"/>
        </w:numPr>
        <w:tabs>
          <w:tab w:val="left" w:pos="1591"/>
        </w:tabs>
        <w:ind w:right="25" w:firstLine="853"/>
        <w:rPr>
          <w:sz w:val="28"/>
          <w:szCs w:val="28"/>
        </w:rPr>
      </w:pPr>
      <w:r w:rsidRPr="009504C5">
        <w:rPr>
          <w:sz w:val="28"/>
          <w:szCs w:val="28"/>
        </w:rPr>
        <w:t>отказ органа, предоставляющего муниципальную услугу</w:t>
      </w:r>
      <w:r>
        <w:rPr>
          <w:sz w:val="28"/>
          <w:szCs w:val="28"/>
        </w:rPr>
        <w:t xml:space="preserve"> </w:t>
      </w:r>
      <w:r w:rsidRPr="009504C5">
        <w:rPr>
          <w:sz w:val="28"/>
          <w:szCs w:val="28"/>
        </w:rPr>
        <w:t xml:space="preserve"> должностного лица органа, предоставляющего муниципальную услугу, МФЦ, работника</w:t>
      </w:r>
      <w:r>
        <w:rPr>
          <w:sz w:val="28"/>
          <w:szCs w:val="28"/>
        </w:rPr>
        <w:t xml:space="preserve"> </w:t>
      </w:r>
      <w:r w:rsidRPr="009504C5">
        <w:rPr>
          <w:sz w:val="28"/>
          <w:szCs w:val="28"/>
        </w:rPr>
        <w:t>МФЦ</w:t>
      </w:r>
      <w:r>
        <w:rPr>
          <w:sz w:val="28"/>
          <w:szCs w:val="28"/>
        </w:rPr>
        <w:t xml:space="preserve"> </w:t>
      </w:r>
      <w:r w:rsidRPr="009504C5">
        <w:rPr>
          <w:sz w:val="28"/>
          <w:szCs w:val="28"/>
        </w:rPr>
        <w:t>в</w:t>
      </w:r>
      <w:r>
        <w:rPr>
          <w:sz w:val="28"/>
          <w:szCs w:val="28"/>
        </w:rPr>
        <w:t xml:space="preserve"> </w:t>
      </w:r>
      <w:r w:rsidRPr="009504C5">
        <w:rPr>
          <w:sz w:val="28"/>
          <w:szCs w:val="28"/>
        </w:rPr>
        <w:t>исправлении</w:t>
      </w:r>
      <w:r>
        <w:rPr>
          <w:sz w:val="28"/>
          <w:szCs w:val="28"/>
        </w:rPr>
        <w:t xml:space="preserve"> </w:t>
      </w:r>
      <w:r w:rsidRPr="009504C5">
        <w:rPr>
          <w:sz w:val="28"/>
          <w:szCs w:val="28"/>
        </w:rPr>
        <w:t>допущенных</w:t>
      </w:r>
      <w:r>
        <w:rPr>
          <w:sz w:val="28"/>
          <w:szCs w:val="28"/>
        </w:rPr>
        <w:t xml:space="preserve"> </w:t>
      </w:r>
      <w:r w:rsidRPr="009504C5">
        <w:rPr>
          <w:sz w:val="28"/>
          <w:szCs w:val="28"/>
        </w:rPr>
        <w:t>ими</w:t>
      </w:r>
      <w:r>
        <w:rPr>
          <w:sz w:val="28"/>
          <w:szCs w:val="28"/>
        </w:rPr>
        <w:t xml:space="preserve"> </w:t>
      </w:r>
      <w:r w:rsidRPr="009504C5">
        <w:rPr>
          <w:sz w:val="28"/>
          <w:szCs w:val="28"/>
        </w:rPr>
        <w:t>опечаток</w:t>
      </w:r>
      <w:r>
        <w:rPr>
          <w:sz w:val="28"/>
          <w:szCs w:val="28"/>
        </w:rPr>
        <w:t xml:space="preserve"> </w:t>
      </w:r>
      <w:r w:rsidRPr="009504C5">
        <w:rPr>
          <w:sz w:val="28"/>
          <w:szCs w:val="28"/>
        </w:rPr>
        <w:t>и</w:t>
      </w:r>
      <w:r>
        <w:rPr>
          <w:sz w:val="28"/>
          <w:szCs w:val="28"/>
        </w:rPr>
        <w:t xml:space="preserve"> </w:t>
      </w:r>
      <w:r w:rsidRPr="009504C5">
        <w:rPr>
          <w:sz w:val="28"/>
          <w:szCs w:val="28"/>
        </w:rPr>
        <w:t>ошибок</w:t>
      </w:r>
      <w:r>
        <w:rPr>
          <w:sz w:val="28"/>
          <w:szCs w:val="28"/>
        </w:rPr>
        <w:t xml:space="preserve"> </w:t>
      </w:r>
      <w:r w:rsidRPr="009504C5">
        <w:rPr>
          <w:sz w:val="28"/>
          <w:szCs w:val="28"/>
        </w:rPr>
        <w:t>в</w:t>
      </w:r>
      <w:r>
        <w:rPr>
          <w:sz w:val="28"/>
          <w:szCs w:val="28"/>
        </w:rPr>
        <w:t xml:space="preserve"> </w:t>
      </w:r>
      <w:r w:rsidRPr="009504C5">
        <w:rPr>
          <w:sz w:val="28"/>
          <w:szCs w:val="28"/>
        </w:rPr>
        <w:t>выданных в</w:t>
      </w:r>
      <w:r>
        <w:rPr>
          <w:sz w:val="28"/>
          <w:szCs w:val="28"/>
        </w:rPr>
        <w:t xml:space="preserve"> </w:t>
      </w:r>
      <w:r w:rsidRPr="009504C5">
        <w:rPr>
          <w:sz w:val="28"/>
          <w:szCs w:val="28"/>
        </w:rPr>
        <w:t>результате</w:t>
      </w:r>
      <w:r w:rsidRPr="009504C5">
        <w:rPr>
          <w:sz w:val="28"/>
          <w:szCs w:val="28"/>
        </w:rPr>
        <w:tab/>
        <w:t>предоставления</w:t>
      </w:r>
      <w:r w:rsidRPr="009504C5">
        <w:rPr>
          <w:sz w:val="28"/>
          <w:szCs w:val="28"/>
        </w:rPr>
        <w:tab/>
        <w:t>муниципальной</w:t>
      </w:r>
      <w:r>
        <w:rPr>
          <w:sz w:val="28"/>
          <w:szCs w:val="28"/>
        </w:rPr>
        <w:t xml:space="preserve"> у</w:t>
      </w:r>
      <w:r w:rsidRPr="009504C5">
        <w:rPr>
          <w:sz w:val="28"/>
          <w:szCs w:val="28"/>
        </w:rPr>
        <w:t>слуги</w:t>
      </w:r>
      <w:r>
        <w:rPr>
          <w:sz w:val="28"/>
          <w:szCs w:val="28"/>
        </w:rPr>
        <w:t xml:space="preserve"> </w:t>
      </w:r>
      <w:r w:rsidRPr="009504C5">
        <w:rPr>
          <w:sz w:val="28"/>
          <w:szCs w:val="28"/>
        </w:rPr>
        <w:t>документах</w:t>
      </w:r>
      <w:r>
        <w:rPr>
          <w:sz w:val="28"/>
          <w:szCs w:val="28"/>
        </w:rPr>
        <w:t xml:space="preserve"> </w:t>
      </w:r>
      <w:r w:rsidRPr="009504C5">
        <w:rPr>
          <w:sz w:val="28"/>
          <w:szCs w:val="28"/>
        </w:rPr>
        <w:t>либо</w:t>
      </w:r>
      <w:r>
        <w:rPr>
          <w:sz w:val="28"/>
          <w:szCs w:val="28"/>
        </w:rPr>
        <w:t xml:space="preserve"> н</w:t>
      </w:r>
      <w:r w:rsidRPr="009504C5">
        <w:rPr>
          <w:sz w:val="28"/>
          <w:szCs w:val="28"/>
        </w:rPr>
        <w:t>арушение установленного срока таких</w:t>
      </w:r>
      <w:r>
        <w:rPr>
          <w:sz w:val="28"/>
          <w:szCs w:val="28"/>
        </w:rPr>
        <w:t xml:space="preserve"> </w:t>
      </w:r>
      <w:r w:rsidRPr="009504C5">
        <w:rPr>
          <w:sz w:val="28"/>
          <w:szCs w:val="28"/>
        </w:rPr>
        <w:t>исправлений;</w:t>
      </w:r>
    </w:p>
    <w:p w:rsidR="00FF1168" w:rsidRDefault="00FF1168" w:rsidP="007C710D">
      <w:pPr>
        <w:pStyle w:val="a5"/>
        <w:numPr>
          <w:ilvl w:val="0"/>
          <w:numId w:val="5"/>
        </w:numPr>
        <w:tabs>
          <w:tab w:val="left" w:pos="1342"/>
          <w:tab w:val="left" w:pos="9900"/>
        </w:tabs>
        <w:ind w:right="25" w:firstLine="853"/>
        <w:rPr>
          <w:sz w:val="28"/>
        </w:rPr>
      </w:pPr>
      <w:r>
        <w:rPr>
          <w:sz w:val="28"/>
        </w:rPr>
        <w:t>нарушение срока или порядка выдачи документов по результатам предоставления муниципальной услуги;</w:t>
      </w:r>
    </w:p>
    <w:p w:rsidR="00FF1168" w:rsidRDefault="00FF1168" w:rsidP="007C710D">
      <w:pPr>
        <w:pStyle w:val="a5"/>
        <w:numPr>
          <w:ilvl w:val="0"/>
          <w:numId w:val="5"/>
        </w:numPr>
        <w:tabs>
          <w:tab w:val="left" w:pos="1457"/>
        </w:tabs>
        <w:ind w:right="25" w:firstLine="853"/>
        <w:rPr>
          <w:sz w:val="28"/>
        </w:rPr>
      </w:pPr>
      <w:r>
        <w:rPr>
          <w:sz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муниципальными правовыми актами</w:t>
      </w:r>
      <w:bookmarkStart w:id="21" w:name="_bookmark20"/>
      <w:bookmarkEnd w:id="21"/>
      <w:r>
        <w:rPr>
          <w:sz w:val="28"/>
        </w:rPr>
        <w:t>.</w:t>
      </w:r>
    </w:p>
    <w:p w:rsidR="00FF1168" w:rsidRDefault="00FF1168" w:rsidP="007C710D">
      <w:pPr>
        <w:pStyle w:val="a5"/>
        <w:tabs>
          <w:tab w:val="left" w:pos="1505"/>
          <w:tab w:val="left" w:pos="9900"/>
        </w:tabs>
        <w:ind w:right="25" w:firstLine="0"/>
        <w:rPr>
          <w:sz w:val="28"/>
        </w:rPr>
      </w:pPr>
      <w:r>
        <w:rPr>
          <w:sz w:val="28"/>
        </w:rPr>
        <w:t xml:space="preserve">           </w:t>
      </w:r>
      <w:r w:rsidR="003630AA">
        <w:rPr>
          <w:sz w:val="28"/>
        </w:rPr>
        <w:t>6</w:t>
      </w:r>
      <w:r>
        <w:rPr>
          <w:sz w:val="28"/>
        </w:rPr>
        <w:t xml:space="preserve">.2. Общие требования к порядку подачи и рассмотрения жалобы </w:t>
      </w:r>
      <w:r>
        <w:rPr>
          <w:spacing w:val="-2"/>
          <w:sz w:val="28"/>
        </w:rPr>
        <w:t xml:space="preserve">при </w:t>
      </w:r>
      <w:r>
        <w:rPr>
          <w:sz w:val="28"/>
        </w:rPr>
        <w:t>предоставлении муниципальной услуги:</w:t>
      </w:r>
    </w:p>
    <w:p w:rsidR="00FF1168" w:rsidRDefault="00FF1168" w:rsidP="00DE14D4">
      <w:pPr>
        <w:pStyle w:val="a5"/>
        <w:numPr>
          <w:ilvl w:val="0"/>
          <w:numId w:val="4"/>
        </w:numPr>
        <w:tabs>
          <w:tab w:val="left" w:pos="1359"/>
          <w:tab w:val="left" w:pos="9900"/>
        </w:tabs>
        <w:ind w:right="25" w:firstLine="853"/>
        <w:rPr>
          <w:sz w:val="28"/>
        </w:rPr>
      </w:pPr>
      <w:r>
        <w:rPr>
          <w:sz w:val="28"/>
        </w:rPr>
        <w:t>Жалоба подается в письменной форме на бумажном носителе, в электронной форме в орган, предоставляющий муниципальную услугу, МФЦ</w:t>
      </w:r>
      <w:r w:rsidR="003630AA">
        <w:rPr>
          <w:sz w:val="28"/>
        </w:rPr>
        <w:t>.</w:t>
      </w:r>
      <w:r>
        <w:rPr>
          <w:sz w:val="28"/>
        </w:rPr>
        <w:t xml:space="preserve">  </w:t>
      </w:r>
      <w:r>
        <w:rPr>
          <w:sz w:val="28"/>
        </w:rPr>
        <w:lastRenderedPageBreak/>
        <w:t xml:space="preserve">Жалобы на решения и действия (бездействие) руководителя органа, предоставляющего муниципальную услугу, подаются в Администрацию либо рассматриваются непосредственно руководителем органа, предоставляющего муниципальную услугу. </w:t>
      </w:r>
    </w:p>
    <w:p w:rsidR="00FF1168" w:rsidRDefault="00FF1168" w:rsidP="007C710D">
      <w:pPr>
        <w:pStyle w:val="a5"/>
        <w:tabs>
          <w:tab w:val="left" w:pos="1359"/>
        </w:tabs>
        <w:ind w:right="25" w:firstLine="0"/>
        <w:rPr>
          <w:sz w:val="28"/>
        </w:rPr>
      </w:pPr>
      <w:r>
        <w:rPr>
          <w:sz w:val="28"/>
        </w:rPr>
        <w:t xml:space="preserve">             Жалобы на решения и действия (бездействие) работника МФЦ подаются руководителю этого МФЦ. </w:t>
      </w:r>
    </w:p>
    <w:p w:rsidR="00FF1168" w:rsidRDefault="00FF1168" w:rsidP="007C710D">
      <w:pPr>
        <w:pStyle w:val="a5"/>
        <w:numPr>
          <w:ilvl w:val="0"/>
          <w:numId w:val="4"/>
        </w:numPr>
        <w:tabs>
          <w:tab w:val="left" w:pos="1572"/>
        </w:tabs>
        <w:spacing w:before="1"/>
        <w:ind w:right="25" w:firstLine="853"/>
        <w:rPr>
          <w:sz w:val="28"/>
        </w:rPr>
      </w:pPr>
      <w:r>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может быть направлена по почте, через МФЦ, с использованием информационно-телекоммуникационной сети "Интернет", официального сайта, Порталов, а также может быть принята при личном приеме Заявителя.</w:t>
      </w:r>
    </w:p>
    <w:p w:rsidR="00FF1168" w:rsidRDefault="003630AA" w:rsidP="00CA4500">
      <w:pPr>
        <w:pStyle w:val="a5"/>
        <w:tabs>
          <w:tab w:val="left" w:pos="1458"/>
        </w:tabs>
        <w:spacing w:line="322" w:lineRule="exact"/>
        <w:ind w:left="965" w:firstLine="0"/>
        <w:rPr>
          <w:sz w:val="28"/>
        </w:rPr>
      </w:pPr>
      <w:r>
        <w:rPr>
          <w:sz w:val="28"/>
        </w:rPr>
        <w:t>6</w:t>
      </w:r>
      <w:r w:rsidR="00FF1168">
        <w:rPr>
          <w:sz w:val="28"/>
        </w:rPr>
        <w:t>.3. Жалоба должна содержать:</w:t>
      </w:r>
    </w:p>
    <w:p w:rsidR="00FF1168" w:rsidRDefault="00FF1168" w:rsidP="007C710D">
      <w:pPr>
        <w:pStyle w:val="a5"/>
        <w:numPr>
          <w:ilvl w:val="0"/>
          <w:numId w:val="3"/>
        </w:numPr>
        <w:tabs>
          <w:tab w:val="left" w:pos="1378"/>
        </w:tabs>
        <w:ind w:right="25" w:firstLine="853"/>
        <w:rPr>
          <w:sz w:val="28"/>
        </w:rPr>
      </w:pPr>
      <w:r>
        <w:rPr>
          <w:sz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w:t>
      </w:r>
    </w:p>
    <w:p w:rsidR="00FF1168" w:rsidRDefault="00FF1168" w:rsidP="007C710D">
      <w:pPr>
        <w:pStyle w:val="a5"/>
        <w:numPr>
          <w:ilvl w:val="0"/>
          <w:numId w:val="3"/>
        </w:numPr>
        <w:tabs>
          <w:tab w:val="left" w:pos="1287"/>
        </w:tabs>
        <w:spacing w:before="2"/>
        <w:ind w:right="25" w:firstLine="853"/>
        <w:rPr>
          <w:sz w:val="28"/>
        </w:rPr>
      </w:pPr>
      <w:r>
        <w:rPr>
          <w:sz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1168" w:rsidRDefault="00FF1168" w:rsidP="007C710D">
      <w:pPr>
        <w:pStyle w:val="a5"/>
        <w:numPr>
          <w:ilvl w:val="0"/>
          <w:numId w:val="3"/>
        </w:numPr>
        <w:tabs>
          <w:tab w:val="left" w:pos="1277"/>
        </w:tabs>
        <w:ind w:right="25" w:firstLine="853"/>
        <w:rPr>
          <w:sz w:val="28"/>
        </w:rPr>
      </w:pPr>
      <w:r>
        <w:rPr>
          <w:sz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FF1168" w:rsidRPr="002A2A45" w:rsidRDefault="00FF1168" w:rsidP="007C710D">
      <w:pPr>
        <w:pStyle w:val="a5"/>
        <w:numPr>
          <w:ilvl w:val="0"/>
          <w:numId w:val="3"/>
        </w:numPr>
        <w:tabs>
          <w:tab w:val="left" w:pos="1306"/>
          <w:tab w:val="left" w:pos="9900"/>
        </w:tabs>
        <w:ind w:left="113" w:right="25" w:firstLine="853"/>
        <w:rPr>
          <w:sz w:val="28"/>
          <w:szCs w:val="28"/>
        </w:rPr>
      </w:pPr>
      <w:r w:rsidRPr="002A2A45">
        <w:rPr>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FF1168" w:rsidRDefault="00FF1168" w:rsidP="007C710D">
      <w:pPr>
        <w:pStyle w:val="a5"/>
        <w:tabs>
          <w:tab w:val="left" w:pos="1515"/>
          <w:tab w:val="left" w:pos="9900"/>
        </w:tabs>
        <w:ind w:right="25" w:firstLine="0"/>
        <w:rPr>
          <w:sz w:val="28"/>
        </w:rPr>
      </w:pPr>
      <w:r>
        <w:rPr>
          <w:sz w:val="28"/>
        </w:rPr>
        <w:t xml:space="preserve">            </w:t>
      </w:r>
      <w:r w:rsidR="003630AA">
        <w:rPr>
          <w:sz w:val="28"/>
        </w:rPr>
        <w:t>6</w:t>
      </w:r>
      <w:r>
        <w:rPr>
          <w:sz w:val="28"/>
        </w:rPr>
        <w:t>.4. Жалоба, поступившая в орган, предоставляющий муниципальную услугу, МФЦ</w:t>
      </w:r>
      <w:r w:rsidR="006F5CC0">
        <w:rPr>
          <w:sz w:val="28"/>
        </w:rPr>
        <w:t>,</w:t>
      </w:r>
      <w:r>
        <w:rPr>
          <w:sz w:val="28"/>
        </w:rPr>
        <w:t xml:space="preserve">  либо в Администрацию,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Start w:id="22" w:name="_bookmark21"/>
      <w:bookmarkEnd w:id="22"/>
      <w:r>
        <w:rPr>
          <w:sz w:val="28"/>
        </w:rPr>
        <w:t>.</w:t>
      </w:r>
    </w:p>
    <w:p w:rsidR="00FF1168" w:rsidRDefault="00FF1168" w:rsidP="007C710D">
      <w:pPr>
        <w:pStyle w:val="a5"/>
        <w:tabs>
          <w:tab w:val="left" w:pos="1620"/>
        </w:tabs>
        <w:ind w:right="25" w:firstLine="0"/>
        <w:rPr>
          <w:sz w:val="28"/>
        </w:rPr>
      </w:pPr>
      <w:r>
        <w:rPr>
          <w:sz w:val="28"/>
        </w:rPr>
        <w:t xml:space="preserve">            </w:t>
      </w:r>
      <w:r w:rsidR="006F5CC0">
        <w:rPr>
          <w:sz w:val="28"/>
        </w:rPr>
        <w:t>6</w:t>
      </w:r>
      <w:r>
        <w:rPr>
          <w:sz w:val="28"/>
        </w:rPr>
        <w:t>.5. По результатам рассмотрения жалобы принимается одно из следующих решений:</w:t>
      </w:r>
    </w:p>
    <w:p w:rsidR="00FF1168" w:rsidRDefault="00FF1168" w:rsidP="007C710D">
      <w:pPr>
        <w:pStyle w:val="a5"/>
        <w:numPr>
          <w:ilvl w:val="0"/>
          <w:numId w:val="2"/>
        </w:numPr>
        <w:tabs>
          <w:tab w:val="left" w:pos="1349"/>
        </w:tabs>
        <w:ind w:right="25" w:firstLine="853"/>
        <w:rPr>
          <w:sz w:val="28"/>
        </w:rPr>
      </w:pPr>
      <w:r>
        <w:rPr>
          <w:sz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8"/>
        </w:rPr>
        <w:lastRenderedPageBreak/>
        <w:t>Нижегородской  области, муниципальными правовыми актами;</w:t>
      </w:r>
    </w:p>
    <w:p w:rsidR="00FF1168" w:rsidRDefault="00FF1168" w:rsidP="00CA4500">
      <w:pPr>
        <w:pStyle w:val="a5"/>
        <w:numPr>
          <w:ilvl w:val="0"/>
          <w:numId w:val="2"/>
        </w:numPr>
        <w:tabs>
          <w:tab w:val="left" w:pos="1271"/>
        </w:tabs>
        <w:ind w:left="1270" w:hanging="305"/>
        <w:rPr>
          <w:sz w:val="28"/>
        </w:rPr>
      </w:pPr>
      <w:r>
        <w:rPr>
          <w:sz w:val="28"/>
        </w:rPr>
        <w:t>в удовлетворении жалобы отказывается.</w:t>
      </w:r>
    </w:p>
    <w:p w:rsidR="00FF1168" w:rsidRDefault="00FF1168" w:rsidP="007C710D">
      <w:pPr>
        <w:pStyle w:val="a5"/>
        <w:tabs>
          <w:tab w:val="left" w:pos="1471"/>
        </w:tabs>
        <w:spacing w:before="2"/>
        <w:ind w:right="25" w:firstLine="0"/>
        <w:rPr>
          <w:sz w:val="28"/>
        </w:rPr>
      </w:pPr>
      <w:r>
        <w:rPr>
          <w:sz w:val="28"/>
        </w:rPr>
        <w:t xml:space="preserve">            </w:t>
      </w:r>
      <w:r w:rsidR="006F5CC0">
        <w:rPr>
          <w:sz w:val="28"/>
        </w:rPr>
        <w:t>6</w:t>
      </w:r>
      <w:r>
        <w:rPr>
          <w:sz w:val="28"/>
        </w:rPr>
        <w:t xml:space="preserve">.6. Не позднее дня, следующего за днем принятия решения, указанного в </w:t>
      </w:r>
      <w:hyperlink w:anchor="_bookmark21" w:history="1">
        <w:r w:rsidRPr="009504C5">
          <w:rPr>
            <w:color w:val="000000"/>
            <w:sz w:val="28"/>
          </w:rPr>
          <w:t xml:space="preserve">пункте </w:t>
        </w:r>
        <w:r w:rsidR="006F5CC0">
          <w:rPr>
            <w:color w:val="000000"/>
            <w:sz w:val="28"/>
          </w:rPr>
          <w:t>6</w:t>
        </w:r>
        <w:r w:rsidRPr="009504C5">
          <w:rPr>
            <w:color w:val="000000"/>
            <w:sz w:val="28"/>
          </w:rPr>
          <w:t>.5</w:t>
        </w:r>
      </w:hyperlink>
      <w:r w:rsidR="006F5CC0">
        <w:rPr>
          <w:color w:val="000000"/>
          <w:sz w:val="28"/>
        </w:rPr>
        <w:t xml:space="preserve"> </w:t>
      </w:r>
      <w:r>
        <w:rPr>
          <w:sz w:val="28"/>
        </w:rPr>
        <w:t>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1168" w:rsidRDefault="00FF1168" w:rsidP="007C710D">
      <w:pPr>
        <w:pStyle w:val="a5"/>
        <w:tabs>
          <w:tab w:val="left" w:pos="1527"/>
        </w:tabs>
        <w:ind w:right="25" w:firstLine="0"/>
        <w:rPr>
          <w:sz w:val="28"/>
        </w:rPr>
      </w:pPr>
      <w:r>
        <w:rPr>
          <w:sz w:val="28"/>
        </w:rPr>
        <w:t xml:space="preserve">            </w:t>
      </w:r>
      <w:r w:rsidR="006F5CC0">
        <w:rPr>
          <w:sz w:val="28"/>
        </w:rPr>
        <w:t>6</w:t>
      </w:r>
      <w:r>
        <w:rPr>
          <w:sz w:val="28"/>
        </w:rPr>
        <w:t>.7.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F1168" w:rsidRDefault="00FF1168" w:rsidP="007C710D">
      <w:pPr>
        <w:pStyle w:val="a5"/>
        <w:tabs>
          <w:tab w:val="left" w:pos="1639"/>
          <w:tab w:val="left" w:pos="9900"/>
        </w:tabs>
        <w:ind w:right="25" w:firstLine="0"/>
        <w:rPr>
          <w:sz w:val="28"/>
        </w:rPr>
      </w:pPr>
      <w:r>
        <w:rPr>
          <w:sz w:val="28"/>
        </w:rPr>
        <w:t xml:space="preserve">            </w:t>
      </w:r>
      <w:r w:rsidR="006F5CC0">
        <w:rPr>
          <w:sz w:val="28"/>
        </w:rPr>
        <w:t>6</w:t>
      </w:r>
      <w:r>
        <w:rPr>
          <w:sz w:val="28"/>
        </w:rPr>
        <w:t xml:space="preserve">.8. При наличии в жалобе нецензурных либо оскорбительных выражений, угроз жизни, здоровью и имуществу должностного лица, а также членов его семьи органы, указанные в </w:t>
      </w:r>
      <w:hyperlink w:anchor="_bookmark20" w:history="1">
        <w:r w:rsidRPr="009504C5">
          <w:rPr>
            <w:color w:val="000000"/>
            <w:sz w:val="28"/>
          </w:rPr>
          <w:t>пункте</w:t>
        </w:r>
        <w:r>
          <w:rPr>
            <w:color w:val="000000"/>
            <w:sz w:val="28"/>
          </w:rPr>
          <w:t xml:space="preserve"> </w:t>
        </w:r>
        <w:r w:rsidR="006F5CC0">
          <w:rPr>
            <w:color w:val="000000"/>
            <w:sz w:val="28"/>
          </w:rPr>
          <w:t>6</w:t>
        </w:r>
        <w:r w:rsidRPr="009504C5">
          <w:rPr>
            <w:color w:val="000000"/>
            <w:sz w:val="28"/>
          </w:rPr>
          <w:t>.2</w:t>
        </w:r>
      </w:hyperlink>
      <w:r>
        <w:t xml:space="preserve"> </w:t>
      </w:r>
      <w:r>
        <w:rPr>
          <w:sz w:val="28"/>
        </w:rPr>
        <w:t>настоящего Регламента, вправе принять решение об оставлении такой жалобы без ответа по существу и уведомляют Заявителя о недопустимости злоупотребления правом.</w:t>
      </w:r>
    </w:p>
    <w:p w:rsidR="00FF1168" w:rsidRDefault="00FF1168" w:rsidP="007C710D">
      <w:pPr>
        <w:pStyle w:val="a5"/>
        <w:tabs>
          <w:tab w:val="left" w:pos="1515"/>
          <w:tab w:val="left" w:pos="9900"/>
        </w:tabs>
        <w:ind w:right="25" w:firstLine="0"/>
        <w:rPr>
          <w:sz w:val="28"/>
        </w:rPr>
      </w:pPr>
      <w:r>
        <w:rPr>
          <w:sz w:val="28"/>
        </w:rPr>
        <w:t xml:space="preserve">            </w:t>
      </w:r>
      <w:r w:rsidR="006F5CC0">
        <w:rPr>
          <w:sz w:val="28"/>
        </w:rPr>
        <w:t>6</w:t>
      </w:r>
      <w:r>
        <w:rPr>
          <w:sz w:val="28"/>
        </w:rPr>
        <w:t xml:space="preserve">.9. Если текст жалобы не поддается прочтению, ответ на жалобу не дается, о чем органы, указанные в </w:t>
      </w:r>
      <w:hyperlink w:anchor="_bookmark20" w:history="1">
        <w:r w:rsidRPr="009504C5">
          <w:rPr>
            <w:color w:val="000000"/>
            <w:sz w:val="28"/>
          </w:rPr>
          <w:t xml:space="preserve">пункте </w:t>
        </w:r>
        <w:r w:rsidR="006F5CC0">
          <w:rPr>
            <w:color w:val="000000"/>
            <w:sz w:val="28"/>
          </w:rPr>
          <w:t>6</w:t>
        </w:r>
        <w:r w:rsidRPr="009504C5">
          <w:rPr>
            <w:color w:val="000000"/>
            <w:sz w:val="28"/>
          </w:rPr>
          <w:t xml:space="preserve">.2 </w:t>
        </w:r>
      </w:hyperlink>
      <w:r>
        <w:rPr>
          <w:sz w:val="28"/>
        </w:rPr>
        <w:t>настоящего Регламента, в течение семи дней со дня регистрации жалобы сообщают Заявителю, если его фамилия и почтовый адрес поддаются прочтению.</w:t>
      </w:r>
    </w:p>
    <w:p w:rsidR="00FF1168" w:rsidRDefault="00FF1168" w:rsidP="00CA4500">
      <w:pPr>
        <w:jc w:val="both"/>
        <w:rPr>
          <w:sz w:val="28"/>
        </w:rPr>
        <w:sectPr w:rsidR="00FF1168" w:rsidSect="00E57624">
          <w:pgSz w:w="11910" w:h="16840"/>
          <w:pgMar w:top="760" w:right="851" w:bottom="993" w:left="1134" w:header="720" w:footer="720" w:gutter="0"/>
          <w:cols w:space="720"/>
        </w:sectPr>
      </w:pPr>
    </w:p>
    <w:p w:rsidR="00FF1168" w:rsidRDefault="00FF1168">
      <w:pPr>
        <w:spacing w:before="68"/>
        <w:ind w:left="112" w:right="160"/>
        <w:jc w:val="right"/>
        <w:rPr>
          <w:sz w:val="24"/>
        </w:rPr>
      </w:pPr>
      <w:r>
        <w:rPr>
          <w:sz w:val="24"/>
        </w:rPr>
        <w:lastRenderedPageBreak/>
        <w:t>Приложение №1</w:t>
      </w:r>
    </w:p>
    <w:p w:rsidR="00FF1168" w:rsidRDefault="00FF1168">
      <w:pPr>
        <w:pStyle w:val="a3"/>
        <w:ind w:left="0"/>
        <w:rPr>
          <w:sz w:val="26"/>
        </w:rPr>
      </w:pPr>
    </w:p>
    <w:p w:rsidR="00FF1168" w:rsidRDefault="00FF1168">
      <w:pPr>
        <w:ind w:left="5627" w:firstLine="3847"/>
        <w:rPr>
          <w:sz w:val="24"/>
        </w:rPr>
      </w:pPr>
      <w:r>
        <w:rPr>
          <w:sz w:val="24"/>
        </w:rPr>
        <w:t>(Форма)</w:t>
      </w:r>
    </w:p>
    <w:p w:rsidR="00FF1168" w:rsidRDefault="00FF1168">
      <w:pPr>
        <w:tabs>
          <w:tab w:val="left" w:pos="10376"/>
        </w:tabs>
        <w:ind w:left="6195" w:right="105" w:hanging="569"/>
        <w:jc w:val="right"/>
        <w:rPr>
          <w:sz w:val="24"/>
        </w:rPr>
      </w:pPr>
      <w:r>
        <w:rPr>
          <w:sz w:val="24"/>
        </w:rPr>
        <w:t xml:space="preserve">Главе </w:t>
      </w:r>
      <w:r w:rsidR="006F5CC0">
        <w:rPr>
          <w:sz w:val="24"/>
        </w:rPr>
        <w:t>местного самоуправления</w:t>
      </w:r>
      <w:r>
        <w:rPr>
          <w:sz w:val="24"/>
        </w:rPr>
        <w:t xml:space="preserve"> Павловского муниципального </w:t>
      </w:r>
      <w:r w:rsidR="00FD7D89">
        <w:rPr>
          <w:sz w:val="24"/>
        </w:rPr>
        <w:t>округа</w:t>
      </w:r>
      <w:r>
        <w:rPr>
          <w:sz w:val="24"/>
        </w:rPr>
        <w:t xml:space="preserve">  </w:t>
      </w:r>
    </w:p>
    <w:p w:rsidR="00FF1168" w:rsidRDefault="00FF1168">
      <w:pPr>
        <w:tabs>
          <w:tab w:val="left" w:pos="10376"/>
        </w:tabs>
        <w:ind w:left="6195" w:right="105" w:hanging="569"/>
        <w:jc w:val="right"/>
        <w:rPr>
          <w:sz w:val="24"/>
        </w:rPr>
      </w:pPr>
      <w:r>
        <w:rPr>
          <w:sz w:val="24"/>
        </w:rPr>
        <w:t>от</w:t>
      </w:r>
      <w:r>
        <w:rPr>
          <w:sz w:val="24"/>
          <w:u w:val="single"/>
        </w:rPr>
        <w:tab/>
      </w:r>
      <w:r>
        <w:rPr>
          <w:sz w:val="24"/>
        </w:rPr>
        <w:t xml:space="preserve"> [фамилия, имя, отчество заявителя</w:t>
      </w:r>
    </w:p>
    <w:p w:rsidR="00FF1168" w:rsidRDefault="00FF1168">
      <w:pPr>
        <w:ind w:left="6644"/>
        <w:rPr>
          <w:sz w:val="24"/>
        </w:rPr>
      </w:pPr>
      <w:r>
        <w:rPr>
          <w:sz w:val="24"/>
        </w:rPr>
        <w:t>(с указанием должности заявителя-</w:t>
      </w:r>
    </w:p>
    <w:p w:rsidR="00FF1168" w:rsidRDefault="00FF1168">
      <w:pPr>
        <w:ind w:left="8151" w:right="160" w:hanging="336"/>
        <w:jc w:val="right"/>
        <w:rPr>
          <w:sz w:val="24"/>
        </w:rPr>
      </w:pPr>
      <w:r>
        <w:rPr>
          <w:sz w:val="24"/>
        </w:rPr>
        <w:t>при подаче заявления от юридического лица)]</w:t>
      </w:r>
    </w:p>
    <w:p w:rsidR="00FF1168" w:rsidRDefault="0080222F">
      <w:pPr>
        <w:pStyle w:val="a3"/>
        <w:spacing w:before="9"/>
        <w:ind w:left="0"/>
        <w:rPr>
          <w:sz w:val="19"/>
        </w:rPr>
      </w:pPr>
      <w:r>
        <w:rPr>
          <w:noProof/>
        </w:rPr>
        <mc:AlternateContent>
          <mc:Choice Requires="wps">
            <w:drawing>
              <wp:anchor distT="0" distB="0" distL="0" distR="0" simplePos="0" relativeHeight="251675136" behindDoc="1" locked="0" layoutInCell="1" allowOverlap="1" wp14:anchorId="17F25A92" wp14:editId="478944CB">
                <wp:simplePos x="0" y="0"/>
                <wp:positionH relativeFrom="page">
                  <wp:posOffset>4534535</wp:posOffset>
                </wp:positionH>
                <wp:positionV relativeFrom="paragraph">
                  <wp:posOffset>172085</wp:posOffset>
                </wp:positionV>
                <wp:extent cx="2667635" cy="0"/>
                <wp:effectExtent l="10160" t="10160" r="8255" b="8890"/>
                <wp:wrapTopAndBottom/>
                <wp:docPr id="7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6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A5A7F" id="Line 19"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05pt,13.55pt" to="567.1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" strokeweight=".48pt">
                <w10:wrap type="topAndBottom" anchorx="page"/>
              </v:line>
            </w:pict>
          </mc:Fallback>
        </mc:AlternateContent>
      </w:r>
    </w:p>
    <w:p w:rsidR="00FF1168" w:rsidRDefault="00FF1168">
      <w:pPr>
        <w:spacing w:line="247" w:lineRule="exact"/>
        <w:ind w:left="112" w:right="164"/>
        <w:jc w:val="right"/>
        <w:rPr>
          <w:sz w:val="24"/>
        </w:rPr>
      </w:pPr>
      <w:r>
        <w:rPr>
          <w:sz w:val="24"/>
        </w:rPr>
        <w:t>(данные документа, удостоверяющего</w:t>
      </w:r>
    </w:p>
    <w:p w:rsidR="00FF1168" w:rsidRDefault="00FF1168">
      <w:pPr>
        <w:ind w:left="112" w:right="161"/>
        <w:jc w:val="right"/>
        <w:rPr>
          <w:sz w:val="24"/>
        </w:rPr>
      </w:pPr>
      <w:r>
        <w:rPr>
          <w:sz w:val="24"/>
        </w:rPr>
        <w:t>личность физического лица)</w:t>
      </w:r>
    </w:p>
    <w:p w:rsidR="00FF1168" w:rsidRDefault="0080222F">
      <w:pPr>
        <w:pStyle w:val="a3"/>
        <w:spacing w:before="8"/>
        <w:ind w:left="0"/>
        <w:rPr>
          <w:sz w:val="19"/>
        </w:rPr>
      </w:pPr>
      <w:r>
        <w:rPr>
          <w:noProof/>
        </w:rPr>
        <mc:AlternateContent>
          <mc:Choice Requires="wps">
            <w:drawing>
              <wp:anchor distT="0" distB="0" distL="0" distR="0" simplePos="0" relativeHeight="251676160" behindDoc="1" locked="0" layoutInCell="1" allowOverlap="1" wp14:anchorId="7820EA99" wp14:editId="21D4DB08">
                <wp:simplePos x="0" y="0"/>
                <wp:positionH relativeFrom="page">
                  <wp:posOffset>4534535</wp:posOffset>
                </wp:positionH>
                <wp:positionV relativeFrom="paragraph">
                  <wp:posOffset>172085</wp:posOffset>
                </wp:positionV>
                <wp:extent cx="2667000" cy="0"/>
                <wp:effectExtent l="10160" t="10160" r="8890" b="8890"/>
                <wp:wrapTopAndBottom/>
                <wp:docPr id="7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58E96A" id="Line 20"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05pt,13.55pt" to="567.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" strokeweight=".48pt">
                <w10:wrap type="topAndBottom" anchorx="page"/>
              </v:line>
            </w:pict>
          </mc:Fallback>
        </mc:AlternateContent>
      </w:r>
    </w:p>
    <w:p w:rsidR="00FF1168" w:rsidRDefault="00FF1168">
      <w:pPr>
        <w:spacing w:line="247" w:lineRule="exact"/>
        <w:ind w:left="112" w:right="164"/>
        <w:jc w:val="right"/>
        <w:rPr>
          <w:sz w:val="24"/>
        </w:rPr>
      </w:pPr>
      <w:r>
        <w:rPr>
          <w:sz w:val="24"/>
        </w:rPr>
        <w:t>(полное наименование с указанием</w:t>
      </w:r>
    </w:p>
    <w:p w:rsidR="00FF1168" w:rsidRDefault="00FF1168">
      <w:pPr>
        <w:ind w:left="112" w:right="159"/>
        <w:jc w:val="right"/>
        <w:rPr>
          <w:sz w:val="24"/>
        </w:rPr>
      </w:pPr>
      <w:r>
        <w:rPr>
          <w:sz w:val="24"/>
        </w:rPr>
        <w:t>организационно-правовой формы</w:t>
      </w:r>
    </w:p>
    <w:p w:rsidR="00FF1168" w:rsidRDefault="00FF1168">
      <w:pPr>
        <w:ind w:left="112" w:right="160"/>
        <w:jc w:val="right"/>
        <w:rPr>
          <w:sz w:val="24"/>
        </w:rPr>
      </w:pPr>
      <w:r>
        <w:rPr>
          <w:sz w:val="24"/>
        </w:rPr>
        <w:t>юридического лица)</w:t>
      </w:r>
    </w:p>
    <w:p w:rsidR="00FF1168" w:rsidRDefault="0080222F">
      <w:pPr>
        <w:pStyle w:val="a3"/>
        <w:spacing w:before="8"/>
        <w:ind w:left="0"/>
        <w:rPr>
          <w:sz w:val="19"/>
        </w:rPr>
      </w:pPr>
      <w:r>
        <w:rPr>
          <w:noProof/>
        </w:rPr>
        <mc:AlternateContent>
          <mc:Choice Requires="wps">
            <w:drawing>
              <wp:anchor distT="0" distB="0" distL="0" distR="0" simplePos="0" relativeHeight="251677184" behindDoc="1" locked="0" layoutInCell="1" allowOverlap="1" wp14:anchorId="7DE387A9" wp14:editId="1CD862B8">
                <wp:simplePos x="0" y="0"/>
                <wp:positionH relativeFrom="page">
                  <wp:posOffset>4534535</wp:posOffset>
                </wp:positionH>
                <wp:positionV relativeFrom="paragraph">
                  <wp:posOffset>172085</wp:posOffset>
                </wp:positionV>
                <wp:extent cx="2667000" cy="0"/>
                <wp:effectExtent l="10160" t="10160" r="8890" b="8890"/>
                <wp:wrapTopAndBottom/>
                <wp:docPr id="7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E6C6B" id="Line 21"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7.05pt,13.55pt" to="567.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63hFAIAACoEAAAOAAAAZHJzL2Uyb0RvYy54bWysU8uu2jAQ3VfqP1jeQxKaB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" strokeweight=".48pt">
                <w10:wrap type="topAndBottom" anchorx="page"/>
              </v:line>
            </w:pict>
          </mc:Fallback>
        </mc:AlternateContent>
      </w:r>
    </w:p>
    <w:p w:rsidR="00FF1168" w:rsidRDefault="00FF1168">
      <w:pPr>
        <w:spacing w:line="247" w:lineRule="exact"/>
        <w:ind w:left="6433"/>
        <w:rPr>
          <w:sz w:val="24"/>
        </w:rPr>
      </w:pPr>
      <w:r>
        <w:rPr>
          <w:sz w:val="24"/>
        </w:rPr>
        <w:t>(адрес места жительства/нахождения)</w:t>
      </w:r>
    </w:p>
    <w:p w:rsidR="00FF1168" w:rsidRDefault="00FF1168">
      <w:pPr>
        <w:tabs>
          <w:tab w:val="left" w:pos="10148"/>
          <w:tab w:val="left" w:pos="10260"/>
        </w:tabs>
        <w:ind w:left="6289" w:right="160" w:firstLine="2"/>
        <w:jc w:val="both"/>
        <w:rPr>
          <w:sz w:val="24"/>
        </w:rPr>
      </w:pPr>
      <w:r>
        <w:rPr>
          <w:sz w:val="24"/>
        </w:rPr>
        <w:t>телефон:</w:t>
      </w:r>
      <w:r>
        <w:rPr>
          <w:sz w:val="24"/>
          <w:u w:val="single"/>
        </w:rPr>
        <w:tab/>
      </w:r>
      <w:r>
        <w:rPr>
          <w:sz w:val="24"/>
          <w:u w:val="single"/>
        </w:rPr>
        <w:tab/>
      </w:r>
      <w:r>
        <w:rPr>
          <w:sz w:val="24"/>
        </w:rPr>
        <w:t>, факс:</w:t>
      </w:r>
      <w:r>
        <w:rPr>
          <w:sz w:val="24"/>
          <w:u w:val="single"/>
        </w:rPr>
        <w:tab/>
      </w:r>
      <w:r>
        <w:rPr>
          <w:sz w:val="24"/>
          <w:u w:val="single"/>
        </w:rPr>
        <w:tab/>
      </w:r>
      <w:r>
        <w:rPr>
          <w:sz w:val="24"/>
        </w:rPr>
        <w:t>, e-mail:</w:t>
      </w:r>
      <w:r>
        <w:rPr>
          <w:sz w:val="24"/>
          <w:u w:val="single"/>
        </w:rPr>
        <w:tab/>
      </w:r>
      <w:r>
        <w:rPr>
          <w:sz w:val="24"/>
        </w:rPr>
        <w:t>.</w:t>
      </w:r>
    </w:p>
    <w:p w:rsidR="00FF1168" w:rsidRDefault="00FF1168">
      <w:pPr>
        <w:pStyle w:val="a3"/>
        <w:ind w:left="0"/>
        <w:rPr>
          <w:sz w:val="24"/>
        </w:rPr>
      </w:pPr>
    </w:p>
    <w:p w:rsidR="00FF1168" w:rsidRDefault="00FF1168">
      <w:pPr>
        <w:ind w:left="379" w:right="425"/>
        <w:jc w:val="center"/>
        <w:rPr>
          <w:b/>
          <w:sz w:val="24"/>
        </w:rPr>
      </w:pPr>
      <w:bookmarkStart w:id="23" w:name="_bookmark22"/>
      <w:bookmarkEnd w:id="23"/>
      <w:r>
        <w:rPr>
          <w:b/>
          <w:sz w:val="24"/>
        </w:rPr>
        <w:t>Запрос</w:t>
      </w:r>
    </w:p>
    <w:p w:rsidR="00FF1168" w:rsidRDefault="00FF1168">
      <w:pPr>
        <w:ind w:left="117" w:right="174" w:firstLine="4"/>
        <w:jc w:val="center"/>
        <w:rPr>
          <w:b/>
          <w:sz w:val="24"/>
        </w:rPr>
      </w:pPr>
      <w:r>
        <w:rPr>
          <w:b/>
          <w:sz w:val="24"/>
        </w:rPr>
        <w:t xml:space="preserve">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b/>
          <w:sz w:val="24"/>
        </w:rPr>
        <w:t>округа</w:t>
      </w:r>
      <w:r>
        <w:rPr>
          <w:b/>
          <w:sz w:val="24"/>
        </w:rPr>
        <w:t xml:space="preserve">, посадку (взлет) на площадки, расположенные в границах Павловского муниципального </w:t>
      </w:r>
      <w:r w:rsidR="00FD7D89">
        <w:rPr>
          <w:b/>
          <w:sz w:val="24"/>
        </w:rPr>
        <w:t>округа</w:t>
      </w:r>
      <w:r>
        <w:rPr>
          <w:b/>
          <w:sz w:val="24"/>
        </w:rPr>
        <w:t>, сведения о которых не опубликованы в документах аэронавигационной информации</w:t>
      </w:r>
    </w:p>
    <w:p w:rsidR="00FF1168" w:rsidRDefault="00FF1168">
      <w:pPr>
        <w:pStyle w:val="a3"/>
        <w:ind w:left="0"/>
        <w:rPr>
          <w:b/>
          <w:sz w:val="24"/>
        </w:rPr>
      </w:pPr>
    </w:p>
    <w:p w:rsidR="00FF1168" w:rsidRDefault="00FF1168">
      <w:pPr>
        <w:ind w:left="112" w:firstLine="566"/>
        <w:rPr>
          <w:sz w:val="24"/>
        </w:rPr>
      </w:pPr>
      <w:r>
        <w:rPr>
          <w:sz w:val="24"/>
        </w:rPr>
        <w:t xml:space="preserve">Прошу выдать разрешение на использование воздушного пространства над территорией Павловского муниципального </w:t>
      </w:r>
      <w:r w:rsidR="00FD7D89">
        <w:rPr>
          <w:sz w:val="24"/>
        </w:rPr>
        <w:t>округа</w:t>
      </w:r>
      <w:r>
        <w:rPr>
          <w:sz w:val="24"/>
        </w:rPr>
        <w:t xml:space="preserve"> для</w:t>
      </w:r>
    </w:p>
    <w:p w:rsidR="00FF1168" w:rsidRDefault="0080222F">
      <w:pPr>
        <w:pStyle w:val="a3"/>
        <w:spacing w:before="9"/>
        <w:ind w:left="0"/>
        <w:rPr>
          <w:sz w:val="19"/>
        </w:rPr>
      </w:pPr>
      <w:r>
        <w:rPr>
          <w:noProof/>
        </w:rPr>
        <mc:AlternateContent>
          <mc:Choice Requires="wps">
            <w:drawing>
              <wp:anchor distT="0" distB="0" distL="0" distR="0" simplePos="0" relativeHeight="251678208" behindDoc="1" locked="0" layoutInCell="1" allowOverlap="1" wp14:anchorId="7D4EE1EC" wp14:editId="563E09C7">
                <wp:simplePos x="0" y="0"/>
                <wp:positionH relativeFrom="page">
                  <wp:posOffset>719455</wp:posOffset>
                </wp:positionH>
                <wp:positionV relativeFrom="paragraph">
                  <wp:posOffset>172720</wp:posOffset>
                </wp:positionV>
                <wp:extent cx="6477000" cy="0"/>
                <wp:effectExtent l="5080" t="10795" r="13970" b="8255"/>
                <wp:wrapTopAndBottom/>
                <wp:docPr id="7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C7ED" id="Line 22" o:spid="_x0000_s1026" style="position:absolute;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6pt" to="56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7EwIAACo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" strokeweight=".48pt">
                <w10:wrap type="topAndBottom" anchorx="page"/>
              </v:line>
            </w:pict>
          </mc:Fallback>
        </mc:AlternateContent>
      </w:r>
    </w:p>
    <w:p w:rsidR="00FF1168" w:rsidRDefault="00FF1168">
      <w:pPr>
        <w:spacing w:line="247" w:lineRule="exact"/>
        <w:ind w:left="112"/>
        <w:rPr>
          <w:sz w:val="24"/>
        </w:rPr>
      </w:pPr>
      <w:r>
        <w:rPr>
          <w:sz w:val="24"/>
        </w:rPr>
        <w:t>(вид деятельности по использованию воздушного пространства)</w:t>
      </w:r>
    </w:p>
    <w:p w:rsidR="00FF1168" w:rsidRDefault="00FF1168">
      <w:pPr>
        <w:ind w:left="112"/>
        <w:rPr>
          <w:sz w:val="24"/>
        </w:rPr>
      </w:pPr>
      <w:r>
        <w:rPr>
          <w:sz w:val="24"/>
        </w:rPr>
        <w:t>на воздушном судне:</w:t>
      </w:r>
    </w:p>
    <w:p w:rsidR="00FF1168" w:rsidRDefault="00FF1168">
      <w:pPr>
        <w:tabs>
          <w:tab w:val="left" w:pos="942"/>
          <w:tab w:val="left" w:pos="2161"/>
          <w:tab w:val="left" w:pos="2364"/>
          <w:tab w:val="left" w:pos="2764"/>
          <w:tab w:val="left" w:pos="3685"/>
          <w:tab w:val="left" w:pos="4297"/>
          <w:tab w:val="left" w:pos="4878"/>
          <w:tab w:val="left" w:pos="5103"/>
          <w:tab w:val="left" w:pos="5974"/>
          <w:tab w:val="left" w:pos="6643"/>
          <w:tab w:val="left" w:pos="7015"/>
          <w:tab w:val="left" w:pos="8245"/>
          <w:tab w:val="left" w:pos="10317"/>
          <w:tab w:val="left" w:pos="10365"/>
        </w:tabs>
        <w:ind w:left="112" w:right="116"/>
        <w:jc w:val="right"/>
        <w:rPr>
          <w:sz w:val="24"/>
        </w:rPr>
      </w:pPr>
      <w:r>
        <w:rPr>
          <w:sz w:val="24"/>
        </w:rPr>
        <w:t>тип:</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xml:space="preserve"> государственный</w:t>
      </w:r>
      <w:r>
        <w:rPr>
          <w:sz w:val="24"/>
        </w:rPr>
        <w:tab/>
      </w:r>
      <w:r>
        <w:rPr>
          <w:sz w:val="24"/>
        </w:rPr>
        <w:tab/>
        <w:t>(регистрационный)</w:t>
      </w:r>
      <w:r>
        <w:rPr>
          <w:sz w:val="24"/>
        </w:rPr>
        <w:tab/>
        <w:t>опознавательный</w:t>
      </w:r>
      <w:r>
        <w:rPr>
          <w:sz w:val="24"/>
        </w:rPr>
        <w:tab/>
      </w:r>
      <w:r>
        <w:rPr>
          <w:spacing w:val="-1"/>
          <w:sz w:val="24"/>
        </w:rPr>
        <w:t>знак:</w:t>
      </w:r>
      <w:r>
        <w:rPr>
          <w:spacing w:val="-1"/>
          <w:sz w:val="24"/>
          <w:u w:val="single"/>
        </w:rPr>
        <w:tab/>
      </w:r>
      <w:r>
        <w:rPr>
          <w:spacing w:val="-1"/>
          <w:sz w:val="24"/>
          <w:u w:val="single"/>
        </w:rPr>
        <w:tab/>
      </w:r>
      <w:r>
        <w:rPr>
          <w:sz w:val="24"/>
        </w:rPr>
        <w:t xml:space="preserve"> заводской</w:t>
      </w:r>
      <w:r>
        <w:rPr>
          <w:sz w:val="24"/>
        </w:rPr>
        <w:tab/>
        <w:t>номер</w:t>
      </w:r>
      <w:r>
        <w:rPr>
          <w:sz w:val="24"/>
        </w:rPr>
        <w:tab/>
        <w:t>(при</w:t>
      </w:r>
      <w:r>
        <w:rPr>
          <w:sz w:val="24"/>
        </w:rPr>
        <w:tab/>
      </w:r>
      <w:r>
        <w:rPr>
          <w:sz w:val="24"/>
        </w:rPr>
        <w:tab/>
      </w:r>
      <w:r>
        <w:rPr>
          <w:sz w:val="24"/>
        </w:rPr>
        <w:tab/>
      </w:r>
      <w:r>
        <w:rPr>
          <w:spacing w:val="-1"/>
          <w:sz w:val="24"/>
        </w:rPr>
        <w:t>наличии):</w:t>
      </w:r>
      <w:r>
        <w:rPr>
          <w:spacing w:val="-1"/>
          <w:sz w:val="24"/>
          <w:u w:val="single"/>
        </w:rPr>
        <w:tab/>
      </w:r>
      <w:r>
        <w:rPr>
          <w:spacing w:val="-1"/>
          <w:sz w:val="24"/>
          <w:u w:val="single"/>
        </w:rPr>
        <w:tab/>
      </w:r>
      <w:r>
        <w:rPr>
          <w:spacing w:val="-1"/>
          <w:sz w:val="24"/>
          <w:u w:val="single"/>
        </w:rPr>
        <w:tab/>
      </w:r>
      <w:r>
        <w:rPr>
          <w:spacing w:val="-1"/>
          <w:sz w:val="24"/>
          <w:u w:val="single"/>
        </w:rPr>
        <w:tab/>
      </w:r>
      <w:r>
        <w:rPr>
          <w:spacing w:val="-1"/>
          <w:sz w:val="24"/>
          <w:u w:val="single"/>
        </w:rPr>
        <w:tab/>
      </w:r>
      <w:r>
        <w:rPr>
          <w:sz w:val="24"/>
        </w:rPr>
        <w:t xml:space="preserve"> Срок</w:t>
      </w:r>
      <w:r>
        <w:rPr>
          <w:sz w:val="24"/>
        </w:rPr>
        <w:tab/>
        <w:t>использования</w:t>
      </w:r>
      <w:r>
        <w:rPr>
          <w:sz w:val="24"/>
        </w:rPr>
        <w:tab/>
        <w:t>воздушного</w:t>
      </w:r>
      <w:r>
        <w:rPr>
          <w:sz w:val="24"/>
        </w:rPr>
        <w:tab/>
        <w:t>пространства</w:t>
      </w:r>
      <w:r>
        <w:rPr>
          <w:sz w:val="24"/>
        </w:rPr>
        <w:tab/>
        <w:t>над</w:t>
      </w:r>
      <w:r>
        <w:rPr>
          <w:sz w:val="24"/>
        </w:rPr>
        <w:tab/>
        <w:t>территорией</w:t>
      </w:r>
      <w:r>
        <w:rPr>
          <w:sz w:val="24"/>
        </w:rPr>
        <w:tab/>
      </w:r>
      <w:r>
        <w:rPr>
          <w:spacing w:val="-1"/>
          <w:sz w:val="24"/>
        </w:rPr>
        <w:t xml:space="preserve">Павловского </w:t>
      </w:r>
    </w:p>
    <w:p w:rsidR="00FF1168" w:rsidRDefault="00FF1168">
      <w:pPr>
        <w:ind w:left="112"/>
        <w:rPr>
          <w:sz w:val="24"/>
        </w:rPr>
      </w:pPr>
      <w:r>
        <w:rPr>
          <w:sz w:val="24"/>
        </w:rPr>
        <w:t xml:space="preserve">муниципального </w:t>
      </w:r>
      <w:r w:rsidR="00FD7D89">
        <w:rPr>
          <w:sz w:val="24"/>
        </w:rPr>
        <w:t>округа</w:t>
      </w:r>
      <w:r>
        <w:rPr>
          <w:sz w:val="24"/>
        </w:rPr>
        <w:t>:</w:t>
      </w:r>
    </w:p>
    <w:p w:rsidR="00FF1168" w:rsidRDefault="00FF1168">
      <w:pPr>
        <w:tabs>
          <w:tab w:val="left" w:pos="10180"/>
        </w:tabs>
        <w:ind w:left="112" w:right="162"/>
        <w:jc w:val="right"/>
        <w:rPr>
          <w:sz w:val="24"/>
        </w:rPr>
      </w:pPr>
      <w:r>
        <w:rPr>
          <w:sz w:val="24"/>
        </w:rPr>
        <w:t>начало:</w:t>
      </w:r>
      <w:r>
        <w:rPr>
          <w:sz w:val="24"/>
          <w:u w:val="single"/>
        </w:rPr>
        <w:tab/>
      </w:r>
      <w:r>
        <w:rPr>
          <w:sz w:val="24"/>
        </w:rPr>
        <w:t>, окончание:</w:t>
      </w:r>
      <w:r>
        <w:rPr>
          <w:sz w:val="24"/>
          <w:u w:val="single"/>
        </w:rPr>
        <w:tab/>
      </w:r>
      <w:r>
        <w:rPr>
          <w:sz w:val="24"/>
        </w:rPr>
        <w:t>.</w:t>
      </w:r>
    </w:p>
    <w:p w:rsidR="00FF1168" w:rsidRDefault="00FF1168">
      <w:pPr>
        <w:tabs>
          <w:tab w:val="left" w:pos="1521"/>
          <w:tab w:val="left" w:pos="3552"/>
          <w:tab w:val="left" w:pos="5029"/>
          <w:tab w:val="left" w:pos="6658"/>
          <w:tab w:val="left" w:pos="7272"/>
          <w:tab w:val="left" w:pos="8819"/>
        </w:tabs>
        <w:spacing w:before="1"/>
        <w:ind w:left="112" w:right="162" w:firstLine="240"/>
        <w:rPr>
          <w:sz w:val="24"/>
        </w:rPr>
      </w:pPr>
      <w:r>
        <w:rPr>
          <w:sz w:val="24"/>
        </w:rPr>
        <w:t>Место</w:t>
      </w:r>
      <w:r>
        <w:rPr>
          <w:sz w:val="24"/>
        </w:rPr>
        <w:tab/>
        <w:t>использования</w:t>
      </w:r>
      <w:r>
        <w:rPr>
          <w:sz w:val="24"/>
        </w:rPr>
        <w:tab/>
        <w:t>воздушного</w:t>
      </w:r>
      <w:r>
        <w:rPr>
          <w:sz w:val="24"/>
        </w:rPr>
        <w:tab/>
        <w:t>пространства</w:t>
      </w:r>
      <w:r>
        <w:rPr>
          <w:sz w:val="24"/>
        </w:rPr>
        <w:tab/>
        <w:t>над</w:t>
      </w:r>
      <w:r>
        <w:rPr>
          <w:sz w:val="24"/>
        </w:rPr>
        <w:tab/>
        <w:t>территорией</w:t>
      </w:r>
      <w:r>
        <w:rPr>
          <w:sz w:val="24"/>
        </w:rPr>
        <w:tab/>
        <w:t xml:space="preserve">Павловского муниципального </w:t>
      </w:r>
      <w:r w:rsidR="00FD7D89">
        <w:rPr>
          <w:sz w:val="24"/>
        </w:rPr>
        <w:t>округа</w:t>
      </w:r>
      <w:r>
        <w:rPr>
          <w:sz w:val="24"/>
        </w:rPr>
        <w:t>:</w:t>
      </w:r>
    </w:p>
    <w:p w:rsidR="00FF1168" w:rsidRDefault="0080222F">
      <w:pPr>
        <w:pStyle w:val="a3"/>
        <w:spacing w:before="8"/>
        <w:ind w:left="0"/>
        <w:rPr>
          <w:sz w:val="19"/>
        </w:rPr>
      </w:pPr>
      <w:r>
        <w:rPr>
          <w:noProof/>
        </w:rPr>
        <mc:AlternateContent>
          <mc:Choice Requires="wps">
            <w:drawing>
              <wp:anchor distT="0" distB="0" distL="0" distR="0" simplePos="0" relativeHeight="251679232" behindDoc="1" locked="0" layoutInCell="1" allowOverlap="1" wp14:anchorId="38906966" wp14:editId="17282ECC">
                <wp:simplePos x="0" y="0"/>
                <wp:positionH relativeFrom="page">
                  <wp:posOffset>719455</wp:posOffset>
                </wp:positionH>
                <wp:positionV relativeFrom="paragraph">
                  <wp:posOffset>172085</wp:posOffset>
                </wp:positionV>
                <wp:extent cx="6477000" cy="0"/>
                <wp:effectExtent l="5080" t="10160" r="13970" b="8890"/>
                <wp:wrapTopAndBottom/>
                <wp:docPr id="7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6C3600" id="Line 23"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56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B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" strokeweight=".48pt">
                <w10:wrap type="topAndBottom" anchorx="page"/>
              </v:line>
            </w:pict>
          </mc:Fallback>
        </mc:AlternateContent>
      </w:r>
    </w:p>
    <w:p w:rsidR="00FF1168" w:rsidRDefault="00FF1168">
      <w:pPr>
        <w:spacing w:line="247" w:lineRule="exact"/>
        <w:ind w:left="2323"/>
        <w:rPr>
          <w:sz w:val="24"/>
        </w:rPr>
      </w:pPr>
      <w:r>
        <w:rPr>
          <w:sz w:val="24"/>
        </w:rPr>
        <w:t>(посадочные площадки, планируемые к использованию)</w:t>
      </w:r>
    </w:p>
    <w:p w:rsidR="00FF1168" w:rsidRDefault="00FF1168">
      <w:pPr>
        <w:ind w:left="112" w:right="82" w:firstLine="240"/>
        <w:rPr>
          <w:sz w:val="24"/>
        </w:rPr>
      </w:pPr>
      <w:r>
        <w:rPr>
          <w:sz w:val="24"/>
        </w:rPr>
        <w:t xml:space="preserve">Время использования воздушного пространства над территорией Павловского муниципального </w:t>
      </w:r>
      <w:r w:rsidR="00FD7D89">
        <w:rPr>
          <w:sz w:val="24"/>
        </w:rPr>
        <w:t>округа</w:t>
      </w:r>
      <w:r>
        <w:rPr>
          <w:sz w:val="24"/>
        </w:rPr>
        <w:t>:</w:t>
      </w:r>
    </w:p>
    <w:p w:rsidR="00FF1168" w:rsidRDefault="00FF1168">
      <w:pPr>
        <w:tabs>
          <w:tab w:val="left" w:pos="10192"/>
        </w:tabs>
        <w:ind w:left="1913" w:right="229" w:hanging="1801"/>
        <w:rPr>
          <w:sz w:val="24"/>
        </w:rPr>
      </w:pPr>
      <w:r>
        <w:rPr>
          <w:sz w:val="24"/>
          <w:u w:val="single"/>
        </w:rPr>
        <w:tab/>
      </w:r>
      <w:r>
        <w:rPr>
          <w:sz w:val="24"/>
          <w:u w:val="single"/>
        </w:rPr>
        <w:tab/>
      </w:r>
      <w:r>
        <w:rPr>
          <w:sz w:val="24"/>
        </w:rPr>
        <w:t>. (ночное/дневное)</w:t>
      </w:r>
    </w:p>
    <w:p w:rsidR="00FF1168" w:rsidRDefault="00FF1168">
      <w:pPr>
        <w:tabs>
          <w:tab w:val="left" w:pos="1844"/>
          <w:tab w:val="left" w:pos="3496"/>
          <w:tab w:val="left" w:pos="5189"/>
          <w:tab w:val="left" w:pos="5849"/>
          <w:tab w:val="left" w:pos="7778"/>
        </w:tabs>
        <w:ind w:left="353"/>
        <w:rPr>
          <w:sz w:val="24"/>
        </w:rPr>
      </w:pPr>
      <w:r>
        <w:rPr>
          <w:sz w:val="24"/>
        </w:rPr>
        <w:t>Прилагаю</w:t>
      </w:r>
      <w:r>
        <w:rPr>
          <w:sz w:val="24"/>
        </w:rPr>
        <w:tab/>
        <w:t>документы,</w:t>
      </w:r>
      <w:r>
        <w:rPr>
          <w:sz w:val="24"/>
        </w:rPr>
        <w:tab/>
        <w:t>необходимые</w:t>
      </w:r>
      <w:r>
        <w:rPr>
          <w:sz w:val="24"/>
        </w:rPr>
        <w:tab/>
        <w:t>для</w:t>
      </w:r>
      <w:r>
        <w:rPr>
          <w:sz w:val="24"/>
        </w:rPr>
        <w:tab/>
        <w:t>предоставления</w:t>
      </w:r>
      <w:r>
        <w:rPr>
          <w:sz w:val="24"/>
        </w:rPr>
        <w:tab/>
        <w:t>муниципальной услуги:</w:t>
      </w:r>
    </w:p>
    <w:p w:rsidR="00FF1168" w:rsidRDefault="0080222F">
      <w:pPr>
        <w:pStyle w:val="a3"/>
        <w:spacing w:before="9"/>
        <w:ind w:left="0"/>
        <w:rPr>
          <w:sz w:val="19"/>
        </w:rPr>
      </w:pPr>
      <w:r>
        <w:rPr>
          <w:noProof/>
        </w:rPr>
        <mc:AlternateContent>
          <mc:Choice Requires="wps">
            <w:drawing>
              <wp:anchor distT="0" distB="0" distL="0" distR="0" simplePos="0" relativeHeight="251680256" behindDoc="1" locked="0" layoutInCell="1" allowOverlap="1" wp14:anchorId="10CD6AB4" wp14:editId="33832820">
                <wp:simplePos x="0" y="0"/>
                <wp:positionH relativeFrom="page">
                  <wp:posOffset>719455</wp:posOffset>
                </wp:positionH>
                <wp:positionV relativeFrom="paragraph">
                  <wp:posOffset>172720</wp:posOffset>
                </wp:positionV>
                <wp:extent cx="6477000" cy="0"/>
                <wp:effectExtent l="5080" t="10795" r="13970" b="8255"/>
                <wp:wrapTopAndBottom/>
                <wp:docPr id="73"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A9E34" id="Line 24"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6pt" to="566.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p8mEwIAACoEAAAOAAAAZHJzL2Uyb0RvYy54bWysU02P2yAQvVfqf0DcE9tZ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" strokeweight=".48pt">
                <w10:wrap type="topAndBottom" anchorx="page"/>
              </v:line>
            </w:pict>
          </mc:Fallback>
        </mc:AlternateContent>
      </w:r>
    </w:p>
    <w:p w:rsidR="00FF1168" w:rsidRDefault="00FF1168">
      <w:pPr>
        <w:spacing w:line="247" w:lineRule="exact"/>
        <w:ind w:left="353"/>
        <w:rPr>
          <w:sz w:val="24"/>
        </w:rPr>
      </w:pPr>
      <w:r>
        <w:rPr>
          <w:sz w:val="24"/>
        </w:rPr>
        <w:t>В  целях   оказания  муниципальной   услуги  даю   согласие на обработку и проверку указанных</w:t>
      </w:r>
    </w:p>
    <w:p w:rsidR="00FF1168" w:rsidRDefault="00FF1168">
      <w:pPr>
        <w:spacing w:line="247" w:lineRule="exact"/>
        <w:rPr>
          <w:sz w:val="24"/>
        </w:rPr>
        <w:sectPr w:rsidR="00FF1168">
          <w:pgSz w:w="11910" w:h="16840"/>
          <w:pgMar w:top="620" w:right="400" w:bottom="280" w:left="1020" w:header="720" w:footer="720" w:gutter="0"/>
          <w:cols w:space="720"/>
        </w:sectPr>
      </w:pPr>
    </w:p>
    <w:p w:rsidR="00FF1168" w:rsidRDefault="00FF1168">
      <w:pPr>
        <w:spacing w:before="68"/>
        <w:ind w:left="112"/>
        <w:rPr>
          <w:sz w:val="24"/>
        </w:rPr>
      </w:pPr>
      <w:r>
        <w:rPr>
          <w:sz w:val="24"/>
        </w:rPr>
        <w:lastRenderedPageBreak/>
        <w:t>мною в заявлении персональных данных.</w:t>
      </w:r>
    </w:p>
    <w:p w:rsidR="00FF1168" w:rsidRDefault="00FF1168">
      <w:pPr>
        <w:ind w:left="112" w:right="165" w:firstLine="240"/>
        <w:jc w:val="both"/>
        <w:rPr>
          <w:sz w:val="24"/>
        </w:rPr>
      </w:pPr>
      <w:r>
        <w:rPr>
          <w:sz w:val="24"/>
        </w:rPr>
        <w:t>Результат предоставления муниципальной услуги прошу вручить лично в форме документа на бумажном носителе/направить по электронной почте в форме электронного документа/представить с использованием государственной информационной системы портала государственных и муниципальных услуг в форме электронного документа/уведомить по телефону (нужное подчеркнуть).</w:t>
      </w:r>
    </w:p>
    <w:p w:rsidR="00FF1168" w:rsidRDefault="00FF1168">
      <w:pPr>
        <w:spacing w:before="1"/>
        <w:ind w:left="112" w:right="170" w:firstLine="240"/>
        <w:jc w:val="both"/>
        <w:rPr>
          <w:sz w:val="24"/>
        </w:rPr>
      </w:pPr>
      <w:r>
        <w:rPr>
          <w:sz w:val="24"/>
        </w:rPr>
        <w:t>Решение об отказе в приеме запроса и документов, необходимых для получения  муниципальной услуги, прошу вручить лично в форме документа на бумажном носителе/направить по электронной почте в форме электронного документа, уведомить по телефону (нужное подчеркнуть).</w:t>
      </w:r>
    </w:p>
    <w:p w:rsidR="00FF1168" w:rsidRDefault="00FF1168">
      <w:pPr>
        <w:ind w:left="112" w:right="164" w:firstLine="240"/>
        <w:jc w:val="both"/>
        <w:rPr>
          <w:sz w:val="24"/>
        </w:rPr>
      </w:pPr>
      <w:r>
        <w:rPr>
          <w:sz w:val="24"/>
        </w:rPr>
        <w:t>Решение об отказе в предоставлении муниципальной услуги прошу вручить лично в форме документа на бумажном носителе/направить по электронной почте в форме электронного документа, уведомить по телефону (нужное подчеркнуть).</w:t>
      </w:r>
    </w:p>
    <w:p w:rsidR="00FF1168" w:rsidRDefault="00FF1168">
      <w:pPr>
        <w:pStyle w:val="a3"/>
        <w:ind w:left="0"/>
      </w:pPr>
    </w:p>
    <w:p w:rsidR="00FF1168" w:rsidRDefault="0080222F">
      <w:pPr>
        <w:pStyle w:val="a3"/>
        <w:spacing w:before="9"/>
        <w:ind w:left="0"/>
        <w:rPr>
          <w:sz w:val="23"/>
        </w:rPr>
      </w:pPr>
      <w:r>
        <w:rPr>
          <w:noProof/>
        </w:rPr>
        <mc:AlternateContent>
          <mc:Choice Requires="wpg">
            <w:drawing>
              <wp:anchor distT="0" distB="0" distL="0" distR="0" simplePos="0" relativeHeight="251681280" behindDoc="1" locked="0" layoutInCell="1" allowOverlap="1" wp14:anchorId="49A717F6" wp14:editId="2A4F0505">
                <wp:simplePos x="0" y="0"/>
                <wp:positionH relativeFrom="page">
                  <wp:posOffset>1711960</wp:posOffset>
                </wp:positionH>
                <wp:positionV relativeFrom="paragraph">
                  <wp:posOffset>198755</wp:posOffset>
                </wp:positionV>
                <wp:extent cx="4495800" cy="6350"/>
                <wp:effectExtent l="6985" t="8255" r="12065" b="4445"/>
                <wp:wrapTopAndBottom/>
                <wp:docPr id="69"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95800" cy="6350"/>
                          <a:chOff x="2696" y="313"/>
                          <a:chExt cx="7080" cy="10"/>
                        </a:xfrm>
                      </wpg:grpSpPr>
                      <wps:wsp>
                        <wps:cNvPr id="70" name="Line 26"/>
                        <wps:cNvCnPr/>
                        <wps:spPr bwMode="auto">
                          <a:xfrm>
                            <a:off x="2696" y="318"/>
                            <a:ext cx="22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wps:spPr bwMode="auto">
                          <a:xfrm>
                            <a:off x="5036" y="318"/>
                            <a:ext cx="1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Line 28"/>
                        <wps:cNvCnPr/>
                        <wps:spPr bwMode="auto">
                          <a:xfrm>
                            <a:off x="6776" y="318"/>
                            <a:ext cx="3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084EC0" id="Group 25" o:spid="_x0000_s1026" style="position:absolute;margin-left:134.8pt;margin-top:15.65pt;width:354pt;height:.5pt;z-index:-251635200;mso-wrap-distance-left:0;mso-wrap-distance-right:0;mso-position-horizontal-relative:page" coordorigin="2696,313" coordsize="70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">
                <v:line id="Line 26" o:spid="_x0000_s1027" style="position:absolute;visibility:visible;mso-wrap-style:square" from="2696,318" to="497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27" o:spid="_x0000_s1028" style="position:absolute;visibility:visible;mso-wrap-style:square" from="5036,318" to="671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28" o:spid="_x0000_s1029" style="position:absolute;visibility:visible;mso-wrap-style:square" from="6776,318" to="9776,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w10:wrap type="topAndBottom" anchorx="page"/>
              </v:group>
            </w:pict>
          </mc:Fallback>
        </mc:AlternateContent>
      </w:r>
    </w:p>
    <w:p w:rsidR="00FF1168" w:rsidRDefault="00FF1168">
      <w:pPr>
        <w:tabs>
          <w:tab w:val="left" w:pos="3775"/>
        </w:tabs>
        <w:spacing w:line="247" w:lineRule="exact"/>
        <w:ind w:left="112"/>
        <w:rPr>
          <w:sz w:val="24"/>
        </w:rPr>
      </w:pPr>
      <w:r>
        <w:rPr>
          <w:sz w:val="24"/>
        </w:rPr>
        <w:t xml:space="preserve">                          (число, месяц, год) (подпись)                                      (расшифровка)</w:t>
      </w:r>
    </w:p>
    <w:p w:rsidR="00FF1168" w:rsidRDefault="00FF1168">
      <w:pPr>
        <w:pStyle w:val="a3"/>
        <w:ind w:left="0"/>
      </w:pPr>
    </w:p>
    <w:p w:rsidR="00FF1168" w:rsidRDefault="00FF1168">
      <w:pPr>
        <w:pStyle w:val="a3"/>
        <w:spacing w:after="1"/>
        <w:ind w:left="0"/>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6"/>
      </w:tblGrid>
      <w:tr w:rsidR="00FF1168">
        <w:trPr>
          <w:trHeight w:val="479"/>
        </w:trPr>
        <w:tc>
          <w:tcPr>
            <w:tcW w:w="9016" w:type="dxa"/>
          </w:tcPr>
          <w:p w:rsidR="00FF1168" w:rsidRDefault="00FF1168">
            <w:pPr>
              <w:pStyle w:val="TableParagraph"/>
              <w:spacing w:before="102"/>
              <w:rPr>
                <w:sz w:val="24"/>
              </w:rPr>
            </w:pPr>
            <w:r>
              <w:rPr>
                <w:sz w:val="24"/>
              </w:rPr>
              <w:t>Служебные отметки</w:t>
            </w:r>
          </w:p>
        </w:tc>
      </w:tr>
      <w:tr w:rsidR="00FF1168">
        <w:trPr>
          <w:trHeight w:val="485"/>
        </w:trPr>
        <w:tc>
          <w:tcPr>
            <w:tcW w:w="9016" w:type="dxa"/>
            <w:tcBorders>
              <w:bottom w:val="nil"/>
            </w:tcBorders>
          </w:tcPr>
          <w:p w:rsidR="00FF1168" w:rsidRDefault="00FF1168">
            <w:pPr>
              <w:pStyle w:val="TableParagraph"/>
              <w:spacing w:before="102"/>
              <w:rPr>
                <w:sz w:val="24"/>
              </w:rPr>
            </w:pPr>
            <w:r>
              <w:rPr>
                <w:sz w:val="24"/>
              </w:rPr>
              <w:t>Запрос поступил:</w:t>
            </w:r>
          </w:p>
        </w:tc>
      </w:tr>
      <w:tr w:rsidR="00FF1168">
        <w:trPr>
          <w:trHeight w:val="479"/>
        </w:trPr>
        <w:tc>
          <w:tcPr>
            <w:tcW w:w="9016" w:type="dxa"/>
            <w:tcBorders>
              <w:top w:val="nil"/>
              <w:bottom w:val="nil"/>
            </w:tcBorders>
          </w:tcPr>
          <w:p w:rsidR="00FF1168" w:rsidRDefault="00FF1168">
            <w:pPr>
              <w:pStyle w:val="TableParagraph"/>
              <w:spacing w:before="97"/>
              <w:rPr>
                <w:sz w:val="24"/>
              </w:rPr>
            </w:pPr>
            <w:r>
              <w:rPr>
                <w:sz w:val="24"/>
              </w:rPr>
              <w:t>Дата:</w:t>
            </w:r>
          </w:p>
        </w:tc>
      </w:tr>
      <w:tr w:rsidR="00FF1168">
        <w:trPr>
          <w:trHeight w:val="480"/>
        </w:trPr>
        <w:tc>
          <w:tcPr>
            <w:tcW w:w="9016" w:type="dxa"/>
            <w:tcBorders>
              <w:top w:val="nil"/>
              <w:bottom w:val="nil"/>
            </w:tcBorders>
          </w:tcPr>
          <w:p w:rsidR="00FF1168" w:rsidRDefault="00FF1168">
            <w:pPr>
              <w:pStyle w:val="TableParagraph"/>
              <w:spacing w:before="97"/>
              <w:rPr>
                <w:sz w:val="24"/>
              </w:rPr>
            </w:pPr>
            <w:r>
              <w:rPr>
                <w:sz w:val="24"/>
              </w:rPr>
              <w:t>Вх. №:</w:t>
            </w:r>
          </w:p>
        </w:tc>
      </w:tr>
      <w:tr w:rsidR="00FF1168">
        <w:trPr>
          <w:trHeight w:val="477"/>
        </w:trPr>
        <w:tc>
          <w:tcPr>
            <w:tcW w:w="9016" w:type="dxa"/>
            <w:tcBorders>
              <w:top w:val="nil"/>
            </w:tcBorders>
          </w:tcPr>
          <w:p w:rsidR="00FF1168" w:rsidRDefault="00FF1168">
            <w:pPr>
              <w:pStyle w:val="TableParagraph"/>
              <w:spacing w:before="97"/>
              <w:rPr>
                <w:sz w:val="24"/>
              </w:rPr>
            </w:pPr>
            <w:r>
              <w:rPr>
                <w:sz w:val="24"/>
              </w:rPr>
              <w:t>Ф.И.О. и подпись лица, принявшего запрос:</w:t>
            </w:r>
          </w:p>
        </w:tc>
      </w:tr>
      <w:tr w:rsidR="00FF1168">
        <w:trPr>
          <w:trHeight w:val="482"/>
        </w:trPr>
        <w:tc>
          <w:tcPr>
            <w:tcW w:w="9016" w:type="dxa"/>
            <w:tcBorders>
              <w:bottom w:val="nil"/>
            </w:tcBorders>
          </w:tcPr>
          <w:p w:rsidR="00FF1168" w:rsidRDefault="00FF1168">
            <w:pPr>
              <w:pStyle w:val="TableParagraph"/>
              <w:spacing w:before="99"/>
              <w:rPr>
                <w:sz w:val="24"/>
              </w:rPr>
            </w:pPr>
            <w:r>
              <w:rPr>
                <w:sz w:val="24"/>
              </w:rPr>
              <w:t>Выдано разрешение:</w:t>
            </w:r>
          </w:p>
        </w:tc>
      </w:tr>
      <w:tr w:rsidR="00FF1168">
        <w:trPr>
          <w:trHeight w:val="476"/>
        </w:trPr>
        <w:tc>
          <w:tcPr>
            <w:tcW w:w="9016" w:type="dxa"/>
            <w:tcBorders>
              <w:top w:val="nil"/>
            </w:tcBorders>
          </w:tcPr>
          <w:p w:rsidR="00FF1168" w:rsidRDefault="00FF1168">
            <w:pPr>
              <w:pStyle w:val="TableParagraph"/>
              <w:spacing w:before="97"/>
              <w:rPr>
                <w:sz w:val="24"/>
              </w:rPr>
            </w:pPr>
            <w:r>
              <w:rPr>
                <w:sz w:val="24"/>
              </w:rPr>
              <w:t>Дата:</w:t>
            </w:r>
          </w:p>
        </w:tc>
      </w:tr>
    </w:tbl>
    <w:p w:rsidR="00FF1168" w:rsidRDefault="00FF1168">
      <w:pPr>
        <w:rPr>
          <w:sz w:val="24"/>
        </w:rPr>
        <w:sectPr w:rsidR="00FF1168">
          <w:pgSz w:w="11910" w:h="16840"/>
          <w:pgMar w:top="620" w:right="400" w:bottom="280" w:left="1020" w:header="720" w:footer="720" w:gutter="0"/>
          <w:cols w:space="720"/>
        </w:sectPr>
      </w:pPr>
    </w:p>
    <w:p w:rsidR="00FF1168" w:rsidRDefault="00FF1168">
      <w:pPr>
        <w:pStyle w:val="a3"/>
        <w:ind w:left="0"/>
        <w:rPr>
          <w:sz w:val="26"/>
        </w:rPr>
      </w:pPr>
    </w:p>
    <w:p w:rsidR="00FF1168" w:rsidRDefault="00FF1168">
      <w:pPr>
        <w:pStyle w:val="a3"/>
        <w:spacing w:before="11"/>
        <w:ind w:left="0"/>
        <w:rPr>
          <w:sz w:val="27"/>
        </w:rPr>
      </w:pPr>
    </w:p>
    <w:p w:rsidR="00FF1168" w:rsidRDefault="00FF1168">
      <w:pPr>
        <w:ind w:left="4568"/>
        <w:rPr>
          <w:b/>
          <w:sz w:val="24"/>
        </w:rPr>
      </w:pPr>
      <w:bookmarkStart w:id="24" w:name="_bookmark23"/>
      <w:bookmarkEnd w:id="24"/>
      <w:r>
        <w:rPr>
          <w:b/>
          <w:sz w:val="24"/>
        </w:rPr>
        <w:t>Разрешение</w:t>
      </w:r>
    </w:p>
    <w:p w:rsidR="00FF1168" w:rsidRDefault="00FF1168" w:rsidP="002A2A45">
      <w:pPr>
        <w:ind w:left="1650"/>
        <w:jc w:val="center"/>
        <w:rPr>
          <w:b/>
          <w:sz w:val="24"/>
        </w:rPr>
      </w:pPr>
      <w:r>
        <w:rPr>
          <w:b/>
          <w:sz w:val="24"/>
        </w:rPr>
        <w:t xml:space="preserve">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w:t>
      </w:r>
    </w:p>
    <w:p w:rsidR="00FF1168" w:rsidRDefault="00FF1168">
      <w:pPr>
        <w:spacing w:before="68"/>
        <w:ind w:left="5"/>
        <w:rPr>
          <w:sz w:val="24"/>
        </w:rPr>
      </w:pPr>
      <w:r>
        <w:br w:type="column"/>
      </w:r>
      <w:r>
        <w:rPr>
          <w:sz w:val="24"/>
        </w:rPr>
        <w:t>Приложение №2</w:t>
      </w:r>
    </w:p>
    <w:p w:rsidR="00FF1168" w:rsidRDefault="00FF1168">
      <w:pPr>
        <w:ind w:left="924"/>
        <w:rPr>
          <w:sz w:val="24"/>
        </w:rPr>
      </w:pPr>
      <w:r>
        <w:rPr>
          <w:sz w:val="24"/>
        </w:rPr>
        <w:t>(Форма)</w:t>
      </w:r>
    </w:p>
    <w:p w:rsidR="00FF1168" w:rsidRDefault="00FF1168">
      <w:pPr>
        <w:rPr>
          <w:sz w:val="24"/>
        </w:rPr>
        <w:sectPr w:rsidR="00FF1168">
          <w:pgSz w:w="11910" w:h="16840"/>
          <w:pgMar w:top="620" w:right="400" w:bottom="280" w:left="1020" w:header="720" w:footer="720" w:gutter="0"/>
          <w:cols w:num="2" w:space="720" w:equalWidth="0">
            <w:col w:w="8510" w:space="40"/>
            <w:col w:w="1940"/>
          </w:cols>
        </w:sectPr>
      </w:pPr>
    </w:p>
    <w:p w:rsidR="00FF1168" w:rsidRDefault="00FF1168">
      <w:pPr>
        <w:ind w:left="1447" w:right="1494"/>
        <w:jc w:val="center"/>
        <w:rPr>
          <w:b/>
          <w:sz w:val="24"/>
        </w:rPr>
      </w:pPr>
      <w:r>
        <w:rPr>
          <w:b/>
          <w:sz w:val="24"/>
        </w:rPr>
        <w:t xml:space="preserve">аэростатов над территорией Павловского муниципального </w:t>
      </w:r>
      <w:r w:rsidR="00FD7D89">
        <w:rPr>
          <w:b/>
          <w:sz w:val="24"/>
        </w:rPr>
        <w:t>округа</w:t>
      </w:r>
      <w:r>
        <w:rPr>
          <w:b/>
          <w:sz w:val="24"/>
        </w:rPr>
        <w:t>, посадку (взлет) на площадки, расположенные в границах</w:t>
      </w:r>
    </w:p>
    <w:p w:rsidR="00FF1168" w:rsidRDefault="00FF1168">
      <w:pPr>
        <w:spacing w:before="1"/>
        <w:ind w:left="922" w:right="971"/>
        <w:jc w:val="center"/>
        <w:rPr>
          <w:b/>
          <w:sz w:val="24"/>
        </w:rPr>
      </w:pPr>
      <w:r>
        <w:rPr>
          <w:b/>
          <w:sz w:val="24"/>
        </w:rPr>
        <w:t xml:space="preserve">Павловского муниципального </w:t>
      </w:r>
      <w:r w:rsidR="00FD7D89">
        <w:rPr>
          <w:b/>
          <w:sz w:val="24"/>
        </w:rPr>
        <w:t>округа</w:t>
      </w:r>
      <w:r>
        <w:rPr>
          <w:b/>
          <w:sz w:val="24"/>
        </w:rPr>
        <w:t>, сведения о которых не опубликованы в документах аэронавигационной информации</w:t>
      </w:r>
    </w:p>
    <w:p w:rsidR="00FF1168" w:rsidRDefault="00FF1168">
      <w:pPr>
        <w:pStyle w:val="a3"/>
        <w:spacing w:before="11"/>
        <w:ind w:left="0"/>
        <w:rPr>
          <w:b/>
          <w:sz w:val="23"/>
        </w:rPr>
      </w:pPr>
    </w:p>
    <w:p w:rsidR="00FF1168" w:rsidRDefault="00FF1168">
      <w:pPr>
        <w:tabs>
          <w:tab w:val="left" w:pos="1621"/>
          <w:tab w:val="left" w:pos="2161"/>
          <w:tab w:val="left" w:pos="9049"/>
          <w:tab w:val="left" w:pos="9992"/>
        </w:tabs>
        <w:ind w:left="112"/>
        <w:rPr>
          <w:sz w:val="24"/>
        </w:rPr>
      </w:pPr>
      <w:r>
        <w:rPr>
          <w:sz w:val="24"/>
        </w:rPr>
        <w:t>""</w:t>
      </w:r>
      <w:r>
        <w:rPr>
          <w:sz w:val="24"/>
          <w:u w:val="single"/>
        </w:rPr>
        <w:tab/>
      </w:r>
      <w:r>
        <w:rPr>
          <w:sz w:val="24"/>
        </w:rPr>
        <w:t>20</w:t>
      </w:r>
      <w:r>
        <w:rPr>
          <w:sz w:val="24"/>
          <w:u w:val="single"/>
        </w:rPr>
        <w:tab/>
      </w:r>
      <w:r>
        <w:rPr>
          <w:sz w:val="24"/>
        </w:rPr>
        <w:t>г.</w:t>
      </w:r>
      <w:r>
        <w:rPr>
          <w:sz w:val="24"/>
        </w:rPr>
        <w:tab/>
        <w:t>№</w:t>
      </w:r>
      <w:r>
        <w:rPr>
          <w:sz w:val="24"/>
          <w:u w:val="single"/>
        </w:rPr>
        <w:tab/>
      </w:r>
    </w:p>
    <w:p w:rsidR="00FF1168" w:rsidRDefault="00FF1168">
      <w:pPr>
        <w:pStyle w:val="a3"/>
        <w:spacing w:before="2"/>
        <w:ind w:left="0"/>
        <w:rPr>
          <w:sz w:val="16"/>
        </w:rPr>
      </w:pPr>
    </w:p>
    <w:p w:rsidR="00FF1168" w:rsidRDefault="00FF1168">
      <w:pPr>
        <w:spacing w:before="90"/>
        <w:ind w:left="112" w:right="161" w:firstLine="240"/>
        <w:jc w:val="both"/>
        <w:rPr>
          <w:sz w:val="24"/>
        </w:rPr>
      </w:pPr>
      <w:r>
        <w:rPr>
          <w:sz w:val="24"/>
        </w:rPr>
        <w:t xml:space="preserve">В соответствии с </w:t>
      </w:r>
      <w:hyperlink r:id="rId20">
        <w:r>
          <w:rPr>
            <w:sz w:val="24"/>
          </w:rPr>
          <w:t>пунктом 49</w:t>
        </w:r>
      </w:hyperlink>
      <w:r>
        <w:rPr>
          <w:sz w:val="24"/>
        </w:rPr>
        <w:t xml:space="preserve"> Федеральных правил использования воздушного пространства Российской  Федерации,  утвержденных   </w:t>
      </w:r>
      <w:hyperlink r:id="rId21">
        <w:r>
          <w:rPr>
            <w:sz w:val="24"/>
          </w:rPr>
          <w:t>Постановлением</w:t>
        </w:r>
      </w:hyperlink>
      <w:r>
        <w:rPr>
          <w:sz w:val="24"/>
        </w:rPr>
        <w:t xml:space="preserve">  Правительства   Российской Федерации от 11.03.2010 № 138 администрация Павловского муниципального </w:t>
      </w:r>
      <w:r w:rsidR="00FD7D89">
        <w:rPr>
          <w:sz w:val="24"/>
        </w:rPr>
        <w:t>округа</w:t>
      </w:r>
      <w:r>
        <w:rPr>
          <w:sz w:val="24"/>
        </w:rPr>
        <w:t xml:space="preserve"> разрешает</w:t>
      </w:r>
    </w:p>
    <w:p w:rsidR="00FF1168" w:rsidRDefault="00FF1168">
      <w:pPr>
        <w:tabs>
          <w:tab w:val="left" w:pos="10194"/>
        </w:tabs>
        <w:spacing w:before="1"/>
        <w:ind w:left="172" w:right="227" w:hanging="60"/>
        <w:rPr>
          <w:sz w:val="24"/>
          <w:u w:val="single"/>
        </w:rPr>
      </w:pPr>
      <w:r>
        <w:rPr>
          <w:sz w:val="24"/>
          <w:u w:val="single"/>
        </w:rPr>
        <w:t>___________________________________________________________________________________,</w:t>
      </w:r>
    </w:p>
    <w:p w:rsidR="00FF1168" w:rsidRDefault="00FF1168">
      <w:pPr>
        <w:tabs>
          <w:tab w:val="left" w:pos="10194"/>
        </w:tabs>
        <w:spacing w:before="1"/>
        <w:ind w:left="172" w:right="227" w:hanging="60"/>
        <w:rPr>
          <w:sz w:val="24"/>
        </w:rPr>
      </w:pPr>
      <w:r>
        <w:rPr>
          <w:sz w:val="24"/>
        </w:rPr>
        <w:t xml:space="preserve">              (наименование юридического лица</w:t>
      </w:r>
      <w:r w:rsidR="00E11E85">
        <w:rPr>
          <w:sz w:val="24"/>
        </w:rPr>
        <w:t>, индивидуального предпринимателя</w:t>
      </w:r>
      <w:r>
        <w:rPr>
          <w:sz w:val="24"/>
        </w:rPr>
        <w:t>; фамилия, имя, отчество физического лица)</w:t>
      </w:r>
    </w:p>
    <w:p w:rsidR="00FF1168" w:rsidRDefault="00FF1168">
      <w:pPr>
        <w:tabs>
          <w:tab w:val="left" w:pos="10192"/>
        </w:tabs>
        <w:ind w:left="1313" w:right="229" w:hanging="1201"/>
        <w:rPr>
          <w:sz w:val="24"/>
        </w:rPr>
      </w:pPr>
      <w:r>
        <w:rPr>
          <w:sz w:val="24"/>
          <w:u w:val="single"/>
        </w:rPr>
        <w:tab/>
      </w:r>
      <w:r>
        <w:rPr>
          <w:sz w:val="24"/>
          <w:u w:val="single"/>
        </w:rPr>
        <w:tab/>
      </w:r>
      <w:r>
        <w:rPr>
          <w:sz w:val="24"/>
        </w:rPr>
        <w:t>,                     (адрес места нахождения/жительства)</w:t>
      </w:r>
    </w:p>
    <w:p w:rsidR="00FF1168" w:rsidRDefault="00FF1168">
      <w:pPr>
        <w:ind w:left="112"/>
        <w:rPr>
          <w:sz w:val="24"/>
        </w:rPr>
      </w:pPr>
      <w:r>
        <w:rPr>
          <w:sz w:val="24"/>
        </w:rPr>
        <w:t>свидетельство о государственной регистрации:</w:t>
      </w:r>
    </w:p>
    <w:p w:rsidR="00FF1168" w:rsidRDefault="00FF1168">
      <w:pPr>
        <w:tabs>
          <w:tab w:val="left" w:pos="10192"/>
        </w:tabs>
        <w:ind w:left="1973" w:right="229" w:hanging="1861"/>
        <w:rPr>
          <w:sz w:val="24"/>
        </w:rPr>
      </w:pPr>
      <w:r>
        <w:rPr>
          <w:sz w:val="24"/>
          <w:u w:val="single"/>
        </w:rPr>
        <w:tab/>
      </w:r>
      <w:r>
        <w:rPr>
          <w:sz w:val="24"/>
          <w:u w:val="single"/>
        </w:rPr>
        <w:tab/>
      </w:r>
      <w:r>
        <w:rPr>
          <w:sz w:val="24"/>
        </w:rPr>
        <w:t>,         (серия, номер)</w:t>
      </w:r>
    </w:p>
    <w:p w:rsidR="00FF1168" w:rsidRDefault="00FF1168">
      <w:pPr>
        <w:ind w:left="112"/>
        <w:rPr>
          <w:sz w:val="24"/>
        </w:rPr>
      </w:pPr>
      <w:r>
        <w:rPr>
          <w:sz w:val="24"/>
        </w:rPr>
        <w:t>данные документа, удостоверяющего личность:</w:t>
      </w:r>
    </w:p>
    <w:p w:rsidR="00FF1168" w:rsidRDefault="00FF1168">
      <w:pPr>
        <w:tabs>
          <w:tab w:val="left" w:pos="10194"/>
        </w:tabs>
        <w:ind w:left="1973" w:right="227" w:hanging="1861"/>
        <w:rPr>
          <w:sz w:val="24"/>
        </w:rPr>
      </w:pPr>
      <w:r>
        <w:rPr>
          <w:sz w:val="24"/>
          <w:u w:val="single"/>
        </w:rPr>
        <w:tab/>
      </w:r>
      <w:r>
        <w:rPr>
          <w:sz w:val="24"/>
          <w:u w:val="single"/>
        </w:rPr>
        <w:tab/>
      </w:r>
      <w:r>
        <w:rPr>
          <w:sz w:val="24"/>
        </w:rPr>
        <w:t>, (серия, номер)</w:t>
      </w:r>
    </w:p>
    <w:p w:rsidR="00FF1168" w:rsidRDefault="00FF1168">
      <w:pPr>
        <w:tabs>
          <w:tab w:val="left" w:pos="10014"/>
        </w:tabs>
        <w:ind w:left="112" w:right="220"/>
        <w:rPr>
          <w:sz w:val="24"/>
        </w:rPr>
      </w:pPr>
      <w:r>
        <w:rPr>
          <w:sz w:val="24"/>
        </w:rPr>
        <w:t xml:space="preserve">использование воздушного пространства над территорией Павловского муниципального </w:t>
      </w:r>
      <w:r w:rsidR="00FD7D89">
        <w:rPr>
          <w:sz w:val="24"/>
        </w:rPr>
        <w:t>округа</w:t>
      </w:r>
      <w:r>
        <w:rPr>
          <w:sz w:val="24"/>
        </w:rPr>
        <w:t xml:space="preserve"> для:</w:t>
      </w:r>
      <w:r>
        <w:rPr>
          <w:sz w:val="24"/>
          <w:u w:val="single"/>
        </w:rPr>
        <w:tab/>
      </w:r>
      <w:r>
        <w:rPr>
          <w:sz w:val="24"/>
        </w:rPr>
        <w:t>,</w:t>
      </w:r>
    </w:p>
    <w:p w:rsidR="00FF1168" w:rsidRDefault="00FF1168">
      <w:pPr>
        <w:ind w:left="112" w:right="3266" w:firstLine="480"/>
        <w:rPr>
          <w:sz w:val="24"/>
        </w:rPr>
      </w:pPr>
      <w:r>
        <w:rPr>
          <w:sz w:val="24"/>
        </w:rPr>
        <w:t>(вид деятельности по использованию воздушного пространства) на воздушном судне:</w:t>
      </w:r>
    </w:p>
    <w:p w:rsidR="00FF1168" w:rsidRDefault="00FF1168">
      <w:pPr>
        <w:tabs>
          <w:tab w:val="left" w:pos="10201"/>
        </w:tabs>
        <w:spacing w:before="1"/>
        <w:ind w:left="112" w:right="220"/>
        <w:rPr>
          <w:sz w:val="24"/>
        </w:rPr>
      </w:pPr>
      <w:r>
        <w:rPr>
          <w:sz w:val="24"/>
        </w:rPr>
        <w:t>тип:</w:t>
      </w:r>
      <w:r>
        <w:rPr>
          <w:sz w:val="24"/>
          <w:u w:val="single"/>
        </w:rPr>
        <w:tab/>
      </w:r>
      <w:r>
        <w:rPr>
          <w:sz w:val="24"/>
        </w:rPr>
        <w:t>, государственный регистрационный (опознавательный/учетно-опознавательный)</w:t>
      </w:r>
    </w:p>
    <w:p w:rsidR="00FF1168" w:rsidRDefault="00FF1168">
      <w:pPr>
        <w:tabs>
          <w:tab w:val="left" w:pos="10165"/>
          <w:tab w:val="left" w:pos="10250"/>
        </w:tabs>
        <w:ind w:left="112" w:right="171"/>
        <w:rPr>
          <w:sz w:val="24"/>
        </w:rPr>
      </w:pPr>
      <w:r>
        <w:rPr>
          <w:sz w:val="24"/>
        </w:rPr>
        <w:t>знак:</w:t>
      </w:r>
      <w:r>
        <w:rPr>
          <w:sz w:val="24"/>
          <w:u w:val="single"/>
        </w:rPr>
        <w:tab/>
      </w:r>
      <w:r>
        <w:rPr>
          <w:sz w:val="24"/>
        </w:rPr>
        <w:t>, заводской номе (при наличии):</w:t>
      </w:r>
      <w:r>
        <w:rPr>
          <w:sz w:val="24"/>
          <w:u w:val="single"/>
        </w:rPr>
        <w:tab/>
      </w:r>
      <w:r>
        <w:rPr>
          <w:sz w:val="24"/>
          <w:u w:val="single"/>
        </w:rPr>
        <w:tab/>
      </w:r>
      <w:r>
        <w:rPr>
          <w:sz w:val="24"/>
        </w:rPr>
        <w:t>.</w:t>
      </w:r>
    </w:p>
    <w:p w:rsidR="00FF1168" w:rsidRDefault="00FF1168">
      <w:pPr>
        <w:ind w:left="112" w:right="161" w:firstLine="240"/>
        <w:jc w:val="both"/>
        <w:rPr>
          <w:sz w:val="24"/>
        </w:rPr>
      </w:pPr>
      <w:r>
        <w:rPr>
          <w:sz w:val="24"/>
        </w:rPr>
        <w:t>Сроки</w:t>
      </w:r>
      <w:r w:rsidR="006F5CC0">
        <w:rPr>
          <w:sz w:val="24"/>
        </w:rPr>
        <w:t xml:space="preserve"> </w:t>
      </w:r>
      <w:r>
        <w:rPr>
          <w:sz w:val="24"/>
        </w:rPr>
        <w:t>использования</w:t>
      </w:r>
      <w:r w:rsidR="006F5CC0">
        <w:rPr>
          <w:sz w:val="24"/>
        </w:rPr>
        <w:t xml:space="preserve"> </w:t>
      </w:r>
      <w:r>
        <w:rPr>
          <w:sz w:val="24"/>
        </w:rPr>
        <w:t>воздушного</w:t>
      </w:r>
      <w:r w:rsidR="006F5CC0">
        <w:rPr>
          <w:sz w:val="24"/>
        </w:rPr>
        <w:t xml:space="preserve"> </w:t>
      </w:r>
      <w:r>
        <w:rPr>
          <w:sz w:val="24"/>
        </w:rPr>
        <w:t>пространства</w:t>
      </w:r>
      <w:r w:rsidR="006F5CC0">
        <w:rPr>
          <w:sz w:val="24"/>
        </w:rPr>
        <w:t xml:space="preserve"> </w:t>
      </w:r>
      <w:r>
        <w:rPr>
          <w:sz w:val="24"/>
        </w:rPr>
        <w:t>над</w:t>
      </w:r>
      <w:r w:rsidR="006F5CC0">
        <w:rPr>
          <w:sz w:val="24"/>
        </w:rPr>
        <w:t xml:space="preserve"> </w:t>
      </w:r>
      <w:r>
        <w:rPr>
          <w:sz w:val="24"/>
        </w:rPr>
        <w:t>территорией</w:t>
      </w:r>
      <w:r w:rsidR="006F5CC0">
        <w:rPr>
          <w:sz w:val="24"/>
        </w:rPr>
        <w:t xml:space="preserve"> </w:t>
      </w:r>
      <w:r>
        <w:rPr>
          <w:sz w:val="24"/>
        </w:rPr>
        <w:t xml:space="preserve">Павловского муниципального </w:t>
      </w:r>
      <w:r w:rsidR="00FD7D89">
        <w:rPr>
          <w:sz w:val="24"/>
        </w:rPr>
        <w:t>округа</w:t>
      </w:r>
      <w:r>
        <w:rPr>
          <w:sz w:val="24"/>
        </w:rPr>
        <w:t>:</w:t>
      </w:r>
    </w:p>
    <w:p w:rsidR="00FF1168" w:rsidRDefault="00FF1168">
      <w:pPr>
        <w:tabs>
          <w:tab w:val="left" w:pos="10192"/>
        </w:tabs>
        <w:ind w:left="112"/>
        <w:rPr>
          <w:sz w:val="24"/>
        </w:rPr>
      </w:pPr>
      <w:r>
        <w:rPr>
          <w:sz w:val="24"/>
          <w:u w:val="single"/>
        </w:rPr>
        <w:tab/>
      </w:r>
      <w:r>
        <w:rPr>
          <w:sz w:val="24"/>
        </w:rPr>
        <w:t>.</w:t>
      </w:r>
    </w:p>
    <w:p w:rsidR="00FF1168" w:rsidRDefault="00FF1168">
      <w:pPr>
        <w:ind w:left="353"/>
        <w:rPr>
          <w:sz w:val="24"/>
        </w:rPr>
      </w:pPr>
      <w:r>
        <w:rPr>
          <w:sz w:val="24"/>
        </w:rPr>
        <w:t>Ограничения/примечания:</w:t>
      </w:r>
    </w:p>
    <w:p w:rsidR="00FF1168" w:rsidRDefault="00FF1168">
      <w:pPr>
        <w:tabs>
          <w:tab w:val="left" w:pos="10192"/>
        </w:tabs>
        <w:ind w:left="112"/>
        <w:rPr>
          <w:sz w:val="24"/>
        </w:rPr>
      </w:pPr>
      <w:r>
        <w:rPr>
          <w:sz w:val="24"/>
          <w:u w:val="single"/>
        </w:rPr>
        <w:tab/>
      </w:r>
      <w:r>
        <w:rPr>
          <w:sz w:val="24"/>
        </w:rPr>
        <w:t>.</w:t>
      </w:r>
    </w:p>
    <w:p w:rsidR="00FF1168" w:rsidRDefault="00FF1168">
      <w:pPr>
        <w:ind w:left="353"/>
        <w:rPr>
          <w:sz w:val="24"/>
        </w:rPr>
      </w:pPr>
      <w:r>
        <w:rPr>
          <w:sz w:val="24"/>
        </w:rPr>
        <w:t>Срок действия разрешения:</w:t>
      </w:r>
    </w:p>
    <w:p w:rsidR="00FF1168" w:rsidRDefault="00FF1168">
      <w:pPr>
        <w:tabs>
          <w:tab w:val="left" w:pos="10193"/>
        </w:tabs>
        <w:ind w:left="112"/>
        <w:rPr>
          <w:sz w:val="24"/>
        </w:rPr>
      </w:pPr>
      <w:r>
        <w:rPr>
          <w:sz w:val="24"/>
          <w:u w:val="single"/>
        </w:rPr>
        <w:tab/>
      </w:r>
      <w:r>
        <w:rPr>
          <w:sz w:val="24"/>
        </w:rPr>
        <w:t>.</w:t>
      </w:r>
    </w:p>
    <w:p w:rsidR="00FF1168" w:rsidRDefault="00FF1168">
      <w:pPr>
        <w:pStyle w:val="a3"/>
        <w:ind w:left="0"/>
      </w:pPr>
    </w:p>
    <w:p w:rsidR="00FF1168" w:rsidRDefault="0080222F">
      <w:pPr>
        <w:pStyle w:val="a3"/>
        <w:spacing w:before="9"/>
        <w:ind w:left="0"/>
        <w:rPr>
          <w:sz w:val="23"/>
        </w:rPr>
      </w:pPr>
      <w:r>
        <w:rPr>
          <w:noProof/>
        </w:rPr>
        <mc:AlternateContent>
          <mc:Choice Requires="wpg">
            <w:drawing>
              <wp:anchor distT="0" distB="0" distL="0" distR="0" simplePos="0" relativeHeight="251682304" behindDoc="1" locked="0" layoutInCell="1" allowOverlap="1" wp14:anchorId="77FEE77F" wp14:editId="0903D84B">
                <wp:simplePos x="0" y="0"/>
                <wp:positionH relativeFrom="page">
                  <wp:posOffset>1618615</wp:posOffset>
                </wp:positionH>
                <wp:positionV relativeFrom="paragraph">
                  <wp:posOffset>198755</wp:posOffset>
                </wp:positionV>
                <wp:extent cx="3962400" cy="6350"/>
                <wp:effectExtent l="8890" t="8255" r="10160" b="4445"/>
                <wp:wrapTopAndBottom/>
                <wp:docPr id="6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2400" cy="6350"/>
                          <a:chOff x="2549" y="313"/>
                          <a:chExt cx="6240" cy="10"/>
                        </a:xfrm>
                      </wpg:grpSpPr>
                      <wps:wsp>
                        <wps:cNvPr id="66" name="Line 30"/>
                        <wps:cNvCnPr/>
                        <wps:spPr bwMode="auto">
                          <a:xfrm>
                            <a:off x="2549" y="318"/>
                            <a:ext cx="19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31"/>
                        <wps:cNvCnPr/>
                        <wps:spPr bwMode="auto">
                          <a:xfrm>
                            <a:off x="4529" y="318"/>
                            <a:ext cx="1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Line 32"/>
                        <wps:cNvCnPr/>
                        <wps:spPr bwMode="auto">
                          <a:xfrm>
                            <a:off x="6269" y="318"/>
                            <a:ext cx="2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5E30A1" id="Group 29" o:spid="_x0000_s1026" style="position:absolute;margin-left:127.45pt;margin-top:15.65pt;width:312pt;height:.5pt;z-index:-251634176;mso-wrap-distance-left:0;mso-wrap-distance-right:0;mso-position-horizontal-relative:page" coordorigin="2549,313" coordsize="62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">
                <v:line id="Line 30" o:spid="_x0000_s1027" style="position:absolute;visibility:visible;mso-wrap-style:square" from="2549,318" to="446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31" o:spid="_x0000_s1028" style="position:absolute;visibility:visible;mso-wrap-style:square" from="4529,318" to="620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32" o:spid="_x0000_s1029" style="position:absolute;visibility:visible;mso-wrap-style:square" from="6269,318" to="878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w10:wrap type="topAndBottom" anchorx="page"/>
              </v:group>
            </w:pict>
          </mc:Fallback>
        </mc:AlternateContent>
      </w:r>
    </w:p>
    <w:p w:rsidR="00FF1168" w:rsidRDefault="00FF1168">
      <w:pPr>
        <w:tabs>
          <w:tab w:val="left" w:pos="3974"/>
          <w:tab w:val="left" w:pos="5395"/>
        </w:tabs>
        <w:spacing w:line="247" w:lineRule="exact"/>
        <w:ind w:left="2297"/>
        <w:rPr>
          <w:sz w:val="24"/>
        </w:rPr>
      </w:pPr>
      <w:r>
        <w:rPr>
          <w:sz w:val="24"/>
        </w:rPr>
        <w:t>(должность)</w:t>
      </w:r>
      <w:r>
        <w:rPr>
          <w:sz w:val="24"/>
        </w:rPr>
        <w:tab/>
        <w:t>(подпись)</w:t>
      </w:r>
      <w:r>
        <w:rPr>
          <w:sz w:val="24"/>
        </w:rPr>
        <w:tab/>
        <w:t>(расшифровка)</w:t>
      </w:r>
    </w:p>
    <w:p w:rsidR="00FF1168" w:rsidRDefault="00FF1168">
      <w:pPr>
        <w:pStyle w:val="a3"/>
        <w:ind w:left="0"/>
        <w:rPr>
          <w:sz w:val="24"/>
        </w:rPr>
      </w:pPr>
    </w:p>
    <w:p w:rsidR="00FF1168" w:rsidRDefault="00FF1168">
      <w:pPr>
        <w:ind w:left="112"/>
        <w:rPr>
          <w:sz w:val="24"/>
        </w:rPr>
      </w:pPr>
      <w:r>
        <w:rPr>
          <w:sz w:val="24"/>
        </w:rPr>
        <w:t>Примечания:</w:t>
      </w:r>
    </w:p>
    <w:p w:rsidR="00FF1168" w:rsidRDefault="00FF1168">
      <w:pPr>
        <w:pStyle w:val="a5"/>
        <w:numPr>
          <w:ilvl w:val="0"/>
          <w:numId w:val="1"/>
        </w:numPr>
        <w:tabs>
          <w:tab w:val="left" w:pos="480"/>
        </w:tabs>
        <w:ind w:right="164" w:firstLine="0"/>
        <w:rPr>
          <w:sz w:val="24"/>
        </w:rPr>
      </w:pPr>
      <w:r>
        <w:rPr>
          <w:sz w:val="24"/>
        </w:rPr>
        <w:t xml:space="preserve">Данное разрешение оформляется на бланке администрации Павловского муниципального </w:t>
      </w:r>
      <w:r w:rsidR="00FD7D89">
        <w:rPr>
          <w:sz w:val="24"/>
        </w:rPr>
        <w:t>округа</w:t>
      </w:r>
      <w:r>
        <w:rPr>
          <w:sz w:val="24"/>
        </w:rPr>
        <w:t>.</w:t>
      </w:r>
    </w:p>
    <w:p w:rsidR="00FF1168" w:rsidRDefault="00FF1168">
      <w:pPr>
        <w:pStyle w:val="a5"/>
        <w:numPr>
          <w:ilvl w:val="0"/>
          <w:numId w:val="1"/>
        </w:numPr>
        <w:tabs>
          <w:tab w:val="left" w:pos="430"/>
        </w:tabs>
        <w:ind w:right="161" w:firstLine="0"/>
        <w:rPr>
          <w:sz w:val="24"/>
        </w:rPr>
      </w:pPr>
      <w:r>
        <w:rPr>
          <w:sz w:val="24"/>
        </w:rPr>
        <w:t xml:space="preserve">Заявитель несет ответственность за достоверность и полноту представленной информации,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sz w:val="24"/>
        </w:rPr>
        <w:t>округа</w:t>
      </w:r>
      <w:r>
        <w:rPr>
          <w:sz w:val="24"/>
        </w:rPr>
        <w:t xml:space="preserve">, посадки (взлета) на площадки, расположенные в границах Павловского муниципального </w:t>
      </w:r>
      <w:r w:rsidR="00FD7D89">
        <w:rPr>
          <w:sz w:val="24"/>
        </w:rPr>
        <w:t>округа</w:t>
      </w:r>
      <w:r>
        <w:rPr>
          <w:sz w:val="24"/>
        </w:rPr>
        <w:t>, сведения о которых не опубликованы в документах аэронавигационной информации.</w:t>
      </w:r>
    </w:p>
    <w:p w:rsidR="00FF1168" w:rsidRDefault="00FF1168">
      <w:pPr>
        <w:jc w:val="both"/>
        <w:rPr>
          <w:sz w:val="24"/>
        </w:rPr>
        <w:sectPr w:rsidR="00FF1168">
          <w:type w:val="continuous"/>
          <w:pgSz w:w="11910" w:h="16840"/>
          <w:pgMar w:top="1120" w:right="400" w:bottom="280" w:left="1020" w:header="720" w:footer="720" w:gutter="0"/>
          <w:cols w:space="720"/>
        </w:sectPr>
      </w:pPr>
    </w:p>
    <w:p w:rsidR="00FF1168" w:rsidRDefault="00FF1168">
      <w:pPr>
        <w:spacing w:before="64"/>
        <w:ind w:left="112" w:right="160"/>
        <w:jc w:val="right"/>
        <w:rPr>
          <w:sz w:val="24"/>
        </w:rPr>
      </w:pPr>
      <w:r>
        <w:rPr>
          <w:sz w:val="24"/>
        </w:rPr>
        <w:lastRenderedPageBreak/>
        <w:t>Приложение №3</w:t>
      </w:r>
    </w:p>
    <w:p w:rsidR="00FF1168" w:rsidRDefault="00FF1168">
      <w:pPr>
        <w:ind w:left="112" w:right="161"/>
        <w:jc w:val="right"/>
        <w:rPr>
          <w:sz w:val="24"/>
        </w:rPr>
      </w:pPr>
      <w:r>
        <w:rPr>
          <w:spacing w:val="-1"/>
          <w:sz w:val="24"/>
        </w:rPr>
        <w:t>(Форма)</w:t>
      </w:r>
    </w:p>
    <w:p w:rsidR="00FF1168" w:rsidRDefault="00FF1168">
      <w:pPr>
        <w:pStyle w:val="a3"/>
        <w:spacing w:before="1"/>
        <w:ind w:left="0"/>
        <w:rPr>
          <w:sz w:val="24"/>
        </w:rPr>
      </w:pPr>
    </w:p>
    <w:p w:rsidR="00FF1168" w:rsidRDefault="00FF1168">
      <w:pPr>
        <w:ind w:left="379" w:right="428"/>
        <w:jc w:val="center"/>
        <w:rPr>
          <w:b/>
          <w:sz w:val="24"/>
        </w:rPr>
      </w:pPr>
      <w:bookmarkStart w:id="25" w:name="_bookmark24"/>
      <w:bookmarkEnd w:id="25"/>
      <w:r>
        <w:rPr>
          <w:b/>
          <w:sz w:val="24"/>
        </w:rPr>
        <w:t>Уведомление</w:t>
      </w:r>
    </w:p>
    <w:p w:rsidR="00FF1168" w:rsidRDefault="00FF1168">
      <w:pPr>
        <w:ind w:left="1668" w:right="1714" w:hanging="4"/>
        <w:jc w:val="center"/>
        <w:rPr>
          <w:b/>
          <w:sz w:val="24"/>
        </w:rPr>
      </w:pPr>
      <w:r>
        <w:rPr>
          <w:b/>
          <w:sz w:val="24"/>
        </w:rPr>
        <w:t>об отказе в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w:t>
      </w:r>
    </w:p>
    <w:p w:rsidR="00FF1168" w:rsidRDefault="00FF1168">
      <w:pPr>
        <w:ind w:left="292" w:right="343" w:firstLine="1"/>
        <w:jc w:val="center"/>
        <w:rPr>
          <w:b/>
          <w:sz w:val="24"/>
        </w:rPr>
      </w:pPr>
      <w:r>
        <w:rPr>
          <w:b/>
          <w:sz w:val="24"/>
        </w:rPr>
        <w:t xml:space="preserve">подъема привязных аэростатов над территорией Павловского муниципального </w:t>
      </w:r>
      <w:r w:rsidR="00FD7D89">
        <w:rPr>
          <w:b/>
          <w:sz w:val="24"/>
        </w:rPr>
        <w:t>округа</w:t>
      </w:r>
      <w:r>
        <w:rPr>
          <w:b/>
          <w:sz w:val="24"/>
        </w:rPr>
        <w:t xml:space="preserve">, посадку (взлет) на площадки, расположенные в границах Павловского муниципального </w:t>
      </w:r>
      <w:r w:rsidR="00FD7D89">
        <w:rPr>
          <w:b/>
          <w:sz w:val="24"/>
        </w:rPr>
        <w:t>округа</w:t>
      </w:r>
      <w:r>
        <w:rPr>
          <w:b/>
          <w:sz w:val="24"/>
        </w:rPr>
        <w:t>, сведения о которых не опубликованы в документах аэронавигационной информации</w:t>
      </w:r>
    </w:p>
    <w:p w:rsidR="00FF1168" w:rsidRDefault="00FF1168">
      <w:pPr>
        <w:pStyle w:val="a3"/>
        <w:ind w:left="0"/>
        <w:rPr>
          <w:b/>
          <w:sz w:val="26"/>
        </w:rPr>
      </w:pPr>
    </w:p>
    <w:p w:rsidR="00FF1168" w:rsidRDefault="00FF1168">
      <w:pPr>
        <w:tabs>
          <w:tab w:val="left" w:pos="1741"/>
          <w:tab w:val="left" w:pos="2281"/>
        </w:tabs>
        <w:ind w:left="112"/>
        <w:rPr>
          <w:sz w:val="24"/>
        </w:rPr>
      </w:pPr>
      <w:r>
        <w:rPr>
          <w:sz w:val="24"/>
        </w:rPr>
        <w:t>""</w:t>
      </w:r>
      <w:r>
        <w:rPr>
          <w:sz w:val="24"/>
          <w:u w:val="single"/>
        </w:rPr>
        <w:tab/>
      </w:r>
      <w:r>
        <w:rPr>
          <w:sz w:val="24"/>
        </w:rPr>
        <w:t>20</w:t>
      </w:r>
      <w:r>
        <w:rPr>
          <w:sz w:val="24"/>
          <w:u w:val="single"/>
        </w:rPr>
        <w:tab/>
      </w:r>
      <w:r>
        <w:rPr>
          <w:sz w:val="24"/>
        </w:rPr>
        <w:t>г.</w:t>
      </w:r>
    </w:p>
    <w:p w:rsidR="00FF1168" w:rsidRDefault="00FF1168">
      <w:pPr>
        <w:pStyle w:val="a3"/>
        <w:ind w:left="0"/>
      </w:pPr>
    </w:p>
    <w:p w:rsidR="00FF1168" w:rsidRDefault="0080222F">
      <w:pPr>
        <w:pStyle w:val="a3"/>
        <w:spacing w:before="9"/>
        <w:ind w:left="0"/>
        <w:rPr>
          <w:sz w:val="27"/>
        </w:rPr>
      </w:pPr>
      <w:r>
        <w:rPr>
          <w:noProof/>
        </w:rPr>
        <mc:AlternateContent>
          <mc:Choice Requires="wps">
            <w:drawing>
              <wp:anchor distT="0" distB="0" distL="0" distR="0" simplePos="0" relativeHeight="251683328" behindDoc="1" locked="0" layoutInCell="1" allowOverlap="1" wp14:anchorId="4864B09F" wp14:editId="59D8A6E4">
                <wp:simplePos x="0" y="0"/>
                <wp:positionH relativeFrom="page">
                  <wp:posOffset>720725</wp:posOffset>
                </wp:positionH>
                <wp:positionV relativeFrom="paragraph">
                  <wp:posOffset>231140</wp:posOffset>
                </wp:positionV>
                <wp:extent cx="6477000" cy="0"/>
                <wp:effectExtent l="6350" t="12065" r="12700" b="6985"/>
                <wp:wrapTopAndBottom/>
                <wp:docPr id="64"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8D24" id="Line 33" o:spid="_x0000_s1026" style="position:absolute;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8.2pt" to="566.7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Vb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" strokeweight=".48pt">
                <w10:wrap type="topAndBottom" anchorx="page"/>
              </v:line>
            </w:pict>
          </mc:Fallback>
        </mc:AlternateContent>
      </w:r>
    </w:p>
    <w:p w:rsidR="00FF1168" w:rsidRDefault="00FF1168">
      <w:pPr>
        <w:spacing w:line="247" w:lineRule="exact"/>
        <w:ind w:left="1145"/>
        <w:rPr>
          <w:sz w:val="24"/>
        </w:rPr>
      </w:pPr>
      <w:r>
        <w:rPr>
          <w:sz w:val="24"/>
        </w:rPr>
        <w:t>(наименование юридического лица</w:t>
      </w:r>
      <w:r w:rsidR="00E11E85">
        <w:rPr>
          <w:sz w:val="24"/>
        </w:rPr>
        <w:t>, индивидуального предпринимателя</w:t>
      </w:r>
      <w:r>
        <w:rPr>
          <w:sz w:val="24"/>
        </w:rPr>
        <w:t>; фамилия, имя, отчество физического лица)</w:t>
      </w:r>
    </w:p>
    <w:p w:rsidR="00FF1168" w:rsidRDefault="0080222F">
      <w:pPr>
        <w:pStyle w:val="a3"/>
        <w:spacing w:before="8"/>
        <w:ind w:left="0"/>
        <w:rPr>
          <w:sz w:val="19"/>
        </w:rPr>
      </w:pPr>
      <w:r>
        <w:rPr>
          <w:noProof/>
        </w:rPr>
        <mc:AlternateContent>
          <mc:Choice Requires="wps">
            <w:drawing>
              <wp:anchor distT="0" distB="0" distL="0" distR="0" simplePos="0" relativeHeight="251684352" behindDoc="1" locked="0" layoutInCell="1" allowOverlap="1" wp14:anchorId="67875E94" wp14:editId="4F44473B">
                <wp:simplePos x="0" y="0"/>
                <wp:positionH relativeFrom="page">
                  <wp:posOffset>720725</wp:posOffset>
                </wp:positionH>
                <wp:positionV relativeFrom="paragraph">
                  <wp:posOffset>172085</wp:posOffset>
                </wp:positionV>
                <wp:extent cx="6478270" cy="0"/>
                <wp:effectExtent l="6350" t="10160" r="11430" b="8890"/>
                <wp:wrapTopAndBottom/>
                <wp:docPr id="6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7DD27" id="Line 34"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75pt,13.55pt" to="56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gll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" strokeweight=".48pt">
                <w10:wrap type="topAndBottom" anchorx="page"/>
              </v:line>
            </w:pict>
          </mc:Fallback>
        </mc:AlternateContent>
      </w:r>
    </w:p>
    <w:p w:rsidR="00FF1168" w:rsidRDefault="00FF1168">
      <w:pPr>
        <w:spacing w:line="247" w:lineRule="exact"/>
        <w:ind w:left="2484"/>
        <w:rPr>
          <w:sz w:val="24"/>
        </w:rPr>
      </w:pPr>
      <w:r>
        <w:rPr>
          <w:sz w:val="24"/>
        </w:rPr>
        <w:t>(указывается основание отказа в выдаче разрешения)</w:t>
      </w:r>
    </w:p>
    <w:p w:rsidR="00FF1168" w:rsidRDefault="00FF1168">
      <w:pPr>
        <w:pStyle w:val="a3"/>
        <w:ind w:left="0"/>
      </w:pPr>
    </w:p>
    <w:p w:rsidR="00FF1168" w:rsidRDefault="00FF1168">
      <w:pPr>
        <w:pStyle w:val="a3"/>
        <w:ind w:left="0"/>
      </w:pPr>
    </w:p>
    <w:p w:rsidR="00FF1168" w:rsidRDefault="0080222F">
      <w:pPr>
        <w:pStyle w:val="a3"/>
        <w:ind w:left="0"/>
      </w:pPr>
      <w:r>
        <w:rPr>
          <w:noProof/>
        </w:rPr>
        <mc:AlternateContent>
          <mc:Choice Requires="wps">
            <w:drawing>
              <wp:anchor distT="0" distB="0" distL="0" distR="0" simplePos="0" relativeHeight="251685376" behindDoc="1" locked="0" layoutInCell="1" allowOverlap="1" wp14:anchorId="096D78C1" wp14:editId="47BE412E">
                <wp:simplePos x="0" y="0"/>
                <wp:positionH relativeFrom="page">
                  <wp:posOffset>3708400</wp:posOffset>
                </wp:positionH>
                <wp:positionV relativeFrom="paragraph">
                  <wp:posOffset>173990</wp:posOffset>
                </wp:positionV>
                <wp:extent cx="888365" cy="0"/>
                <wp:effectExtent l="12700" t="12065" r="13335" b="6985"/>
                <wp:wrapTopAndBottom/>
                <wp:docPr id="62"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36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B153" id="Line 35"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2pt,13.7pt" to="361.9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" strokeweight=".14056mm">
                <w10:wrap type="topAndBottom" anchorx="page"/>
              </v:line>
            </w:pict>
          </mc:Fallback>
        </mc:AlternateContent>
      </w:r>
      <w:r>
        <w:rPr>
          <w:noProof/>
        </w:rPr>
        <mc:AlternateContent>
          <mc:Choice Requires="wps">
            <w:drawing>
              <wp:anchor distT="0" distB="0" distL="0" distR="0" simplePos="0" relativeHeight="251686400" behindDoc="1" locked="0" layoutInCell="1" allowOverlap="1" wp14:anchorId="68D75CF9" wp14:editId="29169F70">
                <wp:simplePos x="0" y="0"/>
                <wp:positionH relativeFrom="page">
                  <wp:posOffset>4692650</wp:posOffset>
                </wp:positionH>
                <wp:positionV relativeFrom="paragraph">
                  <wp:posOffset>173990</wp:posOffset>
                </wp:positionV>
                <wp:extent cx="1141095" cy="0"/>
                <wp:effectExtent l="6350" t="12065" r="5080" b="6985"/>
                <wp:wrapTopAndBottom/>
                <wp:docPr id="6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1095"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5E7FE" id="Line 36"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9.5pt,13.7pt" to="459.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Ey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" strokeweight=".14056mm">
                <w10:wrap type="topAndBottom" anchorx="page"/>
              </v:line>
            </w:pict>
          </mc:Fallback>
        </mc:AlternateContent>
      </w:r>
      <w:r>
        <w:rPr>
          <w:noProof/>
        </w:rPr>
        <mc:AlternateContent>
          <mc:Choice Requires="wps">
            <w:drawing>
              <wp:anchor distT="0" distB="0" distL="0" distR="0" simplePos="0" relativeHeight="251687424" behindDoc="1" locked="0" layoutInCell="1" allowOverlap="1" wp14:anchorId="63EF6380" wp14:editId="71C92134">
                <wp:simplePos x="0" y="0"/>
                <wp:positionH relativeFrom="page">
                  <wp:posOffset>5928360</wp:posOffset>
                </wp:positionH>
                <wp:positionV relativeFrom="paragraph">
                  <wp:posOffset>173990</wp:posOffset>
                </wp:positionV>
                <wp:extent cx="1268730" cy="0"/>
                <wp:effectExtent l="13335" t="12065" r="13335" b="6985"/>
                <wp:wrapTopAndBottom/>
                <wp:docPr id="6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9BB55" id="Line 37"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6.8pt,13.7pt" to="566.7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" strokeweight=".14056mm">
                <w10:wrap type="topAndBottom" anchorx="page"/>
              </v:line>
            </w:pict>
          </mc:Fallback>
        </mc:AlternateContent>
      </w:r>
    </w:p>
    <w:p w:rsidR="00FF1168" w:rsidRDefault="00FF1168">
      <w:pPr>
        <w:rPr>
          <w:sz w:val="20"/>
        </w:rPr>
        <w:sectPr w:rsidR="00FF1168">
          <w:pgSz w:w="11910" w:h="16840"/>
          <w:pgMar w:top="900" w:right="400" w:bottom="280" w:left="1020" w:header="720" w:footer="720" w:gutter="0"/>
          <w:cols w:space="720"/>
        </w:sectPr>
      </w:pPr>
    </w:p>
    <w:p w:rsidR="00FF1168" w:rsidRDefault="00FF1168">
      <w:pPr>
        <w:spacing w:before="64"/>
        <w:ind w:left="112" w:right="160"/>
        <w:jc w:val="right"/>
        <w:rPr>
          <w:sz w:val="24"/>
        </w:rPr>
      </w:pPr>
      <w:r>
        <w:rPr>
          <w:sz w:val="24"/>
        </w:rPr>
        <w:lastRenderedPageBreak/>
        <w:t>Приложение № 4</w:t>
      </w:r>
    </w:p>
    <w:p w:rsidR="00FF1168" w:rsidRDefault="00FF1168">
      <w:pPr>
        <w:pStyle w:val="a3"/>
        <w:ind w:left="0"/>
        <w:rPr>
          <w:sz w:val="26"/>
        </w:rPr>
      </w:pPr>
    </w:p>
    <w:p w:rsidR="00FF1168" w:rsidRDefault="00FF1168">
      <w:pPr>
        <w:ind w:left="379" w:right="428"/>
        <w:jc w:val="center"/>
        <w:rPr>
          <w:b/>
          <w:sz w:val="24"/>
        </w:rPr>
      </w:pPr>
      <w:bookmarkStart w:id="26" w:name="_bookmark25"/>
      <w:bookmarkEnd w:id="26"/>
      <w:r>
        <w:rPr>
          <w:b/>
          <w:sz w:val="24"/>
        </w:rPr>
        <w:t>БЛОК-СХЕМА</w:t>
      </w:r>
    </w:p>
    <w:p w:rsidR="00FF1168" w:rsidRDefault="00FF1168" w:rsidP="00807986">
      <w:pPr>
        <w:ind w:left="379" w:right="430"/>
        <w:jc w:val="center"/>
        <w:rPr>
          <w:b/>
          <w:sz w:val="24"/>
        </w:rPr>
      </w:pPr>
      <w:r>
        <w:rPr>
          <w:b/>
          <w:sz w:val="24"/>
        </w:rPr>
        <w:t>ПОСЛЕДОВАТЕЛЬНОСТИ ДЕЙСТВИЙ ПО ПРЕДОСТАВЛЕНИЮ</w:t>
      </w:r>
    </w:p>
    <w:p w:rsidR="00FF1168" w:rsidRDefault="00FF1168" w:rsidP="00807986">
      <w:pPr>
        <w:ind w:left="379" w:right="430"/>
        <w:jc w:val="center"/>
        <w:rPr>
          <w:b/>
          <w:sz w:val="24"/>
        </w:rPr>
      </w:pPr>
      <w:r>
        <w:rPr>
          <w:b/>
          <w:sz w:val="24"/>
        </w:rPr>
        <w:t xml:space="preserve"> МУНИЦИПАЛЬНОЙ УСЛУГИ</w:t>
      </w:r>
    </w:p>
    <w:p w:rsidR="00FF1168" w:rsidRPr="00807986" w:rsidRDefault="0080222F" w:rsidP="00807986">
      <w:pPr>
        <w:ind w:left="379" w:right="430"/>
        <w:jc w:val="center"/>
        <w:rPr>
          <w:b/>
          <w:sz w:val="24"/>
        </w:rPr>
      </w:pPr>
      <w:r>
        <w:rPr>
          <w:noProof/>
        </w:rPr>
        <mc:AlternateContent>
          <mc:Choice Requires="wps">
            <w:drawing>
              <wp:anchor distT="0" distB="0" distL="114300" distR="114300" simplePos="0" relativeHeight="251620864" behindDoc="0" locked="0" layoutInCell="1" allowOverlap="1" wp14:anchorId="4C0BC3D2" wp14:editId="7A6439E9">
                <wp:simplePos x="0" y="0"/>
                <wp:positionH relativeFrom="column">
                  <wp:posOffset>118110</wp:posOffset>
                </wp:positionH>
                <wp:positionV relativeFrom="paragraph">
                  <wp:posOffset>145415</wp:posOffset>
                </wp:positionV>
                <wp:extent cx="2477135" cy="1807845"/>
                <wp:effectExtent l="13335" t="21590" r="14605" b="18415"/>
                <wp:wrapNone/>
                <wp:docPr id="59"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7135" cy="180784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Специалист _________ Администрации </w:t>
                            </w:r>
                            <w:r w:rsidR="00FD7D89">
                              <w:t>округа</w:t>
                            </w:r>
                            <w:r>
                              <w:t xml:space="preserve"> ( далее_______) проверяет документы на соответствие, требованиям, указаным в пункте 2.6. настоящего Регламента. Проверяет наличие оснований для отказа в приеме документов, предусмотренных пунктом 2.7 настоящего Регламента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0BC3D2" id="Прямоугольник 2" o:spid="_x0000_s1026" style="position:absolute;left:0;text-align:left;margin-left:9.3pt;margin-top:11.45pt;width:195.05pt;height:142.3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" strokeweight="2pt">
                <v:textbox>
                  <w:txbxContent>
                    <w:p w:rsidR="003B53B9" w:rsidRDefault="003B53B9" w:rsidP="00807986">
                      <w:pPr>
                        <w:jc w:val="center"/>
                      </w:pPr>
                      <w:r>
                        <w:t xml:space="preserve">Специалист _________ Администрации </w:t>
                      </w:r>
                      <w:r w:rsidR="00FD7D89">
                        <w:t>округа</w:t>
                      </w:r>
                      <w:r>
                        <w:t xml:space="preserve"> ( далее_______) проверяет документы на соответствие, требованиям, указаным в пункте 2.6. настоящего Регламента. Проверяет наличие оснований для отказа в приеме документов, предусмотренных пунктом 2.7 настоящего Регламента</w:t>
                      </w:r>
                    </w:p>
                  </w:txbxContent>
                </v:textbox>
              </v:rect>
            </w:pict>
          </mc:Fallback>
        </mc:AlternateContent>
      </w:r>
    </w:p>
    <w:p w:rsidR="00FF1168" w:rsidRDefault="0080222F" w:rsidP="00807986">
      <w:r>
        <w:rPr>
          <w:noProof/>
        </w:rPr>
        <mc:AlternateContent>
          <mc:Choice Requires="wps">
            <w:drawing>
              <wp:anchor distT="0" distB="0" distL="114300" distR="114300" simplePos="0" relativeHeight="251622912" behindDoc="0" locked="0" layoutInCell="1" allowOverlap="1" wp14:anchorId="720E8BB0" wp14:editId="3311DC72">
                <wp:simplePos x="0" y="0"/>
                <wp:positionH relativeFrom="column">
                  <wp:posOffset>4838700</wp:posOffset>
                </wp:positionH>
                <wp:positionV relativeFrom="paragraph">
                  <wp:posOffset>151130</wp:posOffset>
                </wp:positionV>
                <wp:extent cx="1637030" cy="1073785"/>
                <wp:effectExtent l="19050" t="17780" r="20320" b="13335"/>
                <wp:wrapNone/>
                <wp:docPr id="5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7030" cy="107378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rPr>
                                <w:sz w:val="24"/>
                                <w:szCs w:val="24"/>
                              </w:rPr>
                              <w:t>Отказ в приеме документов с указанием причин отказа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20E8BB0" id="Прямоугольник 4" o:spid="_x0000_s1027" style="position:absolute;margin-left:381pt;margin-top:11.9pt;width:128.9pt;height:84.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" strokeweight="2pt">
                <v:textbox>
                  <w:txbxContent>
                    <w:p w:rsidR="003B53B9" w:rsidRDefault="003B53B9" w:rsidP="00807986">
                      <w:pPr>
                        <w:jc w:val="center"/>
                      </w:pPr>
                      <w:r>
                        <w:rPr>
                          <w:sz w:val="24"/>
                          <w:szCs w:val="24"/>
                        </w:rPr>
                        <w:t>Отказ в приеме документов с указанием причин отказа</w:t>
                      </w:r>
                    </w:p>
                  </w:txbxContent>
                </v:textbox>
              </v:rect>
            </w:pict>
          </mc:Fallback>
        </mc:AlternateContent>
      </w:r>
    </w:p>
    <w:p w:rsidR="00FF1168" w:rsidRPr="006F4F62" w:rsidRDefault="0080222F" w:rsidP="00807986">
      <w:r>
        <w:rPr>
          <w:noProof/>
        </w:rPr>
        <mc:AlternateContent>
          <mc:Choice Requires="wps">
            <w:drawing>
              <wp:anchor distT="0" distB="0" distL="114300" distR="114300" simplePos="0" relativeHeight="251621888" behindDoc="0" locked="0" layoutInCell="1" allowOverlap="1" wp14:anchorId="4F42BE7B" wp14:editId="4E924FF2">
                <wp:simplePos x="0" y="0"/>
                <wp:positionH relativeFrom="column">
                  <wp:posOffset>2938145</wp:posOffset>
                </wp:positionH>
                <wp:positionV relativeFrom="paragraph">
                  <wp:posOffset>3810</wp:posOffset>
                </wp:positionV>
                <wp:extent cx="1349375" cy="1062990"/>
                <wp:effectExtent l="13970" t="13335" r="17780" b="19050"/>
                <wp:wrapNone/>
                <wp:docPr id="5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75" cy="106299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Документы  соответствуют требованиям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2BE7B" id="Прямоугольник 3" o:spid="_x0000_s1028" style="position:absolute;margin-left:231.35pt;margin-top:.3pt;width:106.25pt;height:83.7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" strokeweight="2pt">
                <v:textbox>
                  <w:txbxContent>
                    <w:p w:rsidR="003B53B9" w:rsidRDefault="003B53B9" w:rsidP="00807986">
                      <w:pPr>
                        <w:jc w:val="center"/>
                      </w:pPr>
                      <w:r>
                        <w:t xml:space="preserve">Документы  соответствуют требованиям </w:t>
                      </w:r>
                    </w:p>
                  </w:txbxContent>
                </v:textbox>
              </v:rect>
            </w:pict>
          </mc:Fallback>
        </mc:AlternateContent>
      </w:r>
    </w:p>
    <w:p w:rsidR="00FF1168" w:rsidRPr="006F4F62" w:rsidRDefault="00FF1168" w:rsidP="00807986"/>
    <w:p w:rsidR="00FF1168" w:rsidRPr="006F4F62" w:rsidRDefault="00FF1168" w:rsidP="00807986">
      <w:pPr>
        <w:tabs>
          <w:tab w:val="left" w:pos="7183"/>
        </w:tabs>
      </w:pPr>
      <w:r>
        <w:t xml:space="preserve">                                                                                                                               Нет</w:t>
      </w:r>
    </w:p>
    <w:p w:rsidR="00FF1168" w:rsidRDefault="0080222F" w:rsidP="00807986">
      <w:r>
        <w:rPr>
          <w:noProof/>
        </w:rPr>
        <mc:AlternateContent>
          <mc:Choice Requires="wps">
            <w:drawing>
              <wp:anchor distT="0" distB="0" distL="114300" distR="114300" simplePos="0" relativeHeight="251655680" behindDoc="0" locked="0" layoutInCell="1" allowOverlap="1" wp14:anchorId="5E11D9E5" wp14:editId="6DE0FE01">
                <wp:simplePos x="0" y="0"/>
                <wp:positionH relativeFrom="column">
                  <wp:posOffset>4285615</wp:posOffset>
                </wp:positionH>
                <wp:positionV relativeFrom="paragraph">
                  <wp:posOffset>38735</wp:posOffset>
                </wp:positionV>
                <wp:extent cx="553720" cy="0"/>
                <wp:effectExtent l="8890" t="10160" r="8890" b="8890"/>
                <wp:wrapNone/>
                <wp:docPr id="56"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71959" id="_x0000_t32" coordsize="21600,21600" o:spt="32" o:oned="t" path="m,l21600,21600e" filled="f">
                <v:path arrowok="t" fillok="f" o:connecttype="none"/>
                <o:lock v:ext="edit" shapetype="t"/>
              </v:shapetype>
              <v:shape id="AutoShape 41" o:spid="_x0000_s1026" type="#_x0000_t32" style="position:absolute;margin-left:337.45pt;margin-top:3.05pt;width:43.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YV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"/>
            </w:pict>
          </mc:Fallback>
        </mc:AlternateContent>
      </w:r>
      <w:r>
        <w:rPr>
          <w:noProof/>
        </w:rPr>
        <mc:AlternateContent>
          <mc:Choice Requires="wps">
            <w:drawing>
              <wp:anchor distT="0" distB="0" distL="114300" distR="114300" simplePos="0" relativeHeight="251654656" behindDoc="0" locked="0" layoutInCell="1" allowOverlap="1" wp14:anchorId="6B7D6811" wp14:editId="450E502F">
                <wp:simplePos x="0" y="0"/>
                <wp:positionH relativeFrom="column">
                  <wp:posOffset>2595245</wp:posOffset>
                </wp:positionH>
                <wp:positionV relativeFrom="paragraph">
                  <wp:posOffset>38735</wp:posOffset>
                </wp:positionV>
                <wp:extent cx="340995" cy="0"/>
                <wp:effectExtent l="13970" t="57785" r="16510" b="56515"/>
                <wp:wrapNone/>
                <wp:docPr id="55"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09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4CF6A9" id="AutoShape 42" o:spid="_x0000_s1026" type="#_x0000_t32" style="position:absolute;margin-left:204.35pt;margin-top:3.05pt;width:26.8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nojNQIAAF4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">
                <v:stroke endarrow="block"/>
              </v:shape>
            </w:pict>
          </mc:Fallback>
        </mc:AlternateContent>
      </w:r>
    </w:p>
    <w:p w:rsidR="00FF1168" w:rsidRDefault="00FF1168" w:rsidP="00807986">
      <w:pPr>
        <w:tabs>
          <w:tab w:val="left" w:pos="7066"/>
        </w:tabs>
      </w:pPr>
      <w:r>
        <w:tab/>
      </w:r>
    </w:p>
    <w:p w:rsidR="00FF1168" w:rsidRPr="006F4F62" w:rsidRDefault="00FF1168" w:rsidP="00807986"/>
    <w:p w:rsidR="00FF1168" w:rsidRPr="006F4F62" w:rsidRDefault="0080222F" w:rsidP="00807986">
      <w:r>
        <w:rPr>
          <w:noProof/>
        </w:rPr>
        <mc:AlternateContent>
          <mc:Choice Requires="wps">
            <w:drawing>
              <wp:anchor distT="0" distB="0" distL="114300" distR="114300" simplePos="0" relativeHeight="251656704" behindDoc="0" locked="0" layoutInCell="1" allowOverlap="1" wp14:anchorId="5126E63A" wp14:editId="5C5B2007">
                <wp:simplePos x="0" y="0"/>
                <wp:positionH relativeFrom="column">
                  <wp:posOffset>5604510</wp:posOffset>
                </wp:positionH>
                <wp:positionV relativeFrom="paragraph">
                  <wp:posOffset>102870</wp:posOffset>
                </wp:positionV>
                <wp:extent cx="0" cy="404495"/>
                <wp:effectExtent l="60960" t="7620" r="53340" b="16510"/>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4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59505" id="AutoShape 43" o:spid="_x0000_s1026" type="#_x0000_t32" style="position:absolute;margin-left:441.3pt;margin-top:8.1pt;width:0;height:3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j3KMgIAAF4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">
                <v:stroke endarrow="block"/>
              </v:shape>
            </w:pict>
          </mc:Fallback>
        </mc:AlternateContent>
      </w:r>
      <w:r>
        <w:rPr>
          <w:noProof/>
        </w:rPr>
        <mc:AlternateContent>
          <mc:Choice Requires="wps">
            <w:drawing>
              <wp:anchor distT="0" distB="0" distL="114300" distR="114300" simplePos="0" relativeHeight="251624960" behindDoc="0" locked="0" layoutInCell="1" allowOverlap="1" wp14:anchorId="2EE88808" wp14:editId="29B76C6E">
                <wp:simplePos x="0" y="0"/>
                <wp:positionH relativeFrom="column">
                  <wp:posOffset>3425190</wp:posOffset>
                </wp:positionH>
                <wp:positionV relativeFrom="paragraph">
                  <wp:posOffset>102870</wp:posOffset>
                </wp:positionV>
                <wp:extent cx="0" cy="1169670"/>
                <wp:effectExtent l="5715" t="7620" r="13335" b="13335"/>
                <wp:wrapNone/>
                <wp:docPr id="53"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69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A4BAA" id="Прямая соединительная линия 10"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7pt,8.1pt" to="269.7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"/>
            </w:pict>
          </mc:Fallback>
        </mc:AlternateContent>
      </w:r>
    </w:p>
    <w:p w:rsidR="00FF1168" w:rsidRPr="006F4F62" w:rsidRDefault="00FF1168" w:rsidP="00807986"/>
    <w:p w:rsidR="00FF1168" w:rsidRPr="006F4F62" w:rsidRDefault="00FF1168" w:rsidP="00807986"/>
    <w:p w:rsidR="00FF1168" w:rsidRPr="006F4F62" w:rsidRDefault="0080222F" w:rsidP="00807986">
      <w:r>
        <w:rPr>
          <w:noProof/>
        </w:rPr>
        <mc:AlternateContent>
          <mc:Choice Requires="wps">
            <w:drawing>
              <wp:anchor distT="0" distB="0" distL="114300" distR="114300" simplePos="0" relativeHeight="251623936" behindDoc="0" locked="0" layoutInCell="1" allowOverlap="1" wp14:anchorId="7CC78369" wp14:editId="0D094FFA">
                <wp:simplePos x="0" y="0"/>
                <wp:positionH relativeFrom="column">
                  <wp:posOffset>4902835</wp:posOffset>
                </wp:positionH>
                <wp:positionV relativeFrom="paragraph">
                  <wp:posOffset>25400</wp:posOffset>
                </wp:positionV>
                <wp:extent cx="1381760" cy="638175"/>
                <wp:effectExtent l="16510" t="15875" r="20955" b="12700"/>
                <wp:wrapNone/>
                <wp:docPr id="52"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760" cy="63817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Возвращенные заявителю документы</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C78369" id="Прямоугольник 8" o:spid="_x0000_s1029" style="position:absolute;margin-left:386.05pt;margin-top:2pt;width:108.8pt;height:50.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" strokeweight="2pt">
                <v:textbox>
                  <w:txbxContent>
                    <w:p w:rsidR="003B53B9" w:rsidRDefault="003B53B9" w:rsidP="00807986">
                      <w:pPr>
                        <w:jc w:val="center"/>
                      </w:pPr>
                      <w:r>
                        <w:t>Возвращенные заявителю документы</w:t>
                      </w:r>
                    </w:p>
                  </w:txbxContent>
                </v:textbox>
              </v:rect>
            </w:pict>
          </mc:Fallback>
        </mc:AlternateContent>
      </w:r>
    </w:p>
    <w:p w:rsidR="00FF1168" w:rsidRDefault="00FF1168" w:rsidP="00807986"/>
    <w:p w:rsidR="00FF1168" w:rsidRDefault="0080222F" w:rsidP="00807986">
      <w:pPr>
        <w:jc w:val="center"/>
      </w:pPr>
      <w:r>
        <w:rPr>
          <w:noProof/>
        </w:rPr>
        <mc:AlternateContent>
          <mc:Choice Requires="wps">
            <w:drawing>
              <wp:anchor distT="0" distB="0" distL="114300" distR="114300" simplePos="0" relativeHeight="251625984" behindDoc="0" locked="0" layoutInCell="1" allowOverlap="1" wp14:anchorId="394DF4F9" wp14:editId="7EBBD569">
                <wp:simplePos x="0" y="0"/>
                <wp:positionH relativeFrom="column">
                  <wp:posOffset>363220</wp:posOffset>
                </wp:positionH>
                <wp:positionV relativeFrom="paragraph">
                  <wp:posOffset>76200</wp:posOffset>
                </wp:positionV>
                <wp:extent cx="1807210" cy="829310"/>
                <wp:effectExtent l="20320" t="19050" r="20320" b="18415"/>
                <wp:wrapNone/>
                <wp:docPr id="5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829310"/>
                        </a:xfrm>
                        <a:prstGeom prst="rect">
                          <a:avLst/>
                        </a:prstGeom>
                        <a:solidFill>
                          <a:srgbClr val="FFFFFF"/>
                        </a:solidFill>
                        <a:ln w="25400">
                          <a:solidFill>
                            <a:srgbClr val="000000"/>
                          </a:solidFill>
                          <a:miter lim="800000"/>
                          <a:headEnd/>
                          <a:tailEnd/>
                        </a:ln>
                      </wps:spPr>
                      <wps:txbx>
                        <w:txbxContent>
                          <w:p w:rsidR="003B53B9" w:rsidRDefault="003B53B9" w:rsidP="00807986">
                            <w:r>
                              <w:t>Специалист _________ регистрирует заявление и документы 15мин.             ( в день поступления)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4DF4F9" id="Прямоугольник 12" o:spid="_x0000_s1030" style="position:absolute;left:0;text-align:left;margin-left:28.6pt;margin-top:6pt;width:142.3pt;height:65.3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" strokeweight="2pt">
                <v:textbox>
                  <w:txbxContent>
                    <w:p w:rsidR="003B53B9" w:rsidRDefault="003B53B9" w:rsidP="00807986">
                      <w:r>
                        <w:t>Специалист _________ регистрирует заявление и документы 15мин.             ( в день поступления)</w:t>
                      </w:r>
                    </w:p>
                  </w:txbxContent>
                </v:textbox>
              </v:rect>
            </w:pict>
          </mc:Fallback>
        </mc:AlternateContent>
      </w:r>
    </w:p>
    <w:p w:rsidR="00FF1168" w:rsidRDefault="00FF1168" w:rsidP="00807986"/>
    <w:p w:rsidR="00FF1168" w:rsidRDefault="0080222F" w:rsidP="00807986">
      <w:pPr>
        <w:tabs>
          <w:tab w:val="left" w:pos="3885"/>
        </w:tabs>
      </w:pPr>
      <w:r>
        <w:rPr>
          <w:noProof/>
        </w:rPr>
        <mc:AlternateContent>
          <mc:Choice Requires="wps">
            <w:drawing>
              <wp:anchor distT="0" distB="0" distL="114300" distR="114300" simplePos="0" relativeHeight="251657728" behindDoc="0" locked="0" layoutInCell="1" allowOverlap="1" wp14:anchorId="06F71F00" wp14:editId="516CEE3C">
                <wp:simplePos x="0" y="0"/>
                <wp:positionH relativeFrom="column">
                  <wp:posOffset>2170430</wp:posOffset>
                </wp:positionH>
                <wp:positionV relativeFrom="paragraph">
                  <wp:posOffset>147955</wp:posOffset>
                </wp:positionV>
                <wp:extent cx="1254760" cy="0"/>
                <wp:effectExtent l="17780" t="52705" r="13335" b="61595"/>
                <wp:wrapNone/>
                <wp:docPr id="49"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4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2CA9F" id="AutoShape 47" o:spid="_x0000_s1026" type="#_x0000_t32" style="position:absolute;margin-left:170.9pt;margin-top:11.65pt;width:98.8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">
                <v:stroke endarrow="block"/>
              </v:shape>
            </w:pict>
          </mc:Fallback>
        </mc:AlternateContent>
      </w:r>
      <w:r w:rsidR="00FF1168">
        <w:tab/>
        <w:t xml:space="preserve">     Да</w:t>
      </w:r>
    </w:p>
    <w:p w:rsidR="00FF1168" w:rsidRPr="00882277" w:rsidRDefault="00FF1168" w:rsidP="00807986"/>
    <w:p w:rsidR="00FF1168" w:rsidRPr="00882277" w:rsidRDefault="00FF1168" w:rsidP="00807986"/>
    <w:p w:rsidR="00FF1168" w:rsidRPr="00882277" w:rsidRDefault="0080222F" w:rsidP="00807986">
      <w:r>
        <w:rPr>
          <w:noProof/>
        </w:rPr>
        <mc:AlternateContent>
          <mc:Choice Requires="wps">
            <w:drawing>
              <wp:anchor distT="0" distB="0" distL="114300" distR="114300" simplePos="0" relativeHeight="251658752" behindDoc="0" locked="0" layoutInCell="1" allowOverlap="1" wp14:anchorId="5AFC4637" wp14:editId="1B1EA4B1">
                <wp:simplePos x="0" y="0"/>
                <wp:positionH relativeFrom="column">
                  <wp:posOffset>1256030</wp:posOffset>
                </wp:positionH>
                <wp:positionV relativeFrom="paragraph">
                  <wp:posOffset>102870</wp:posOffset>
                </wp:positionV>
                <wp:extent cx="0" cy="285750"/>
                <wp:effectExtent l="55880" t="7620" r="58420" b="20955"/>
                <wp:wrapNone/>
                <wp:docPr id="48"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2A6B61" id="AutoShape 48" o:spid="_x0000_s1026" type="#_x0000_t32" style="position:absolute;margin-left:98.9pt;margin-top:8.1pt;width:0;height: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IiNQIAAF4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">
                <v:stroke endarrow="block"/>
              </v:shape>
            </w:pict>
          </mc:Fallback>
        </mc:AlternateContent>
      </w:r>
    </w:p>
    <w:p w:rsidR="00FF1168" w:rsidRPr="00882277" w:rsidRDefault="00FF1168" w:rsidP="00807986"/>
    <w:p w:rsidR="00FF1168" w:rsidRPr="00882277" w:rsidRDefault="0080222F" w:rsidP="00807986">
      <w:r>
        <w:rPr>
          <w:noProof/>
        </w:rPr>
        <mc:AlternateContent>
          <mc:Choice Requires="wps">
            <w:drawing>
              <wp:anchor distT="0" distB="0" distL="114300" distR="114300" simplePos="0" relativeHeight="251627008" behindDoc="0" locked="0" layoutInCell="1" allowOverlap="1" wp14:anchorId="01A0E5AF" wp14:editId="149813B6">
                <wp:simplePos x="0" y="0"/>
                <wp:positionH relativeFrom="column">
                  <wp:posOffset>320040</wp:posOffset>
                </wp:positionH>
                <wp:positionV relativeFrom="paragraph">
                  <wp:posOffset>67310</wp:posOffset>
                </wp:positionV>
                <wp:extent cx="1807210" cy="711835"/>
                <wp:effectExtent l="15240" t="19685" r="15875" b="20955"/>
                <wp:wrapNone/>
                <wp:docPr id="47"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7210" cy="71183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Зарегистрированные заявления и документы. Срок -1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0E5AF" id="Прямоугольник 13" o:spid="_x0000_s1031" style="position:absolute;margin-left:25.2pt;margin-top:5.3pt;width:142.3pt;height:56.0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" strokeweight="2pt">
                <v:textbox>
                  <w:txbxContent>
                    <w:p w:rsidR="003B53B9" w:rsidRDefault="003B53B9" w:rsidP="00807986">
                      <w:pPr>
                        <w:jc w:val="center"/>
                      </w:pPr>
                      <w:r>
                        <w:t>Зарегистрированные заявления и документы. Срок -1 день</w:t>
                      </w:r>
                    </w:p>
                  </w:txbxContent>
                </v:textbox>
              </v:rect>
            </w:pict>
          </mc:Fallback>
        </mc:AlternateContent>
      </w:r>
    </w:p>
    <w:p w:rsidR="00FF1168" w:rsidRPr="00882277" w:rsidRDefault="00FF1168" w:rsidP="00807986"/>
    <w:p w:rsidR="00FF1168" w:rsidRPr="00882277" w:rsidRDefault="00FF1168" w:rsidP="00807986"/>
    <w:p w:rsidR="00FF1168" w:rsidRPr="00882277" w:rsidRDefault="00FF1168" w:rsidP="00807986"/>
    <w:p w:rsidR="00FF1168" w:rsidRPr="00882277" w:rsidRDefault="0080222F" w:rsidP="00807986">
      <w:r>
        <w:rPr>
          <w:noProof/>
        </w:rPr>
        <mc:AlternateContent>
          <mc:Choice Requires="wps">
            <w:drawing>
              <wp:anchor distT="0" distB="0" distL="114300" distR="114300" simplePos="0" relativeHeight="251659776" behindDoc="0" locked="0" layoutInCell="1" allowOverlap="1" wp14:anchorId="2938FC3F" wp14:editId="0A31B4AD">
                <wp:simplePos x="0" y="0"/>
                <wp:positionH relativeFrom="column">
                  <wp:posOffset>1256030</wp:posOffset>
                </wp:positionH>
                <wp:positionV relativeFrom="paragraph">
                  <wp:posOffset>136525</wp:posOffset>
                </wp:positionV>
                <wp:extent cx="0" cy="288925"/>
                <wp:effectExtent l="55880" t="12700" r="58420" b="22225"/>
                <wp:wrapNone/>
                <wp:docPr id="46"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E6167" id="AutoShape 50" o:spid="_x0000_s1026" type="#_x0000_t32" style="position:absolute;margin-left:98.9pt;margin-top:10.75pt;width:0;height:2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">
                <v:stroke endarrow="block"/>
              </v:shape>
            </w:pict>
          </mc:Fallback>
        </mc:AlternateContent>
      </w:r>
    </w:p>
    <w:p w:rsidR="00FF1168" w:rsidRPr="00882277" w:rsidRDefault="00FF1168" w:rsidP="00807986"/>
    <w:p w:rsidR="00FF1168" w:rsidRPr="00882277" w:rsidRDefault="0080222F" w:rsidP="00807986">
      <w:r>
        <w:rPr>
          <w:noProof/>
        </w:rPr>
        <mc:AlternateContent>
          <mc:Choice Requires="wps">
            <w:drawing>
              <wp:anchor distT="0" distB="0" distL="114300" distR="114300" simplePos="0" relativeHeight="251628032" behindDoc="0" locked="0" layoutInCell="1" allowOverlap="1" wp14:anchorId="2FECFA06" wp14:editId="3140779C">
                <wp:simplePos x="0" y="0"/>
                <wp:positionH relativeFrom="column">
                  <wp:posOffset>428625</wp:posOffset>
                </wp:positionH>
                <wp:positionV relativeFrom="paragraph">
                  <wp:posOffset>104140</wp:posOffset>
                </wp:positionV>
                <wp:extent cx="1860550" cy="925195"/>
                <wp:effectExtent l="19050" t="18415" r="15875" b="18415"/>
                <wp:wrapNone/>
                <wp:docPr id="4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0" cy="92519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Специалист ______ осуществляет  проверки достоверности сведений . Срок -2 дня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ECFA06" id="Прямоугольник 15" o:spid="_x0000_s1032" style="position:absolute;margin-left:33.75pt;margin-top:8.2pt;width:146.5pt;height:72.8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" strokeweight="2pt">
                <v:textbox>
                  <w:txbxContent>
                    <w:p w:rsidR="003B53B9" w:rsidRDefault="003B53B9" w:rsidP="00807986">
                      <w:pPr>
                        <w:jc w:val="center"/>
                      </w:pPr>
                      <w:r>
                        <w:t>Специалист ______ осуществляет  проверки достоверности сведений . Срок -2 дня</w:t>
                      </w:r>
                    </w:p>
                  </w:txbxContent>
                </v:textbox>
              </v:rect>
            </w:pict>
          </mc:Fallback>
        </mc:AlternateContent>
      </w:r>
      <w:r>
        <w:rPr>
          <w:noProof/>
        </w:rPr>
        <mc:AlternateContent>
          <mc:Choice Requires="wps">
            <w:drawing>
              <wp:anchor distT="0" distB="0" distL="114300" distR="114300" simplePos="0" relativeHeight="251630080" behindDoc="0" locked="0" layoutInCell="1" allowOverlap="1" wp14:anchorId="11395914" wp14:editId="601B1557">
                <wp:simplePos x="0" y="0"/>
                <wp:positionH relativeFrom="column">
                  <wp:posOffset>5179695</wp:posOffset>
                </wp:positionH>
                <wp:positionV relativeFrom="paragraph">
                  <wp:posOffset>8255</wp:posOffset>
                </wp:positionV>
                <wp:extent cx="1488440" cy="637540"/>
                <wp:effectExtent l="17145" t="17780" r="18415" b="20955"/>
                <wp:wrapNone/>
                <wp:docPr id="44"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8440" cy="63754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Специалист готовит уведомление об отказе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1395914" id="Прямоугольник 18" o:spid="_x0000_s1033" style="position:absolute;margin-left:407.85pt;margin-top:.65pt;width:117.2pt;height:50.2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" strokeweight="2pt">
                <v:textbox>
                  <w:txbxContent>
                    <w:p w:rsidR="003B53B9" w:rsidRDefault="003B53B9" w:rsidP="00807986">
                      <w:pPr>
                        <w:jc w:val="center"/>
                      </w:pPr>
                      <w:r>
                        <w:t xml:space="preserve">Специалист готовит уведомление об отказе </w:t>
                      </w:r>
                    </w:p>
                  </w:txbxContent>
                </v:textbox>
              </v:rect>
            </w:pict>
          </mc:Fallback>
        </mc:AlternateContent>
      </w:r>
      <w:r>
        <w:rPr>
          <w:noProof/>
        </w:rPr>
        <mc:AlternateContent>
          <mc:Choice Requires="wps">
            <w:drawing>
              <wp:anchor distT="0" distB="0" distL="114300" distR="114300" simplePos="0" relativeHeight="251629056" behindDoc="0" locked="0" layoutInCell="1" allowOverlap="1" wp14:anchorId="0A0E8E3A" wp14:editId="6B72FA2B">
                <wp:simplePos x="0" y="0"/>
                <wp:positionH relativeFrom="column">
                  <wp:posOffset>2840355</wp:posOffset>
                </wp:positionH>
                <wp:positionV relativeFrom="paragraph">
                  <wp:posOffset>104140</wp:posOffset>
                </wp:positionV>
                <wp:extent cx="1573530" cy="542290"/>
                <wp:effectExtent l="20955" t="18415" r="15240" b="20320"/>
                <wp:wrapNone/>
                <wp:docPr id="43"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3530" cy="54229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Основание для отказа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A0E8E3A" id="Прямоугольник 17" o:spid="_x0000_s1034" style="position:absolute;margin-left:223.65pt;margin-top:8.2pt;width:123.9pt;height:42.7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" strokeweight="2pt">
                <v:textbox>
                  <w:txbxContent>
                    <w:p w:rsidR="003B53B9" w:rsidRDefault="003B53B9" w:rsidP="00807986">
                      <w:pPr>
                        <w:jc w:val="center"/>
                      </w:pPr>
                      <w:r>
                        <w:t>Основание для отказа</w:t>
                      </w:r>
                    </w:p>
                  </w:txbxContent>
                </v:textbox>
              </v:rect>
            </w:pict>
          </mc:Fallback>
        </mc:AlternateContent>
      </w:r>
    </w:p>
    <w:p w:rsidR="00FF1168" w:rsidRPr="00882277" w:rsidRDefault="00FF1168" w:rsidP="00807986">
      <w:pPr>
        <w:tabs>
          <w:tab w:val="left" w:pos="7300"/>
        </w:tabs>
      </w:pPr>
      <w:r>
        <w:tab/>
        <w:t>Имеется</w:t>
      </w:r>
    </w:p>
    <w:p w:rsidR="00FF1168" w:rsidRDefault="0080222F" w:rsidP="00807986">
      <w:r>
        <w:rPr>
          <w:noProof/>
        </w:rPr>
        <mc:AlternateContent>
          <mc:Choice Requires="wps">
            <w:drawing>
              <wp:anchor distT="0" distB="0" distL="114300" distR="114300" simplePos="0" relativeHeight="251661824" behindDoc="0" locked="0" layoutInCell="1" allowOverlap="1" wp14:anchorId="34F43F2E" wp14:editId="19288F6C">
                <wp:simplePos x="0" y="0"/>
                <wp:positionH relativeFrom="column">
                  <wp:posOffset>4435475</wp:posOffset>
                </wp:positionH>
                <wp:positionV relativeFrom="paragraph">
                  <wp:posOffset>33655</wp:posOffset>
                </wp:positionV>
                <wp:extent cx="765175" cy="0"/>
                <wp:effectExtent l="6350" t="52705" r="19050" b="61595"/>
                <wp:wrapNone/>
                <wp:docPr id="42"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5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A74BD" id="AutoShape 54" o:spid="_x0000_s1026" type="#_x0000_t32" style="position:absolute;margin-left:349.25pt;margin-top:2.65pt;width:60.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rINQIAAF4EAAAOAAAAZHJzL2Uyb0RvYy54bWysVMtu2zAQvBfoPxC8O7Jc2XE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60800" behindDoc="0" locked="0" layoutInCell="1" allowOverlap="1" wp14:anchorId="4412CF31" wp14:editId="20A3640B">
                <wp:simplePos x="0" y="0"/>
                <wp:positionH relativeFrom="column">
                  <wp:posOffset>2287270</wp:posOffset>
                </wp:positionH>
                <wp:positionV relativeFrom="paragraph">
                  <wp:posOffset>118745</wp:posOffset>
                </wp:positionV>
                <wp:extent cx="553085" cy="0"/>
                <wp:effectExtent l="10795" t="61595" r="17145" b="52705"/>
                <wp:wrapNone/>
                <wp:docPr id="4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0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FB2E9" id="AutoShape 55" o:spid="_x0000_s1026" type="#_x0000_t32" style="position:absolute;margin-left:180.1pt;margin-top:9.35pt;width:43.5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vNQIAAF4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">
                <v:stroke endarrow="block"/>
              </v:shape>
            </w:pict>
          </mc:Fallback>
        </mc:AlternateContent>
      </w:r>
    </w:p>
    <w:p w:rsidR="00FF1168" w:rsidRDefault="0080222F" w:rsidP="00807986">
      <w:pPr>
        <w:tabs>
          <w:tab w:val="left" w:pos="7116"/>
        </w:tabs>
      </w:pPr>
      <w:r>
        <w:rPr>
          <w:noProof/>
        </w:rPr>
        <mc:AlternateContent>
          <mc:Choice Requires="wps">
            <w:drawing>
              <wp:anchor distT="4294967295" distB="4294967295" distL="114299" distR="114299" simplePos="0" relativeHeight="251633152" behindDoc="0" locked="0" layoutInCell="1" allowOverlap="1" wp14:anchorId="3741BA49" wp14:editId="6F945683">
                <wp:simplePos x="0" y="0"/>
                <wp:positionH relativeFrom="column">
                  <wp:posOffset>3425189</wp:posOffset>
                </wp:positionH>
                <wp:positionV relativeFrom="paragraph">
                  <wp:posOffset>1663699</wp:posOffset>
                </wp:positionV>
                <wp:extent cx="0" cy="0"/>
                <wp:effectExtent l="0" t="0" r="0" b="0"/>
                <wp:wrapNone/>
                <wp:docPr id="40"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AC713E" id="Прямая соединительная линия 27" o:spid="_x0000_s1026" style="position:absolute;z-index:2516331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69.7pt,131pt" to="269.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" strokecolor="#4a7ebb">
                <o:lock v:ext="edit" shapetype="f"/>
              </v:line>
            </w:pict>
          </mc:Fallback>
        </mc:AlternateContent>
      </w:r>
      <w:r w:rsidR="00FF1168">
        <w:tab/>
      </w:r>
    </w:p>
    <w:p w:rsidR="00FF1168" w:rsidRPr="00882277" w:rsidRDefault="0080222F" w:rsidP="00807986">
      <w:r>
        <w:rPr>
          <w:noProof/>
        </w:rPr>
        <mc:AlternateContent>
          <mc:Choice Requires="wps">
            <w:drawing>
              <wp:anchor distT="0" distB="0" distL="114300" distR="114300" simplePos="0" relativeHeight="251662848" behindDoc="0" locked="0" layoutInCell="1" allowOverlap="1" wp14:anchorId="28C7D12F" wp14:editId="14B0B9A4">
                <wp:simplePos x="0" y="0"/>
                <wp:positionH relativeFrom="column">
                  <wp:posOffset>5912485</wp:posOffset>
                </wp:positionH>
                <wp:positionV relativeFrom="paragraph">
                  <wp:posOffset>3810</wp:posOffset>
                </wp:positionV>
                <wp:extent cx="0" cy="542290"/>
                <wp:effectExtent l="54610" t="13335" r="59690" b="15875"/>
                <wp:wrapNone/>
                <wp:docPr id="37"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58BA1" id="AutoShape 57" o:spid="_x0000_s1026" type="#_x0000_t32" style="position:absolute;margin-left:465.55pt;margin-top:.3pt;width:0;height:4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">
                <v:stroke endarrow="block"/>
              </v:shape>
            </w:pict>
          </mc:Fallback>
        </mc:AlternateContent>
      </w:r>
    </w:p>
    <w:p w:rsidR="00FF1168" w:rsidRPr="00882277" w:rsidRDefault="00FF1168" w:rsidP="00807986"/>
    <w:p w:rsidR="00FF1168" w:rsidRPr="00882277" w:rsidRDefault="00FF1168" w:rsidP="00807986"/>
    <w:p w:rsidR="00FF1168" w:rsidRPr="00882277" w:rsidRDefault="0080222F" w:rsidP="00807986">
      <w:r>
        <w:rPr>
          <w:noProof/>
        </w:rPr>
        <mc:AlternateContent>
          <mc:Choice Requires="wps">
            <w:drawing>
              <wp:anchor distT="0" distB="0" distL="114300" distR="114300" simplePos="0" relativeHeight="251631104" behindDoc="0" locked="0" layoutInCell="1" allowOverlap="1" wp14:anchorId="5ACE7994" wp14:editId="3E1B1B07">
                <wp:simplePos x="0" y="0"/>
                <wp:positionH relativeFrom="column">
                  <wp:posOffset>5198745</wp:posOffset>
                </wp:positionH>
                <wp:positionV relativeFrom="paragraph">
                  <wp:posOffset>64135</wp:posOffset>
                </wp:positionV>
                <wp:extent cx="1424305" cy="722630"/>
                <wp:effectExtent l="17145" t="16510" r="15875" b="13335"/>
                <wp:wrapNone/>
                <wp:docPr id="36"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305" cy="72263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Согласование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E7994" id="Прямоугольник 21" o:spid="_x0000_s1035" style="position:absolute;margin-left:409.35pt;margin-top:5.05pt;width:112.15pt;height:56.9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" strokeweight="2pt">
                <v:textbox>
                  <w:txbxContent>
                    <w:p w:rsidR="003B53B9" w:rsidRDefault="003B53B9" w:rsidP="00807986">
                      <w:pPr>
                        <w:jc w:val="center"/>
                      </w:pPr>
                      <w:r>
                        <w:t>Согласование документа</w:t>
                      </w:r>
                    </w:p>
                  </w:txbxContent>
                </v:textbox>
              </v:rect>
            </w:pict>
          </mc:Fallback>
        </mc:AlternateContent>
      </w:r>
      <w:r>
        <w:rPr>
          <w:noProof/>
        </w:rPr>
        <mc:AlternateContent>
          <mc:Choice Requires="wps">
            <w:drawing>
              <wp:anchor distT="0" distB="0" distL="114300" distR="114300" simplePos="0" relativeHeight="251632128" behindDoc="0" locked="0" layoutInCell="1" allowOverlap="1" wp14:anchorId="30E8A37A" wp14:editId="67D4412E">
                <wp:simplePos x="0" y="0"/>
                <wp:positionH relativeFrom="column">
                  <wp:posOffset>363220</wp:posOffset>
                </wp:positionH>
                <wp:positionV relativeFrom="paragraph">
                  <wp:posOffset>125730</wp:posOffset>
                </wp:positionV>
                <wp:extent cx="1924050" cy="723265"/>
                <wp:effectExtent l="20320" t="20955" r="17780" b="17780"/>
                <wp:wrapNone/>
                <wp:docPr id="35"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72326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Специалист  ________ готовит разрешение. Срок -1 день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E8A37A" id="Прямоугольник 22" o:spid="_x0000_s1036" style="position:absolute;margin-left:28.6pt;margin-top:9.9pt;width:151.5pt;height:56.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" strokeweight="2pt">
                <v:textbox>
                  <w:txbxContent>
                    <w:p w:rsidR="003B53B9" w:rsidRDefault="003B53B9" w:rsidP="00807986">
                      <w:pPr>
                        <w:jc w:val="center"/>
                      </w:pPr>
                      <w:r>
                        <w:t xml:space="preserve">Специалист  ________ готовит разрешение. Срок -1 день </w:t>
                      </w:r>
                    </w:p>
                  </w:txbxContent>
                </v:textbox>
              </v:rect>
            </w:pict>
          </mc:Fallback>
        </mc:AlternateContent>
      </w:r>
    </w:p>
    <w:p w:rsidR="00FF1168" w:rsidRPr="00882277" w:rsidRDefault="00FF1168" w:rsidP="00807986">
      <w:pPr>
        <w:tabs>
          <w:tab w:val="left" w:pos="4236"/>
        </w:tabs>
      </w:pPr>
      <w:r>
        <w:tab/>
        <w:t>Не согласовано</w:t>
      </w:r>
    </w:p>
    <w:p w:rsidR="00FF1168" w:rsidRPr="00882277" w:rsidRDefault="0080222F" w:rsidP="00807986">
      <w:r>
        <w:rPr>
          <w:noProof/>
        </w:rPr>
        <mc:AlternateContent>
          <mc:Choice Requires="wps">
            <w:drawing>
              <wp:anchor distT="0" distB="0" distL="114300" distR="114300" simplePos="0" relativeHeight="251643392" behindDoc="0" locked="0" layoutInCell="1" allowOverlap="1" wp14:anchorId="54D574F3" wp14:editId="1BF4760E">
                <wp:simplePos x="0" y="0"/>
                <wp:positionH relativeFrom="column">
                  <wp:posOffset>3063875</wp:posOffset>
                </wp:positionH>
                <wp:positionV relativeFrom="paragraph">
                  <wp:posOffset>72390</wp:posOffset>
                </wp:positionV>
                <wp:extent cx="0" cy="796925"/>
                <wp:effectExtent l="6350" t="5715" r="12700" b="6985"/>
                <wp:wrapNone/>
                <wp:docPr id="3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96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1F800" id="Прямая соединительная линия 4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5pt,5.7pt" to="241.25pt,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"/>
            </w:pict>
          </mc:Fallback>
        </mc:AlternateContent>
      </w:r>
      <w:r>
        <w:rPr>
          <w:noProof/>
        </w:rPr>
        <mc:AlternateContent>
          <mc:Choice Requires="wps">
            <w:drawing>
              <wp:anchor distT="0" distB="0" distL="114300" distR="114300" simplePos="0" relativeHeight="251642368" behindDoc="0" locked="0" layoutInCell="1" allowOverlap="1" wp14:anchorId="0C61C085" wp14:editId="1D236218">
                <wp:simplePos x="0" y="0"/>
                <wp:positionH relativeFrom="column">
                  <wp:posOffset>2287270</wp:posOffset>
                </wp:positionH>
                <wp:positionV relativeFrom="paragraph">
                  <wp:posOffset>71755</wp:posOffset>
                </wp:positionV>
                <wp:extent cx="2891790" cy="275590"/>
                <wp:effectExtent l="10795" t="5080" r="12065" b="5080"/>
                <wp:wrapNone/>
                <wp:docPr id="33" name="Соединительная линия уступом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2891790" cy="27559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BA83A5"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43" o:spid="_x0000_s1026" type="#_x0000_t34" style="position:absolute;margin-left:180.1pt;margin-top:5.65pt;width:227.7pt;height:21.7pt;rotation:18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"/>
            </w:pict>
          </mc:Fallback>
        </mc:AlternateContent>
      </w:r>
    </w:p>
    <w:p w:rsidR="00FF1168" w:rsidRDefault="00FF1168" w:rsidP="00807986"/>
    <w:p w:rsidR="00FF1168" w:rsidRDefault="0080222F" w:rsidP="00807986">
      <w:r>
        <w:rPr>
          <w:noProof/>
        </w:rPr>
        <mc:AlternateContent>
          <mc:Choice Requires="wps">
            <w:drawing>
              <wp:anchor distT="0" distB="0" distL="114300" distR="114300" simplePos="0" relativeHeight="251663872" behindDoc="0" locked="0" layoutInCell="1" allowOverlap="1" wp14:anchorId="7176F9E6" wp14:editId="7C5DDBD2">
                <wp:simplePos x="0" y="0"/>
                <wp:positionH relativeFrom="column">
                  <wp:posOffset>5848985</wp:posOffset>
                </wp:positionH>
                <wp:positionV relativeFrom="paragraph">
                  <wp:posOffset>144145</wp:posOffset>
                </wp:positionV>
                <wp:extent cx="0" cy="893445"/>
                <wp:effectExtent l="57785" t="10795" r="56515" b="19685"/>
                <wp:wrapNone/>
                <wp:docPr id="32"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34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80B9E7" id="AutoShape 62" o:spid="_x0000_s1026" type="#_x0000_t32" style="position:absolute;margin-left:460.55pt;margin-top:11.35pt;width:0;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">
                <v:stroke endarrow="block"/>
              </v:shape>
            </w:pict>
          </mc:Fallback>
        </mc:AlternateContent>
      </w:r>
    </w:p>
    <w:p w:rsidR="00FF1168" w:rsidRDefault="00FF1168" w:rsidP="00807986"/>
    <w:p w:rsidR="00FF1168" w:rsidRDefault="00FF1168" w:rsidP="00807986">
      <w:pPr>
        <w:tabs>
          <w:tab w:val="left" w:pos="4035"/>
        </w:tabs>
      </w:pPr>
      <w:r>
        <w:t xml:space="preserve">                     Отсутствует                     Не имеется        </w:t>
      </w:r>
    </w:p>
    <w:p w:rsidR="00FF1168" w:rsidRDefault="0080222F" w:rsidP="00807986">
      <w:r>
        <w:rPr>
          <w:noProof/>
        </w:rPr>
        <mc:AlternateContent>
          <mc:Choice Requires="wps">
            <w:drawing>
              <wp:anchor distT="0" distB="0" distL="114300" distR="114300" simplePos="0" relativeHeight="251665920" behindDoc="0" locked="0" layoutInCell="1" allowOverlap="1" wp14:anchorId="37C6FD74" wp14:editId="67F60FD9">
                <wp:simplePos x="0" y="0"/>
                <wp:positionH relativeFrom="column">
                  <wp:posOffset>1139190</wp:posOffset>
                </wp:positionH>
                <wp:positionV relativeFrom="paragraph">
                  <wp:posOffset>66040</wp:posOffset>
                </wp:positionV>
                <wp:extent cx="635" cy="489585"/>
                <wp:effectExtent l="53340" t="8890" r="60325" b="15875"/>
                <wp:wrapNone/>
                <wp:docPr id="3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9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FB218" id="AutoShape 63" o:spid="_x0000_s1026" type="#_x0000_t32" style="position:absolute;margin-left:89.7pt;margin-top:5.2pt;width:.05pt;height:38.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YINNw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">
                <v:stroke endarrow="block"/>
              </v:shape>
            </w:pict>
          </mc:Fallback>
        </mc:AlternateContent>
      </w:r>
      <w:r>
        <w:rPr>
          <w:noProof/>
        </w:rPr>
        <mc:AlternateContent>
          <mc:Choice Requires="wps">
            <w:drawing>
              <wp:anchor distT="0" distB="0" distL="114300" distR="114300" simplePos="0" relativeHeight="251664896" behindDoc="0" locked="0" layoutInCell="1" allowOverlap="1" wp14:anchorId="65CAE753" wp14:editId="34193FC8">
                <wp:simplePos x="0" y="0"/>
                <wp:positionH relativeFrom="column">
                  <wp:posOffset>1840230</wp:posOffset>
                </wp:positionH>
                <wp:positionV relativeFrom="paragraph">
                  <wp:posOffset>66040</wp:posOffset>
                </wp:positionV>
                <wp:extent cx="1223645" cy="0"/>
                <wp:effectExtent l="20955" t="56515" r="12700" b="57785"/>
                <wp:wrapNone/>
                <wp:docPr id="30"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36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5889BA" id="AutoShape 64" o:spid="_x0000_s1026" type="#_x0000_t32" style="position:absolute;margin-left:144.9pt;margin-top:5.2pt;width:96.3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">
                <v:stroke endarrow="block"/>
              </v:shape>
            </w:pict>
          </mc:Fallback>
        </mc:AlternateContent>
      </w:r>
    </w:p>
    <w:p w:rsidR="00FF1168" w:rsidRDefault="00FF1168" w:rsidP="00807986"/>
    <w:p w:rsidR="00FF1168" w:rsidRDefault="00FF1168" w:rsidP="00807986"/>
    <w:p w:rsidR="00FF1168" w:rsidRDefault="0080222F" w:rsidP="00807986">
      <w:r>
        <w:rPr>
          <w:noProof/>
        </w:rPr>
        <mc:AlternateContent>
          <mc:Choice Requires="wps">
            <w:drawing>
              <wp:anchor distT="0" distB="0" distL="114300" distR="114300" simplePos="0" relativeHeight="251636224" behindDoc="0" locked="0" layoutInCell="1" allowOverlap="1" wp14:anchorId="47B0B352" wp14:editId="60DC3E8F">
                <wp:simplePos x="0" y="0"/>
                <wp:positionH relativeFrom="column">
                  <wp:posOffset>2414905</wp:posOffset>
                </wp:positionH>
                <wp:positionV relativeFrom="paragraph">
                  <wp:posOffset>71755</wp:posOffset>
                </wp:positionV>
                <wp:extent cx="2221230" cy="722630"/>
                <wp:effectExtent l="14605" t="14605" r="21590" b="15240"/>
                <wp:wrapNone/>
                <wp:docPr id="29"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230" cy="72263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Специалист _______готовит  уведомление об отказе</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B0B352" id="Прямоугольник 32" o:spid="_x0000_s1037" style="position:absolute;margin-left:190.15pt;margin-top:5.65pt;width:174.9pt;height:56.9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" strokeweight="2pt">
                <v:textbox>
                  <w:txbxContent>
                    <w:p w:rsidR="003B53B9" w:rsidRDefault="003B53B9" w:rsidP="00807986">
                      <w:pPr>
                        <w:jc w:val="center"/>
                      </w:pPr>
                      <w:r>
                        <w:t>Специалист _______готовит  уведомление об отказе</w:t>
                      </w:r>
                    </w:p>
                  </w:txbxContent>
                </v:textbox>
              </v:rect>
            </w:pict>
          </mc:Fallback>
        </mc:AlternateContent>
      </w:r>
      <w:r>
        <w:rPr>
          <w:noProof/>
        </w:rPr>
        <mc:AlternateContent>
          <mc:Choice Requires="wps">
            <w:drawing>
              <wp:anchor distT="0" distB="0" distL="114300" distR="114300" simplePos="0" relativeHeight="251635200" behindDoc="0" locked="0" layoutInCell="1" allowOverlap="1" wp14:anchorId="7C58D1C2" wp14:editId="7673E933">
                <wp:simplePos x="0" y="0"/>
                <wp:positionH relativeFrom="column">
                  <wp:posOffset>363220</wp:posOffset>
                </wp:positionH>
                <wp:positionV relativeFrom="paragraph">
                  <wp:posOffset>71755</wp:posOffset>
                </wp:positionV>
                <wp:extent cx="1562100" cy="722630"/>
                <wp:effectExtent l="20320" t="14605" r="17780" b="15240"/>
                <wp:wrapNone/>
                <wp:docPr id="28"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72263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Согласование документа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58D1C2" id="Прямоугольник 31" o:spid="_x0000_s1038" style="position:absolute;margin-left:28.6pt;margin-top:5.65pt;width:123pt;height:56.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" strokeweight="2pt">
                <v:textbox>
                  <w:txbxContent>
                    <w:p w:rsidR="003B53B9" w:rsidRDefault="003B53B9" w:rsidP="00807986">
                      <w:pPr>
                        <w:jc w:val="center"/>
                      </w:pPr>
                      <w:r>
                        <w:t>Согласование документа</w:t>
                      </w:r>
                    </w:p>
                  </w:txbxContent>
                </v:textbox>
              </v:rect>
            </w:pict>
          </mc:Fallback>
        </mc:AlternateContent>
      </w:r>
      <w:r>
        <w:rPr>
          <w:noProof/>
        </w:rPr>
        <mc:AlternateContent>
          <mc:Choice Requires="wps">
            <w:drawing>
              <wp:anchor distT="0" distB="0" distL="114300" distR="114300" simplePos="0" relativeHeight="251634176" behindDoc="0" locked="0" layoutInCell="1" allowOverlap="1" wp14:anchorId="57C62EC1" wp14:editId="68FC8B3C">
                <wp:simplePos x="0" y="0"/>
                <wp:positionH relativeFrom="column">
                  <wp:posOffset>5062855</wp:posOffset>
                </wp:positionH>
                <wp:positionV relativeFrom="paragraph">
                  <wp:posOffset>71755</wp:posOffset>
                </wp:positionV>
                <wp:extent cx="1541145" cy="723265"/>
                <wp:effectExtent l="14605" t="14605" r="15875" b="14605"/>
                <wp:wrapNone/>
                <wp:docPr id="27"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1145" cy="72326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Уведомление об отказе  (5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7C62EC1" id="Прямоугольник 29" o:spid="_x0000_s1039" style="position:absolute;margin-left:398.65pt;margin-top:5.65pt;width:121.35pt;height:56.9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" strokeweight="2pt">
                <v:textbox>
                  <w:txbxContent>
                    <w:p w:rsidR="003B53B9" w:rsidRDefault="003B53B9" w:rsidP="00807986">
                      <w:pPr>
                        <w:jc w:val="center"/>
                      </w:pPr>
                      <w:r>
                        <w:t>Уведомление об отказе  (5 дней)</w:t>
                      </w:r>
                    </w:p>
                  </w:txbxContent>
                </v:textbox>
              </v:rect>
            </w:pict>
          </mc:Fallback>
        </mc:AlternateContent>
      </w:r>
    </w:p>
    <w:p w:rsidR="00FF1168" w:rsidRDefault="00FF1168" w:rsidP="00807986">
      <w:pPr>
        <w:tabs>
          <w:tab w:val="left" w:pos="3299"/>
        </w:tabs>
      </w:pPr>
      <w:r>
        <w:t xml:space="preserve">                                                         Нет</w:t>
      </w:r>
    </w:p>
    <w:p w:rsidR="00FF1168" w:rsidRDefault="0080222F" w:rsidP="00807986">
      <w:pPr>
        <w:tabs>
          <w:tab w:val="left" w:pos="1691"/>
          <w:tab w:val="left" w:pos="3232"/>
        </w:tabs>
      </w:pPr>
      <w:r>
        <w:rPr>
          <w:noProof/>
        </w:rPr>
        <mc:AlternateContent>
          <mc:Choice Requires="wps">
            <w:drawing>
              <wp:anchor distT="0" distB="0" distL="114300" distR="114300" simplePos="0" relativeHeight="251667968" behindDoc="0" locked="0" layoutInCell="1" allowOverlap="1" wp14:anchorId="3B7676EE" wp14:editId="4ABD6526">
                <wp:simplePos x="0" y="0"/>
                <wp:positionH relativeFrom="column">
                  <wp:posOffset>4636135</wp:posOffset>
                </wp:positionH>
                <wp:positionV relativeFrom="paragraph">
                  <wp:posOffset>134620</wp:posOffset>
                </wp:positionV>
                <wp:extent cx="426720" cy="0"/>
                <wp:effectExtent l="6985" t="58420" r="23495" b="55880"/>
                <wp:wrapNone/>
                <wp:docPr id="26"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67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50816A" id="AutoShape 68" o:spid="_x0000_s1026" type="#_x0000_t32" style="position:absolute;margin-left:365.05pt;margin-top:10.6pt;width:33.6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66944" behindDoc="0" locked="0" layoutInCell="1" allowOverlap="1" wp14:anchorId="5EDE30BB" wp14:editId="0D004C2E">
                <wp:simplePos x="0" y="0"/>
                <wp:positionH relativeFrom="column">
                  <wp:posOffset>1925320</wp:posOffset>
                </wp:positionH>
                <wp:positionV relativeFrom="paragraph">
                  <wp:posOffset>134620</wp:posOffset>
                </wp:positionV>
                <wp:extent cx="489585" cy="0"/>
                <wp:effectExtent l="10795" t="58420" r="23495" b="55880"/>
                <wp:wrapNone/>
                <wp:docPr id="25"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9E1F7" id="AutoShape 69" o:spid="_x0000_s1026" type="#_x0000_t32" style="position:absolute;margin-left:151.6pt;margin-top:10.6pt;width:38.55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">
                <v:stroke endarrow="block"/>
              </v:shape>
            </w:pict>
          </mc:Fallback>
        </mc:AlternateContent>
      </w:r>
      <w:r w:rsidR="00FF1168">
        <w:tab/>
      </w:r>
    </w:p>
    <w:p w:rsidR="00FF1168" w:rsidRDefault="0080222F" w:rsidP="00807986">
      <w:pPr>
        <w:tabs>
          <w:tab w:val="left" w:pos="3985"/>
        </w:tabs>
      </w:pPr>
      <w:r>
        <w:rPr>
          <w:noProof/>
        </w:rPr>
        <mc:AlternateContent>
          <mc:Choice Requires="wps">
            <w:drawing>
              <wp:anchor distT="4294967295" distB="4294967295" distL="114299" distR="114299" simplePos="0" relativeHeight="251645440" behindDoc="0" locked="0" layoutInCell="1" allowOverlap="1" wp14:anchorId="5F7736CF" wp14:editId="7B7E8294">
                <wp:simplePos x="0" y="0"/>
                <wp:positionH relativeFrom="column">
                  <wp:posOffset>5732144</wp:posOffset>
                </wp:positionH>
                <wp:positionV relativeFrom="paragraph">
                  <wp:posOffset>590549</wp:posOffset>
                </wp:positionV>
                <wp:extent cx="0" cy="0"/>
                <wp:effectExtent l="0" t="0" r="0" b="0"/>
                <wp:wrapNone/>
                <wp:docPr id="51"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7862F91" id="Прямая со стрелкой 51" o:spid="_x0000_s1026" type="#_x0000_t32" style="position:absolute;margin-left:451.35pt;margin-top:46.5pt;width:0;height:0;z-index:2516454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" strokecolor="#4a7ebb">
                <v:stroke endarrow="open"/>
                <o:lock v:ext="edit" shapetype="f"/>
              </v:shape>
            </w:pict>
          </mc:Fallback>
        </mc:AlternateContent>
      </w:r>
      <w:r>
        <w:rPr>
          <w:noProof/>
        </w:rPr>
        <mc:AlternateContent>
          <mc:Choice Requires="wps">
            <w:drawing>
              <wp:anchor distT="0" distB="0" distL="114300" distR="114300" simplePos="0" relativeHeight="251644416" behindDoc="0" locked="0" layoutInCell="1" allowOverlap="1" wp14:anchorId="3F6470BC" wp14:editId="0B45B7A3">
                <wp:simplePos x="0" y="0"/>
                <wp:positionH relativeFrom="column">
                  <wp:posOffset>5732145</wp:posOffset>
                </wp:positionH>
                <wp:positionV relativeFrom="paragraph">
                  <wp:posOffset>314325</wp:posOffset>
                </wp:positionV>
                <wp:extent cx="0" cy="276225"/>
                <wp:effectExtent l="7620" t="9525" r="11430" b="9525"/>
                <wp:wrapNone/>
                <wp:docPr id="24"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4C1F1" id="Прямая соединительная линия 50"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1.35pt,24.75pt" to="451.3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"/>
            </w:pict>
          </mc:Fallback>
        </mc:AlternateContent>
      </w:r>
      <w:r>
        <w:rPr>
          <w:noProof/>
        </w:rPr>
        <mc:AlternateContent>
          <mc:Choice Requires="wps">
            <w:drawing>
              <wp:anchor distT="0" distB="0" distL="114300" distR="114300" simplePos="0" relativeHeight="251637248" behindDoc="0" locked="0" layoutInCell="1" allowOverlap="1" wp14:anchorId="0CA2ABCE" wp14:editId="57A5AB2B">
                <wp:simplePos x="0" y="0"/>
                <wp:positionH relativeFrom="column">
                  <wp:posOffset>341630</wp:posOffset>
                </wp:positionH>
                <wp:positionV relativeFrom="paragraph">
                  <wp:posOffset>856615</wp:posOffset>
                </wp:positionV>
                <wp:extent cx="1498600" cy="850900"/>
                <wp:effectExtent l="17780" t="18415" r="17145" b="16510"/>
                <wp:wrapNone/>
                <wp:docPr id="23"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8600" cy="85090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Разрешение на заявленный вид деятельности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CA2ABCE" id="Прямоугольник 34" o:spid="_x0000_s1040" style="position:absolute;margin-left:26.9pt;margin-top:67.45pt;width:118pt;height:67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" strokeweight="2pt">
                <v:textbox>
                  <w:txbxContent>
                    <w:p w:rsidR="003B53B9" w:rsidRDefault="003B53B9" w:rsidP="00807986">
                      <w:pPr>
                        <w:jc w:val="center"/>
                      </w:pPr>
                      <w:r>
                        <w:t>Разрешение на заявленный вид деятельности</w:t>
                      </w:r>
                    </w:p>
                  </w:txbxContent>
                </v:textbox>
              </v:rect>
            </w:pict>
          </mc:Fallback>
        </mc:AlternateContent>
      </w:r>
      <w:r>
        <w:rPr>
          <w:noProof/>
        </w:rPr>
        <mc:AlternateContent>
          <mc:Choice Requires="wps">
            <w:drawing>
              <wp:anchor distT="0" distB="0" distL="114300" distR="114300" simplePos="0" relativeHeight="251641344" behindDoc="0" locked="0" layoutInCell="1" allowOverlap="1" wp14:anchorId="09A46658" wp14:editId="02F6E9A8">
                <wp:simplePos x="0" y="0"/>
                <wp:positionH relativeFrom="column">
                  <wp:posOffset>3967480</wp:posOffset>
                </wp:positionH>
                <wp:positionV relativeFrom="paragraph">
                  <wp:posOffset>2589530</wp:posOffset>
                </wp:positionV>
                <wp:extent cx="2190115" cy="882015"/>
                <wp:effectExtent l="0" t="0" r="19685" b="1333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0115" cy="882015"/>
                        </a:xfrm>
                        <a:prstGeom prst="rect">
                          <a:avLst/>
                        </a:prstGeom>
                        <a:solidFill>
                          <a:sysClr val="window" lastClr="FFFFFF"/>
                        </a:solidFill>
                        <a:ln w="25400" cap="flat" cmpd="sng" algn="ctr">
                          <a:solidFill>
                            <a:srgbClr val="F79646"/>
                          </a:solidFill>
                          <a:prstDash val="solid"/>
                        </a:ln>
                        <a:effectLst/>
                      </wps:spPr>
                      <wps:txbx>
                        <w:txbxContent>
                          <w:p w:rsidR="003B53B9" w:rsidRDefault="003B53B9" w:rsidP="00807986">
                            <w:r>
                              <w:t xml:space="preserve">Выданное разрешение или уведомление об отказе . Срок -1 день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A46658" id="Прямоугольник 39" o:spid="_x0000_s1041" style="position:absolute;margin-left:312.4pt;margin-top:203.9pt;width:172.45pt;height:69.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" fillcolor="window" strokecolor="#f79646" strokeweight="2pt">
                <v:path arrowok="t"/>
                <v:textbox>
                  <w:txbxContent>
                    <w:p w:rsidR="003B53B9" w:rsidRDefault="003B53B9" w:rsidP="00807986">
                      <w:r>
                        <w:t xml:space="preserve">Выданное разрешение или уведомление об отказе . Срок -1 день </w:t>
                      </w:r>
                    </w:p>
                  </w:txbxContent>
                </v:textbox>
              </v:rect>
            </w:pict>
          </mc:Fallback>
        </mc:AlternateContent>
      </w:r>
      <w:r>
        <w:rPr>
          <w:noProof/>
        </w:rPr>
        <mc:AlternateContent>
          <mc:Choice Requires="wps">
            <w:drawing>
              <wp:anchor distT="0" distB="0" distL="114300" distR="114300" simplePos="0" relativeHeight="251640320" behindDoc="0" locked="0" layoutInCell="1" allowOverlap="1" wp14:anchorId="556E8189" wp14:editId="0B6C44C2">
                <wp:simplePos x="0" y="0"/>
                <wp:positionH relativeFrom="column">
                  <wp:posOffset>224790</wp:posOffset>
                </wp:positionH>
                <wp:positionV relativeFrom="paragraph">
                  <wp:posOffset>2589530</wp:posOffset>
                </wp:positionV>
                <wp:extent cx="2254250" cy="1009650"/>
                <wp:effectExtent l="0" t="0" r="1270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009650"/>
                        </a:xfrm>
                        <a:prstGeom prst="rect">
                          <a:avLst/>
                        </a:prstGeom>
                        <a:solidFill>
                          <a:sysClr val="window" lastClr="FFFFFF"/>
                        </a:solidFill>
                        <a:ln w="25400" cap="flat" cmpd="sng" algn="ctr">
                          <a:solidFill>
                            <a:srgbClr val="F79646"/>
                          </a:solidFill>
                          <a:prstDash val="solid"/>
                        </a:ln>
                        <a:effectLst/>
                      </wps:spPr>
                      <wps:txbx>
                        <w:txbxContent>
                          <w:p w:rsidR="003B53B9" w:rsidRDefault="003B53B9" w:rsidP="00807986">
                            <w:pPr>
                              <w:jc w:val="center"/>
                            </w:pPr>
                            <w:r>
                              <w:t xml:space="preserve">Специалист _______извещает заявителя и вносит запись в журнал учета выданных разрешений. Срок -1 день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6E8189" id="Прямоугольник 38" o:spid="_x0000_s1042" style="position:absolute;margin-left:17.7pt;margin-top:203.9pt;width:177.5pt;height:7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" fillcolor="window" strokecolor="#f79646" strokeweight="2pt">
                <v:path arrowok="t"/>
                <v:textbox>
                  <w:txbxContent>
                    <w:p w:rsidR="003B53B9" w:rsidRDefault="003B53B9" w:rsidP="00807986">
                      <w:pPr>
                        <w:jc w:val="center"/>
                      </w:pPr>
                      <w:r>
                        <w:t xml:space="preserve">Специалист _______извещает заявителя и вносит запись в журнал учета выданных разрешений. Срок -1 день </w:t>
                      </w:r>
                    </w:p>
                  </w:txbxContent>
                </v:textbox>
              </v:rect>
            </w:pict>
          </mc:Fallback>
        </mc:AlternateContent>
      </w:r>
      <w:r w:rsidR="00FF1168">
        <w:tab/>
      </w:r>
    </w:p>
    <w:p w:rsidR="00FF1168" w:rsidRPr="00A937BA" w:rsidRDefault="0080222F" w:rsidP="00807986">
      <w:r>
        <w:rPr>
          <w:noProof/>
        </w:rPr>
        <mc:AlternateContent>
          <mc:Choice Requires="wps">
            <w:drawing>
              <wp:anchor distT="0" distB="0" distL="114300" distR="114300" simplePos="0" relativeHeight="251668992" behindDoc="0" locked="0" layoutInCell="1" allowOverlap="1" wp14:anchorId="539684BE" wp14:editId="506F44B0">
                <wp:simplePos x="0" y="0"/>
                <wp:positionH relativeFrom="column">
                  <wp:posOffset>1139825</wp:posOffset>
                </wp:positionH>
                <wp:positionV relativeFrom="paragraph">
                  <wp:posOffset>154305</wp:posOffset>
                </wp:positionV>
                <wp:extent cx="0" cy="541655"/>
                <wp:effectExtent l="53975" t="11430" r="60325" b="18415"/>
                <wp:wrapNone/>
                <wp:docPr id="22"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16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C62CA" id="AutoShape 75" o:spid="_x0000_s1026" type="#_x0000_t32" style="position:absolute;margin-left:89.75pt;margin-top:12.15pt;width:0;height:42.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">
                <v:stroke endarrow="block"/>
              </v:shape>
            </w:pict>
          </mc:Fallback>
        </mc:AlternateContent>
      </w:r>
    </w:p>
    <w:p w:rsidR="00FF1168" w:rsidRDefault="00FF1168" w:rsidP="00807986"/>
    <w:p w:rsidR="00FF1168" w:rsidRDefault="0080222F" w:rsidP="00807986">
      <w:pPr>
        <w:tabs>
          <w:tab w:val="left" w:pos="2026"/>
        </w:tabs>
      </w:pPr>
      <w:r>
        <w:rPr>
          <w:noProof/>
        </w:rPr>
        <mc:AlternateContent>
          <mc:Choice Requires="wps">
            <w:drawing>
              <wp:anchor distT="0" distB="0" distL="114300" distR="114300" simplePos="0" relativeHeight="251646464" behindDoc="0" locked="0" layoutInCell="1" allowOverlap="1" wp14:anchorId="57AB01B5" wp14:editId="566D5A90">
                <wp:simplePos x="0" y="0"/>
                <wp:positionH relativeFrom="column">
                  <wp:posOffset>3563620</wp:posOffset>
                </wp:positionH>
                <wp:positionV relativeFrom="paragraph">
                  <wp:posOffset>98425</wp:posOffset>
                </wp:positionV>
                <wp:extent cx="2168525" cy="0"/>
                <wp:effectExtent l="10795" t="12700" r="11430" b="6350"/>
                <wp:wrapNone/>
                <wp:docPr id="21"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68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6C543" id="Прямая соединительная линия 52" o:spid="_x0000_s1026" style="position:absolute;flip:x 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6pt,7.75pt" to="451.3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"/>
            </w:pict>
          </mc:Fallback>
        </mc:AlternateContent>
      </w:r>
      <w:r>
        <w:rPr>
          <w:noProof/>
        </w:rPr>
        <mc:AlternateContent>
          <mc:Choice Requires="wps">
            <w:drawing>
              <wp:anchor distT="0" distB="0" distL="114300" distR="114300" simplePos="0" relativeHeight="251670016" behindDoc="0" locked="0" layoutInCell="1" allowOverlap="1" wp14:anchorId="3C383009" wp14:editId="5297AE6C">
                <wp:simplePos x="0" y="0"/>
                <wp:positionH relativeFrom="column">
                  <wp:posOffset>3563620</wp:posOffset>
                </wp:positionH>
                <wp:positionV relativeFrom="paragraph">
                  <wp:posOffset>98425</wp:posOffset>
                </wp:positionV>
                <wp:extent cx="0" cy="276225"/>
                <wp:effectExtent l="58420" t="12700" r="55880" b="15875"/>
                <wp:wrapNone/>
                <wp:docPr id="20"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087EA2" id="AutoShape 77" o:spid="_x0000_s1026" type="#_x0000_t32" style="position:absolute;margin-left:280.6pt;margin-top:7.75pt;width:0;height:21.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">
                <v:stroke endarrow="block"/>
              </v:shape>
            </w:pict>
          </mc:Fallback>
        </mc:AlternateContent>
      </w:r>
      <w:r w:rsidR="00FF1168">
        <w:tab/>
        <w:t>Да</w:t>
      </w:r>
    </w:p>
    <w:p w:rsidR="00FF1168" w:rsidRPr="00A937BA" w:rsidRDefault="0080222F" w:rsidP="00807986">
      <w:r>
        <w:rPr>
          <w:noProof/>
        </w:rPr>
        <mc:AlternateContent>
          <mc:Choice Requires="wps">
            <w:drawing>
              <wp:anchor distT="0" distB="0" distL="114300" distR="114300" simplePos="0" relativeHeight="251639296" behindDoc="0" locked="0" layoutInCell="1" allowOverlap="1" wp14:anchorId="200B4751" wp14:editId="6BBBBF59">
                <wp:simplePos x="0" y="0"/>
                <wp:positionH relativeFrom="column">
                  <wp:posOffset>4839335</wp:posOffset>
                </wp:positionH>
                <wp:positionV relativeFrom="paragraph">
                  <wp:posOffset>140335</wp:posOffset>
                </wp:positionV>
                <wp:extent cx="1945640" cy="924560"/>
                <wp:effectExtent l="19685" t="16510" r="15875" b="20955"/>
                <wp:wrapNone/>
                <wp:docPr id="19"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5640" cy="92456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Подписанное разрешение или уведомление об отказе  (1день)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0B4751" id="Прямоугольник 37" o:spid="_x0000_s1043" style="position:absolute;margin-left:381.05pt;margin-top:11.05pt;width:153.2pt;height:72.8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" strokeweight="2pt">
                <v:textbox>
                  <w:txbxContent>
                    <w:p w:rsidR="003B53B9" w:rsidRDefault="003B53B9" w:rsidP="00807986">
                      <w:pPr>
                        <w:jc w:val="center"/>
                      </w:pPr>
                      <w:r>
                        <w:t>Подписанное разрешение или уведомление об отказе  (1день)</w:t>
                      </w:r>
                    </w:p>
                  </w:txbxContent>
                </v:textbox>
              </v:rect>
            </w:pict>
          </mc:Fallback>
        </mc:AlternateContent>
      </w:r>
    </w:p>
    <w:p w:rsidR="00FF1168" w:rsidRPr="00A937BA" w:rsidRDefault="0080222F" w:rsidP="00807986">
      <w:r>
        <w:rPr>
          <w:noProof/>
        </w:rPr>
        <mc:AlternateContent>
          <mc:Choice Requires="wps">
            <w:drawing>
              <wp:anchor distT="0" distB="0" distL="114300" distR="114300" simplePos="0" relativeHeight="251638272" behindDoc="0" locked="0" layoutInCell="1" allowOverlap="1" wp14:anchorId="1CA899C4" wp14:editId="0B1FC55B">
                <wp:simplePos x="0" y="0"/>
                <wp:positionH relativeFrom="column">
                  <wp:posOffset>2287270</wp:posOffset>
                </wp:positionH>
                <wp:positionV relativeFrom="paragraph">
                  <wp:posOffset>53340</wp:posOffset>
                </wp:positionV>
                <wp:extent cx="2275205" cy="850265"/>
                <wp:effectExtent l="20320" t="15240" r="19050" b="20320"/>
                <wp:wrapNone/>
                <wp:docPr id="18"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205" cy="850265"/>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Руководитель подписывает разрешение  или уведомление об отказе  срок -1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A899C4" id="Прямоугольник 35" o:spid="_x0000_s1044" style="position:absolute;margin-left:180.1pt;margin-top:4.2pt;width:179.15pt;height:66.9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" strokeweight="2pt">
                <v:textbox>
                  <w:txbxContent>
                    <w:p w:rsidR="003B53B9" w:rsidRDefault="003B53B9" w:rsidP="00807986">
                      <w:pPr>
                        <w:jc w:val="center"/>
                      </w:pPr>
                      <w:r>
                        <w:t>Руководитель подписывает разрешение  или уведомление об отказе  срок -1 день</w:t>
                      </w:r>
                    </w:p>
                  </w:txbxContent>
                </v:textbox>
              </v:rect>
            </w:pict>
          </mc:Fallback>
        </mc:AlternateContent>
      </w:r>
    </w:p>
    <w:p w:rsidR="00FF1168" w:rsidRPr="00A937BA" w:rsidRDefault="00FF1168" w:rsidP="00807986"/>
    <w:p w:rsidR="00FF1168" w:rsidRPr="00A937BA" w:rsidRDefault="0080222F" w:rsidP="00807986">
      <w:r>
        <w:rPr>
          <w:noProof/>
        </w:rPr>
        <w:drawing>
          <wp:inline distT="0" distB="0" distL="0" distR="0" wp14:anchorId="5CE2DCAB" wp14:editId="06387733">
            <wp:extent cx="521970" cy="162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1970" cy="162560"/>
                    </a:xfrm>
                    <a:prstGeom prst="rect">
                      <a:avLst/>
                    </a:prstGeom>
                    <a:noFill/>
                    <a:ln>
                      <a:noFill/>
                    </a:ln>
                  </pic:spPr>
                </pic:pic>
              </a:graphicData>
            </a:graphic>
          </wp:inline>
        </w:drawing>
      </w:r>
    </w:p>
    <w:p w:rsidR="00FF1168" w:rsidRPr="00A937BA" w:rsidRDefault="0080222F" w:rsidP="00807986">
      <w:r>
        <w:rPr>
          <w:noProof/>
        </w:rPr>
        <mc:AlternateContent>
          <mc:Choice Requires="wps">
            <w:drawing>
              <wp:anchor distT="0" distB="0" distL="114300" distR="114300" simplePos="0" relativeHeight="251672064" behindDoc="0" locked="0" layoutInCell="1" allowOverlap="1" wp14:anchorId="3F41824B" wp14:editId="4F305BE0">
                <wp:simplePos x="0" y="0"/>
                <wp:positionH relativeFrom="column">
                  <wp:posOffset>1842135</wp:posOffset>
                </wp:positionH>
                <wp:positionV relativeFrom="paragraph">
                  <wp:posOffset>0</wp:posOffset>
                </wp:positionV>
                <wp:extent cx="447040" cy="0"/>
                <wp:effectExtent l="13335" t="57150" r="15875" b="57150"/>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0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5CC28F" id="AutoShape 80" o:spid="_x0000_s1026" type="#_x0000_t32" style="position:absolute;margin-left:145.05pt;margin-top:0;width:35.2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">
                <v:stroke endarrow="block"/>
              </v:shape>
            </w:pict>
          </mc:Fallback>
        </mc:AlternateContent>
      </w:r>
      <w:r>
        <w:rPr>
          <w:noProof/>
        </w:rPr>
        <mc:AlternateContent>
          <mc:Choice Requires="wps">
            <w:drawing>
              <wp:anchor distT="0" distB="0" distL="114300" distR="114300" simplePos="0" relativeHeight="251650560" behindDoc="0" locked="0" layoutInCell="1" allowOverlap="1" wp14:anchorId="0D41780B" wp14:editId="23A70568">
                <wp:simplePos x="0" y="0"/>
                <wp:positionH relativeFrom="column">
                  <wp:posOffset>4562475</wp:posOffset>
                </wp:positionH>
                <wp:positionV relativeFrom="paragraph">
                  <wp:posOffset>0</wp:posOffset>
                </wp:positionV>
                <wp:extent cx="276860" cy="0"/>
                <wp:effectExtent l="9525" t="57150" r="18415" b="57150"/>
                <wp:wrapNone/>
                <wp:docPr id="16"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B673B2" id="AutoShape 81" o:spid="_x0000_s1026" type="#_x0000_t32" style="position:absolute;margin-left:359.25pt;margin-top:0;width:21.8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">
                <v:stroke endarrow="block"/>
              </v:shape>
            </w:pict>
          </mc:Fallback>
        </mc:AlternateContent>
      </w:r>
    </w:p>
    <w:p w:rsidR="00FF1168" w:rsidRPr="00A937BA" w:rsidRDefault="00FF1168" w:rsidP="00807986"/>
    <w:p w:rsidR="00FF1168" w:rsidRDefault="0080222F" w:rsidP="00807986">
      <w:r>
        <w:rPr>
          <w:noProof/>
        </w:rPr>
        <mc:AlternateContent>
          <mc:Choice Requires="wps">
            <w:drawing>
              <wp:anchor distT="0" distB="0" distL="114300" distR="114300" simplePos="0" relativeHeight="251647488" behindDoc="0" locked="0" layoutInCell="1" allowOverlap="1" wp14:anchorId="59871E3A" wp14:editId="2F9F80CC">
                <wp:simplePos x="0" y="0"/>
                <wp:positionH relativeFrom="column">
                  <wp:posOffset>5509260</wp:posOffset>
                </wp:positionH>
                <wp:positionV relativeFrom="paragraph">
                  <wp:posOffset>100330</wp:posOffset>
                </wp:positionV>
                <wp:extent cx="0" cy="595630"/>
                <wp:effectExtent l="13335" t="5080" r="5715" b="8890"/>
                <wp:wrapNone/>
                <wp:docPr id="15"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5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ADB3A" id="Прямая соединительная линия 6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3.8pt,7.9pt" to="433.8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"/>
            </w:pict>
          </mc:Fallback>
        </mc:AlternateContent>
      </w:r>
    </w:p>
    <w:p w:rsidR="00FF1168" w:rsidRDefault="0080222F">
      <w:pPr>
        <w:spacing w:line="226" w:lineRule="exact"/>
        <w:rPr>
          <w:rFonts w:ascii="Courier New" w:hAnsi="Courier New"/>
          <w:sz w:val="20"/>
        </w:rPr>
      </w:pPr>
      <w:r>
        <w:rPr>
          <w:noProof/>
        </w:rPr>
        <w:lastRenderedPageBreak/>
        <mc:AlternateContent>
          <mc:Choice Requires="wps">
            <w:drawing>
              <wp:anchor distT="0" distB="0" distL="114300" distR="114300" simplePos="0" relativeHeight="251653632" behindDoc="0" locked="0" layoutInCell="1" allowOverlap="1" wp14:anchorId="151CD0E7" wp14:editId="0D86E9A4">
                <wp:simplePos x="0" y="0"/>
                <wp:positionH relativeFrom="column">
                  <wp:posOffset>5519420</wp:posOffset>
                </wp:positionH>
                <wp:positionV relativeFrom="paragraph">
                  <wp:posOffset>-295910</wp:posOffset>
                </wp:positionV>
                <wp:extent cx="0" cy="680720"/>
                <wp:effectExtent l="13970" t="8890" r="5080" b="5715"/>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0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7C5848" id="AutoShape 83" o:spid="_x0000_s1026" type="#_x0000_t32" style="position:absolute;margin-left:434.6pt;margin-top:-23.3pt;width:0;height:5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"/>
            </w:pict>
          </mc:Fallback>
        </mc:AlternateContent>
      </w:r>
    </w:p>
    <w:p w:rsidR="00FF1168" w:rsidRDefault="00FF1168">
      <w:pPr>
        <w:spacing w:line="226" w:lineRule="exact"/>
        <w:rPr>
          <w:rFonts w:ascii="Courier New" w:hAnsi="Courier New"/>
          <w:sz w:val="20"/>
        </w:rPr>
      </w:pPr>
    </w:p>
    <w:p w:rsidR="00FF1168" w:rsidRDefault="0080222F">
      <w:pPr>
        <w:spacing w:line="226" w:lineRule="exact"/>
        <w:rPr>
          <w:rFonts w:ascii="Courier New" w:hAnsi="Courier New"/>
          <w:sz w:val="20"/>
        </w:rPr>
      </w:pPr>
      <w:r>
        <w:rPr>
          <w:noProof/>
        </w:rPr>
        <mc:AlternateContent>
          <mc:Choice Requires="wps">
            <w:drawing>
              <wp:anchor distT="0" distB="0" distL="114300" distR="114300" simplePos="0" relativeHeight="251652608" behindDoc="0" locked="0" layoutInCell="1" allowOverlap="1" wp14:anchorId="0BBDE324" wp14:editId="0EBF9627">
                <wp:simplePos x="0" y="0"/>
                <wp:positionH relativeFrom="column">
                  <wp:posOffset>1393825</wp:posOffset>
                </wp:positionH>
                <wp:positionV relativeFrom="paragraph">
                  <wp:posOffset>97790</wp:posOffset>
                </wp:positionV>
                <wp:extent cx="4125595" cy="0"/>
                <wp:effectExtent l="12700" t="12065" r="5080" b="6985"/>
                <wp:wrapNone/>
                <wp:docPr id="13" name="Auto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25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713D74" id="AutoShape 84" o:spid="_x0000_s1026" type="#_x0000_t32" style="position:absolute;margin-left:109.75pt;margin-top:7.7pt;width:324.8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0WYIAIAAD0EAAAOAAAAZHJzL2Uyb0RvYy54bWysU8GO2jAQvVfqP1i+QxI2oR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"/>
            </w:pict>
          </mc:Fallback>
        </mc:AlternateContent>
      </w:r>
      <w:r>
        <w:rPr>
          <w:noProof/>
        </w:rPr>
        <mc:AlternateContent>
          <mc:Choice Requires="wps">
            <w:drawing>
              <wp:anchor distT="0" distB="0" distL="114300" distR="114300" simplePos="0" relativeHeight="251651584" behindDoc="0" locked="0" layoutInCell="1" allowOverlap="1" wp14:anchorId="66F000E0" wp14:editId="205E7FBF">
                <wp:simplePos x="0" y="0"/>
                <wp:positionH relativeFrom="column">
                  <wp:posOffset>1393825</wp:posOffset>
                </wp:positionH>
                <wp:positionV relativeFrom="paragraph">
                  <wp:posOffset>97790</wp:posOffset>
                </wp:positionV>
                <wp:extent cx="0" cy="340995"/>
                <wp:effectExtent l="60325" t="12065" r="53975" b="18415"/>
                <wp:wrapNone/>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0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10F033" id="AutoShape 85" o:spid="_x0000_s1026" type="#_x0000_t32" style="position:absolute;margin-left:109.75pt;margin-top:7.7pt;width:0;height:26.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">
                <v:stroke endarrow="block"/>
              </v:shape>
            </w:pict>
          </mc:Fallback>
        </mc:AlternateContent>
      </w:r>
    </w:p>
    <w:p w:rsidR="00FF1168" w:rsidRDefault="00FF1168">
      <w:pPr>
        <w:spacing w:line="226" w:lineRule="exact"/>
        <w:rPr>
          <w:rFonts w:ascii="Courier New" w:hAnsi="Courier New"/>
          <w:sz w:val="20"/>
        </w:rPr>
      </w:pPr>
    </w:p>
    <w:p w:rsidR="00FF1168" w:rsidRDefault="00FF1168">
      <w:pPr>
        <w:spacing w:line="226" w:lineRule="exact"/>
        <w:rPr>
          <w:rFonts w:ascii="Courier New" w:hAnsi="Courier New"/>
          <w:sz w:val="20"/>
        </w:rPr>
      </w:pPr>
    </w:p>
    <w:p w:rsidR="00FF1168" w:rsidRPr="00A937BA" w:rsidRDefault="0080222F" w:rsidP="00807986">
      <w:pPr>
        <w:jc w:val="center"/>
      </w:pPr>
      <w:r>
        <w:rPr>
          <w:noProof/>
        </w:rPr>
        <mc:AlternateContent>
          <mc:Choice Requires="wps">
            <w:drawing>
              <wp:anchor distT="0" distB="0" distL="114300" distR="114300" simplePos="0" relativeHeight="251671040" behindDoc="0" locked="0" layoutInCell="1" allowOverlap="1" wp14:anchorId="64578B37" wp14:editId="0D84AC1A">
                <wp:simplePos x="0" y="0"/>
                <wp:positionH relativeFrom="column">
                  <wp:posOffset>2276475</wp:posOffset>
                </wp:positionH>
                <wp:positionV relativeFrom="paragraph">
                  <wp:posOffset>836295</wp:posOffset>
                </wp:positionV>
                <wp:extent cx="510540" cy="0"/>
                <wp:effectExtent l="9525" t="55245" r="22860" b="59055"/>
                <wp:wrapNone/>
                <wp:docPr id="11"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D03CA0" id="AutoShape 86" o:spid="_x0000_s1026" type="#_x0000_t32" style="position:absolute;margin-left:179.25pt;margin-top:65.85pt;width:40.2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">
                <v:stroke endarrow="block"/>
              </v:shape>
            </w:pict>
          </mc:Fallback>
        </mc:AlternateContent>
      </w:r>
      <w:r>
        <w:rPr>
          <w:noProof/>
        </w:rPr>
        <mc:AlternateContent>
          <mc:Choice Requires="wps">
            <w:drawing>
              <wp:anchor distT="0" distB="0" distL="114300" distR="114300" simplePos="0" relativeHeight="251648512" behindDoc="0" locked="0" layoutInCell="1" allowOverlap="1" wp14:anchorId="35CB233C" wp14:editId="4D137AB4">
                <wp:simplePos x="0" y="0"/>
                <wp:positionH relativeFrom="column">
                  <wp:posOffset>532765</wp:posOffset>
                </wp:positionH>
                <wp:positionV relativeFrom="paragraph">
                  <wp:posOffset>8255</wp:posOffset>
                </wp:positionV>
                <wp:extent cx="1743710" cy="1690370"/>
                <wp:effectExtent l="18415" t="17780" r="19050" b="15875"/>
                <wp:wrapNone/>
                <wp:docPr id="10"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710" cy="169037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Специалист _______ извещает заявителя и вносит  запись в журнал учета выданных разрешений. </w:t>
                            </w:r>
                          </w:p>
                          <w:p w:rsidR="003B53B9" w:rsidRDefault="003B53B9" w:rsidP="00807986">
                            <w:pPr>
                              <w:jc w:val="center"/>
                            </w:pPr>
                            <w:r>
                              <w:t>Срок – 1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B233C" id="Прямоугольник 55" o:spid="_x0000_s1045" style="position:absolute;left:0;text-align:left;margin-left:41.95pt;margin-top:.65pt;width:137.3pt;height:133.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" strokeweight="2pt">
                <v:textbox>
                  <w:txbxContent>
                    <w:p w:rsidR="003B53B9" w:rsidRDefault="003B53B9" w:rsidP="00807986">
                      <w:pPr>
                        <w:jc w:val="center"/>
                      </w:pPr>
                      <w:r>
                        <w:t xml:space="preserve">Специалист _______ извещает заявителя и вносит  запись в журнал учета выданных разрешений. </w:t>
                      </w:r>
                    </w:p>
                    <w:p w:rsidR="003B53B9" w:rsidRDefault="003B53B9" w:rsidP="00807986">
                      <w:pPr>
                        <w:jc w:val="center"/>
                      </w:pPr>
                      <w:r>
                        <w:t>Срок – 1 день</w:t>
                      </w:r>
                    </w:p>
                  </w:txbxContent>
                </v:textbox>
              </v:rect>
            </w:pict>
          </mc:Fallback>
        </mc:AlternateContent>
      </w:r>
      <w:r>
        <w:rPr>
          <w:noProof/>
        </w:rPr>
        <mc:AlternateContent>
          <mc:Choice Requires="wps">
            <w:drawing>
              <wp:anchor distT="0" distB="0" distL="114300" distR="114300" simplePos="0" relativeHeight="251649536" behindDoc="0" locked="0" layoutInCell="1" allowOverlap="1" wp14:anchorId="7F573749" wp14:editId="4FF0DAF0">
                <wp:simplePos x="0" y="0"/>
                <wp:positionH relativeFrom="column">
                  <wp:posOffset>2787015</wp:posOffset>
                </wp:positionH>
                <wp:positionV relativeFrom="paragraph">
                  <wp:posOffset>352425</wp:posOffset>
                </wp:positionV>
                <wp:extent cx="1977390" cy="977900"/>
                <wp:effectExtent l="15240" t="19050" r="17145" b="12700"/>
                <wp:wrapNone/>
                <wp:docPr id="9" name="Прямоугольник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977900"/>
                        </a:xfrm>
                        <a:prstGeom prst="rect">
                          <a:avLst/>
                        </a:prstGeom>
                        <a:solidFill>
                          <a:srgbClr val="FFFFFF"/>
                        </a:solidFill>
                        <a:ln w="25400">
                          <a:solidFill>
                            <a:srgbClr val="000000"/>
                          </a:solidFill>
                          <a:miter lim="800000"/>
                          <a:headEnd/>
                          <a:tailEnd/>
                        </a:ln>
                      </wps:spPr>
                      <wps:txbx>
                        <w:txbxContent>
                          <w:p w:rsidR="003B53B9" w:rsidRDefault="003B53B9" w:rsidP="00807986">
                            <w:pPr>
                              <w:jc w:val="center"/>
                            </w:pPr>
                            <w:r>
                              <w:t xml:space="preserve">Выданное разрешение или уведомление об отказе. </w:t>
                            </w:r>
                          </w:p>
                          <w:p w:rsidR="003B53B9" w:rsidRDefault="003B53B9" w:rsidP="00807986">
                            <w:pPr>
                              <w:jc w:val="center"/>
                            </w:pPr>
                            <w:r>
                              <w:t>Срок -1 день</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573749" id="Прямоугольник 56" o:spid="_x0000_s1046" style="position:absolute;left:0;text-align:left;margin-left:219.45pt;margin-top:27.75pt;width:155.7pt;height:7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" strokeweight="2pt">
                <v:textbox>
                  <w:txbxContent>
                    <w:p w:rsidR="003B53B9" w:rsidRDefault="003B53B9" w:rsidP="00807986">
                      <w:pPr>
                        <w:jc w:val="center"/>
                      </w:pPr>
                      <w:r>
                        <w:t xml:space="preserve">Выданное разрешение или уведомление об отказе. </w:t>
                      </w:r>
                    </w:p>
                    <w:p w:rsidR="003B53B9" w:rsidRDefault="003B53B9" w:rsidP="00807986">
                      <w:pPr>
                        <w:jc w:val="center"/>
                      </w:pPr>
                      <w:r>
                        <w:t>Срок -1 день</w:t>
                      </w:r>
                    </w:p>
                  </w:txbxContent>
                </v:textbox>
              </v:rect>
            </w:pict>
          </mc:Fallback>
        </mc:AlternateContent>
      </w:r>
    </w:p>
    <w:p w:rsidR="00FF1168" w:rsidRDefault="00FF1168">
      <w:pPr>
        <w:spacing w:line="226" w:lineRule="exact"/>
        <w:rPr>
          <w:rFonts w:ascii="Courier New" w:hAnsi="Courier New"/>
          <w:sz w:val="20"/>
        </w:rPr>
        <w:sectPr w:rsidR="00FF1168">
          <w:pgSz w:w="11910" w:h="16840"/>
          <w:pgMar w:top="600" w:right="400" w:bottom="280" w:left="1020" w:header="720" w:footer="720" w:gutter="0"/>
          <w:cols w:space="720"/>
        </w:sectPr>
      </w:pPr>
    </w:p>
    <w:p w:rsidR="00FF1168" w:rsidRDefault="00FF1168">
      <w:pPr>
        <w:spacing w:before="68"/>
        <w:ind w:left="8555"/>
        <w:rPr>
          <w:sz w:val="24"/>
        </w:rPr>
      </w:pPr>
      <w:r>
        <w:rPr>
          <w:sz w:val="24"/>
        </w:rPr>
        <w:lastRenderedPageBreak/>
        <w:t>Приложение № 5</w:t>
      </w:r>
    </w:p>
    <w:p w:rsidR="00FF1168" w:rsidRDefault="00FF1168" w:rsidP="005C05EB">
      <w:pPr>
        <w:ind w:left="5216" w:right="147" w:firstLine="4258"/>
        <w:rPr>
          <w:sz w:val="24"/>
        </w:rPr>
      </w:pPr>
      <w:r>
        <w:rPr>
          <w:sz w:val="24"/>
        </w:rPr>
        <w:t xml:space="preserve">(Форма) Главе </w:t>
      </w:r>
      <w:r w:rsidR="006F5CC0">
        <w:rPr>
          <w:sz w:val="24"/>
        </w:rPr>
        <w:t>местного самоуправления</w:t>
      </w:r>
      <w:r>
        <w:rPr>
          <w:sz w:val="24"/>
        </w:rPr>
        <w:t xml:space="preserve"> Павловского муниципального </w:t>
      </w:r>
      <w:r w:rsidR="00FD7D89">
        <w:rPr>
          <w:sz w:val="24"/>
        </w:rPr>
        <w:t>округа</w:t>
      </w:r>
    </w:p>
    <w:p w:rsidR="00FF1168" w:rsidRDefault="0080222F">
      <w:pPr>
        <w:pStyle w:val="a3"/>
        <w:spacing w:before="9"/>
        <w:ind w:left="0"/>
        <w:rPr>
          <w:sz w:val="19"/>
        </w:rPr>
      </w:pPr>
      <w:r>
        <w:rPr>
          <w:noProof/>
        </w:rPr>
        <mc:AlternateContent>
          <mc:Choice Requires="wps">
            <w:drawing>
              <wp:anchor distT="0" distB="0" distL="0" distR="0" simplePos="0" relativeHeight="251688448" behindDoc="1" locked="0" layoutInCell="1" allowOverlap="1" wp14:anchorId="6E3B5AED" wp14:editId="761C2C7B">
                <wp:simplePos x="0" y="0"/>
                <wp:positionH relativeFrom="page">
                  <wp:posOffset>3997960</wp:posOffset>
                </wp:positionH>
                <wp:positionV relativeFrom="paragraph">
                  <wp:posOffset>172720</wp:posOffset>
                </wp:positionV>
                <wp:extent cx="2667000" cy="0"/>
                <wp:effectExtent l="6985" t="10795" r="12065" b="8255"/>
                <wp:wrapTopAndBottom/>
                <wp:docPr id="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DF550" id="Line 89" o:spid="_x0000_s1026" style="position:absolute;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14.8pt,13.6pt" to="524.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h5EgIAACk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" strokeweight=".48pt">
                <w10:wrap type="topAndBottom" anchorx="page"/>
              </v:line>
            </w:pict>
          </mc:Fallback>
        </mc:AlternateContent>
      </w:r>
    </w:p>
    <w:p w:rsidR="00FF1168" w:rsidRDefault="00FF1168">
      <w:pPr>
        <w:tabs>
          <w:tab w:val="left" w:pos="9396"/>
        </w:tabs>
        <w:spacing w:line="247" w:lineRule="exact"/>
        <w:ind w:left="5216"/>
        <w:rPr>
          <w:sz w:val="24"/>
        </w:rPr>
      </w:pPr>
      <w:r>
        <w:rPr>
          <w:sz w:val="24"/>
        </w:rPr>
        <w:t xml:space="preserve">от </w:t>
      </w:r>
      <w:r>
        <w:rPr>
          <w:sz w:val="24"/>
          <w:u w:val="single"/>
        </w:rPr>
        <w:tab/>
      </w:r>
    </w:p>
    <w:p w:rsidR="00FF1168" w:rsidRDefault="00FF1168">
      <w:pPr>
        <w:pStyle w:val="a3"/>
        <w:ind w:left="0"/>
      </w:pPr>
    </w:p>
    <w:p w:rsidR="00FF1168" w:rsidRDefault="00FF1168">
      <w:pPr>
        <w:spacing w:before="90"/>
        <w:ind w:left="379" w:right="425"/>
        <w:jc w:val="center"/>
        <w:rPr>
          <w:b/>
          <w:sz w:val="24"/>
        </w:rPr>
      </w:pPr>
      <w:bookmarkStart w:id="27" w:name="_bookmark26"/>
      <w:bookmarkEnd w:id="27"/>
      <w:r>
        <w:rPr>
          <w:b/>
          <w:sz w:val="24"/>
        </w:rPr>
        <w:t>Заявление</w:t>
      </w:r>
    </w:p>
    <w:p w:rsidR="00FF1168" w:rsidRDefault="00FF1168">
      <w:pPr>
        <w:ind w:left="379" w:right="434"/>
        <w:jc w:val="center"/>
        <w:rPr>
          <w:b/>
          <w:sz w:val="24"/>
        </w:rPr>
      </w:pPr>
      <w:r>
        <w:rPr>
          <w:b/>
          <w:sz w:val="24"/>
        </w:rPr>
        <w:t>об исправлении технической ошибки</w:t>
      </w:r>
    </w:p>
    <w:p w:rsidR="00FF1168" w:rsidRDefault="00FF1168">
      <w:pPr>
        <w:pStyle w:val="a3"/>
        <w:ind w:left="0"/>
        <w:rPr>
          <w:b/>
          <w:sz w:val="24"/>
        </w:rPr>
      </w:pPr>
    </w:p>
    <w:p w:rsidR="00FF1168" w:rsidRDefault="00FF1168">
      <w:pPr>
        <w:ind w:left="353"/>
        <w:rPr>
          <w:sz w:val="24"/>
        </w:rPr>
      </w:pPr>
      <w:r>
        <w:rPr>
          <w:sz w:val="24"/>
        </w:rPr>
        <w:t>Сообщаю об ошибке, допущенной при оказании муниципальной услуги:</w:t>
      </w:r>
    </w:p>
    <w:p w:rsidR="00FF1168" w:rsidRDefault="0080222F">
      <w:pPr>
        <w:pStyle w:val="a3"/>
        <w:spacing w:before="8"/>
        <w:ind w:left="0"/>
        <w:rPr>
          <w:sz w:val="19"/>
        </w:rPr>
      </w:pPr>
      <w:r>
        <w:rPr>
          <w:noProof/>
        </w:rPr>
        <mc:AlternateContent>
          <mc:Choice Requires="wps">
            <w:drawing>
              <wp:anchor distT="0" distB="0" distL="0" distR="0" simplePos="0" relativeHeight="251689472" behindDoc="1" locked="0" layoutInCell="1" allowOverlap="1" wp14:anchorId="31E36A96" wp14:editId="7C7CD8BA">
                <wp:simplePos x="0" y="0"/>
                <wp:positionH relativeFrom="page">
                  <wp:posOffset>719455</wp:posOffset>
                </wp:positionH>
                <wp:positionV relativeFrom="paragraph">
                  <wp:posOffset>172085</wp:posOffset>
                </wp:positionV>
                <wp:extent cx="6477000" cy="0"/>
                <wp:effectExtent l="5080" t="10160" r="13970" b="8890"/>
                <wp:wrapTopAndBottom/>
                <wp:docPr id="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7F8AF9" id="Line 90" o:spid="_x0000_s1026" style="position:absolute;z-index:-251627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56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" strokeweight=".48pt">
                <w10:wrap type="topAndBottom" anchorx="page"/>
              </v:line>
            </w:pict>
          </mc:Fallback>
        </mc:AlternateContent>
      </w:r>
    </w:p>
    <w:p w:rsidR="00FF1168" w:rsidRDefault="00FF1168">
      <w:pPr>
        <w:tabs>
          <w:tab w:val="left" w:pos="10193"/>
        </w:tabs>
        <w:spacing w:line="247" w:lineRule="exact"/>
        <w:ind w:left="112"/>
        <w:rPr>
          <w:sz w:val="24"/>
        </w:rPr>
      </w:pPr>
      <w:r>
        <w:rPr>
          <w:sz w:val="24"/>
          <w:u w:val="single"/>
        </w:rPr>
        <w:tab/>
      </w:r>
      <w:r>
        <w:rPr>
          <w:sz w:val="24"/>
        </w:rPr>
        <w:t>.</w:t>
      </w:r>
    </w:p>
    <w:p w:rsidR="00FF1168" w:rsidRDefault="00FF1168">
      <w:pPr>
        <w:tabs>
          <w:tab w:val="left" w:pos="10239"/>
        </w:tabs>
        <w:ind w:left="353"/>
        <w:rPr>
          <w:sz w:val="24"/>
        </w:rPr>
      </w:pPr>
      <w:r>
        <w:rPr>
          <w:sz w:val="24"/>
        </w:rPr>
        <w:t xml:space="preserve">Записано: </w:t>
      </w:r>
      <w:r>
        <w:rPr>
          <w:sz w:val="24"/>
          <w:u w:val="single"/>
        </w:rPr>
        <w:tab/>
      </w:r>
    </w:p>
    <w:p w:rsidR="00FF1168" w:rsidRDefault="00FF1168">
      <w:pPr>
        <w:tabs>
          <w:tab w:val="left" w:pos="10192"/>
        </w:tabs>
        <w:ind w:left="112"/>
        <w:rPr>
          <w:sz w:val="24"/>
        </w:rPr>
      </w:pPr>
      <w:r>
        <w:rPr>
          <w:sz w:val="24"/>
          <w:u w:val="single"/>
        </w:rPr>
        <w:tab/>
      </w:r>
      <w:r>
        <w:rPr>
          <w:sz w:val="24"/>
        </w:rPr>
        <w:t>.</w:t>
      </w:r>
    </w:p>
    <w:p w:rsidR="00FF1168" w:rsidRDefault="00FF1168">
      <w:pPr>
        <w:ind w:left="353"/>
        <w:rPr>
          <w:sz w:val="24"/>
        </w:rPr>
      </w:pPr>
      <w:r>
        <w:rPr>
          <w:sz w:val="24"/>
        </w:rPr>
        <w:t>Правильные сведения:</w:t>
      </w:r>
    </w:p>
    <w:p w:rsidR="00FF1168" w:rsidRDefault="0080222F">
      <w:pPr>
        <w:pStyle w:val="a3"/>
        <w:spacing w:before="9"/>
        <w:ind w:left="0"/>
        <w:rPr>
          <w:sz w:val="19"/>
        </w:rPr>
      </w:pPr>
      <w:r>
        <w:rPr>
          <w:noProof/>
        </w:rPr>
        <mc:AlternateContent>
          <mc:Choice Requires="wps">
            <w:drawing>
              <wp:anchor distT="0" distB="0" distL="0" distR="0" simplePos="0" relativeHeight="251690496" behindDoc="1" locked="0" layoutInCell="1" allowOverlap="1" wp14:anchorId="5C934869" wp14:editId="194DD344">
                <wp:simplePos x="0" y="0"/>
                <wp:positionH relativeFrom="page">
                  <wp:posOffset>719455</wp:posOffset>
                </wp:positionH>
                <wp:positionV relativeFrom="paragraph">
                  <wp:posOffset>172720</wp:posOffset>
                </wp:positionV>
                <wp:extent cx="6400800" cy="0"/>
                <wp:effectExtent l="5080" t="10795" r="13970" b="8255"/>
                <wp:wrapTopAndBottom/>
                <wp:docPr id="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3CD5" id="Line 91"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6pt" to="560.6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" strokeweight=".48pt">
                <w10:wrap type="topAndBottom" anchorx="page"/>
              </v:line>
            </w:pict>
          </mc:Fallback>
        </mc:AlternateContent>
      </w:r>
    </w:p>
    <w:p w:rsidR="00FF1168" w:rsidRDefault="00FF1168">
      <w:pPr>
        <w:tabs>
          <w:tab w:val="left" w:pos="10192"/>
        </w:tabs>
        <w:spacing w:line="247" w:lineRule="exact"/>
        <w:ind w:left="112"/>
        <w:rPr>
          <w:sz w:val="24"/>
        </w:rPr>
      </w:pPr>
      <w:r>
        <w:rPr>
          <w:sz w:val="24"/>
          <w:u w:val="single"/>
        </w:rPr>
        <w:tab/>
      </w:r>
      <w:r>
        <w:rPr>
          <w:sz w:val="24"/>
        </w:rPr>
        <w:t>.</w:t>
      </w:r>
    </w:p>
    <w:p w:rsidR="00FF1168" w:rsidRDefault="00FF1168">
      <w:pPr>
        <w:ind w:left="353" w:right="4584"/>
        <w:rPr>
          <w:sz w:val="24"/>
        </w:rPr>
      </w:pPr>
      <w:r>
        <w:rPr>
          <w:sz w:val="24"/>
        </w:rPr>
        <w:t>Прошу исправить допущенную техническую ошибку. Прилагаю следующие документы:</w:t>
      </w:r>
    </w:p>
    <w:p w:rsidR="00FF1168" w:rsidRDefault="0080222F">
      <w:pPr>
        <w:pStyle w:val="a3"/>
        <w:spacing w:before="8"/>
        <w:ind w:left="0"/>
        <w:rPr>
          <w:sz w:val="19"/>
        </w:rPr>
      </w:pPr>
      <w:r>
        <w:rPr>
          <w:noProof/>
        </w:rPr>
        <mc:AlternateContent>
          <mc:Choice Requires="wps">
            <w:drawing>
              <wp:anchor distT="0" distB="0" distL="0" distR="0" simplePos="0" relativeHeight="251691520" behindDoc="1" locked="0" layoutInCell="1" allowOverlap="1" wp14:anchorId="59AE997D" wp14:editId="1A433CAF">
                <wp:simplePos x="0" y="0"/>
                <wp:positionH relativeFrom="page">
                  <wp:posOffset>719455</wp:posOffset>
                </wp:positionH>
                <wp:positionV relativeFrom="paragraph">
                  <wp:posOffset>172085</wp:posOffset>
                </wp:positionV>
                <wp:extent cx="6400800" cy="0"/>
                <wp:effectExtent l="5080" t="10160" r="13970" b="8890"/>
                <wp:wrapTopAndBottom/>
                <wp:docPr id="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0A6FA" id="Line 92"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560.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Gv6Eg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" strokeweight=".48pt">
                <w10:wrap type="topAndBottom" anchorx="page"/>
              </v:line>
            </w:pict>
          </mc:Fallback>
        </mc:AlternateContent>
      </w:r>
      <w:r>
        <w:rPr>
          <w:noProof/>
        </w:rPr>
        <mc:AlternateContent>
          <mc:Choice Requires="wps">
            <w:drawing>
              <wp:anchor distT="0" distB="0" distL="0" distR="0" simplePos="0" relativeHeight="251692544" behindDoc="1" locked="0" layoutInCell="1" allowOverlap="1" wp14:anchorId="207BCB1C" wp14:editId="482BBA3A">
                <wp:simplePos x="0" y="0"/>
                <wp:positionH relativeFrom="page">
                  <wp:posOffset>719455</wp:posOffset>
                </wp:positionH>
                <wp:positionV relativeFrom="paragraph">
                  <wp:posOffset>347345</wp:posOffset>
                </wp:positionV>
                <wp:extent cx="6400800" cy="0"/>
                <wp:effectExtent l="5080" t="13970" r="13970" b="5080"/>
                <wp:wrapTopAndBottom/>
                <wp:docPr id="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7E87F" id="Line 93" o:spid="_x0000_s1026" style="position:absolute;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27.35pt" to="560.6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yvAEgIAACk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" strokeweight=".48pt">
                <w10:wrap type="topAndBottom" anchorx="page"/>
              </v:line>
            </w:pict>
          </mc:Fallback>
        </mc:AlternateContent>
      </w:r>
    </w:p>
    <w:p w:rsidR="00FF1168" w:rsidRDefault="00FF1168">
      <w:pPr>
        <w:pStyle w:val="a3"/>
        <w:spacing w:before="2"/>
        <w:ind w:left="0"/>
        <w:rPr>
          <w:sz w:val="17"/>
        </w:rPr>
      </w:pPr>
    </w:p>
    <w:p w:rsidR="00FF1168" w:rsidRDefault="00FF1168">
      <w:pPr>
        <w:tabs>
          <w:tab w:val="left" w:pos="10194"/>
        </w:tabs>
        <w:spacing w:line="247" w:lineRule="exact"/>
        <w:ind w:left="112"/>
        <w:rPr>
          <w:sz w:val="24"/>
        </w:rPr>
      </w:pPr>
      <w:r>
        <w:rPr>
          <w:sz w:val="24"/>
          <w:u w:val="single"/>
        </w:rPr>
        <w:tab/>
      </w:r>
      <w:r>
        <w:rPr>
          <w:sz w:val="24"/>
        </w:rPr>
        <w:t>.</w:t>
      </w:r>
    </w:p>
    <w:p w:rsidR="00FF1168" w:rsidRDefault="00FF1168">
      <w:pPr>
        <w:tabs>
          <w:tab w:val="left" w:pos="3052"/>
          <w:tab w:val="left" w:pos="3162"/>
        </w:tabs>
        <w:ind w:left="112" w:right="7259"/>
        <w:rPr>
          <w:sz w:val="24"/>
        </w:rPr>
      </w:pPr>
      <w:r>
        <w:rPr>
          <w:sz w:val="24"/>
        </w:rPr>
        <w:t>Телефон:</w:t>
      </w:r>
      <w:r>
        <w:rPr>
          <w:sz w:val="24"/>
          <w:u w:val="single"/>
        </w:rPr>
        <w:tab/>
      </w:r>
      <w:r>
        <w:rPr>
          <w:sz w:val="24"/>
          <w:u w:val="single"/>
        </w:rPr>
        <w:tab/>
      </w:r>
      <w:r>
        <w:rPr>
          <w:sz w:val="24"/>
        </w:rPr>
        <w:t>. E-mail:</w:t>
      </w:r>
      <w:r>
        <w:rPr>
          <w:sz w:val="24"/>
          <w:u w:val="single"/>
        </w:rPr>
        <w:tab/>
      </w:r>
      <w:r>
        <w:rPr>
          <w:sz w:val="24"/>
        </w:rPr>
        <w:t>.</w:t>
      </w:r>
    </w:p>
    <w:p w:rsidR="00FF1168" w:rsidRDefault="00FF1168">
      <w:pPr>
        <w:pStyle w:val="a3"/>
        <w:spacing w:before="2"/>
        <w:ind w:left="0"/>
        <w:rPr>
          <w:sz w:val="16"/>
        </w:rPr>
      </w:pPr>
    </w:p>
    <w:p w:rsidR="00FF1168" w:rsidRDefault="00FF1168">
      <w:pPr>
        <w:tabs>
          <w:tab w:val="left" w:pos="5512"/>
          <w:tab w:val="left" w:pos="8034"/>
        </w:tabs>
        <w:spacing w:before="90"/>
        <w:ind w:left="2872"/>
        <w:rPr>
          <w:sz w:val="24"/>
        </w:rPr>
      </w:pPr>
      <w:r>
        <w:rPr>
          <w:sz w:val="24"/>
          <w:u w:val="single"/>
        </w:rPr>
        <w:tab/>
      </w:r>
      <w:r>
        <w:rPr>
          <w:sz w:val="24"/>
        </w:rPr>
        <w:t>/</w:t>
      </w:r>
      <w:r>
        <w:rPr>
          <w:sz w:val="24"/>
          <w:u w:val="single"/>
        </w:rPr>
        <w:tab/>
      </w:r>
    </w:p>
    <w:p w:rsidR="00FF1168" w:rsidRDefault="0080222F">
      <w:pPr>
        <w:pStyle w:val="a3"/>
        <w:spacing w:line="20" w:lineRule="exact"/>
        <w:ind w:left="107"/>
        <w:rPr>
          <w:sz w:val="2"/>
        </w:rPr>
      </w:pPr>
      <w:r>
        <w:rPr>
          <w:noProof/>
          <w:sz w:val="2"/>
        </w:rPr>
        <mc:AlternateContent>
          <mc:Choice Requires="wpg">
            <w:drawing>
              <wp:inline distT="0" distB="0" distL="0" distR="0" wp14:anchorId="509420BB" wp14:editId="5DB881B8">
                <wp:extent cx="1066800" cy="6350"/>
                <wp:effectExtent l="9525" t="9525" r="9525" b="3175"/>
                <wp:docPr id="2"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6350"/>
                          <a:chOff x="0" y="0"/>
                          <a:chExt cx="1680" cy="10"/>
                        </a:xfrm>
                      </wpg:grpSpPr>
                      <wps:wsp>
                        <wps:cNvPr id="3" name="Line 95"/>
                        <wps:cNvCnPr/>
                        <wps:spPr bwMode="auto">
                          <a:xfrm>
                            <a:off x="0" y="5"/>
                            <a:ext cx="1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0FE421" id="Group 94" o:spid="_x0000_s1026" style="width:84pt;height:.5pt;mso-position-horizontal-relative:char;mso-position-vertical-relative:line" coordsize="16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">
                <v:line id="Line 95" o:spid="_x0000_s1027" style="position:absolute;visibility:visible;mso-wrap-style:square" from="0,5" to="16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w10:anchorlock/>
              </v:group>
            </w:pict>
          </mc:Fallback>
        </mc:AlternateContent>
      </w:r>
    </w:p>
    <w:p w:rsidR="00FF1168" w:rsidRDefault="00FF1168">
      <w:pPr>
        <w:tabs>
          <w:tab w:val="left" w:pos="2632"/>
          <w:tab w:val="left" w:pos="4346"/>
        </w:tabs>
        <w:ind w:left="292"/>
        <w:rPr>
          <w:sz w:val="24"/>
        </w:rPr>
      </w:pPr>
      <w:r>
        <w:rPr>
          <w:sz w:val="24"/>
        </w:rPr>
        <w:t>(дата)</w:t>
      </w:r>
      <w:r>
        <w:rPr>
          <w:sz w:val="24"/>
        </w:rPr>
        <w:tab/>
        <w:t>(Ф.И.О.)</w:t>
      </w:r>
      <w:r>
        <w:rPr>
          <w:sz w:val="24"/>
        </w:rPr>
        <w:tab/>
        <w:t>(подпись)</w:t>
      </w:r>
    </w:p>
    <w:p w:rsidR="00FF1168" w:rsidRDefault="00FF1168">
      <w:pPr>
        <w:pStyle w:val="a3"/>
        <w:ind w:left="0"/>
        <w:rPr>
          <w:sz w:val="24"/>
        </w:rPr>
      </w:pPr>
    </w:p>
    <w:p w:rsidR="00FF1168" w:rsidRDefault="00FF1168">
      <w:pPr>
        <w:ind w:left="112" w:right="8274"/>
        <w:rPr>
          <w:sz w:val="24"/>
        </w:rPr>
      </w:pPr>
      <w:r>
        <w:rPr>
          <w:sz w:val="24"/>
        </w:rPr>
        <w:t>Служебные отметки Запрос поступил: Дата:</w:t>
      </w:r>
    </w:p>
    <w:p w:rsidR="00FF1168" w:rsidRDefault="00FF1168">
      <w:pPr>
        <w:ind w:left="112"/>
        <w:rPr>
          <w:sz w:val="24"/>
        </w:rPr>
      </w:pPr>
      <w:r>
        <w:rPr>
          <w:sz w:val="24"/>
        </w:rPr>
        <w:t>Вх. №:</w:t>
      </w:r>
    </w:p>
    <w:p w:rsidR="00FF1168" w:rsidRDefault="00FF1168">
      <w:pPr>
        <w:ind w:left="112"/>
        <w:rPr>
          <w:sz w:val="24"/>
        </w:rPr>
      </w:pPr>
      <w:r>
        <w:rPr>
          <w:sz w:val="24"/>
        </w:rPr>
        <w:t>Ф.И.О. и подпись лица, принявшего запрос.</w:t>
      </w:r>
    </w:p>
    <w:p w:rsidR="00FF1168" w:rsidRDefault="00FF1168">
      <w:pPr>
        <w:ind w:left="112" w:right="162"/>
        <w:jc w:val="both"/>
        <w:rPr>
          <w:sz w:val="24"/>
        </w:rPr>
      </w:pPr>
      <w:r>
        <w:rPr>
          <w:sz w:val="24"/>
        </w:rPr>
        <w:t xml:space="preserve">Выдано разрешение на выполнение авиационных работ, парашютных прыжков, демонстрационных полетов воздушных судов, полетов беспилотных летательных аппаратов, подъем привязных аэростатов над территорией Павловского муниципального </w:t>
      </w:r>
      <w:r w:rsidR="00FD7D89">
        <w:rPr>
          <w:sz w:val="24"/>
        </w:rPr>
        <w:t>округа</w:t>
      </w:r>
      <w:r>
        <w:rPr>
          <w:sz w:val="24"/>
        </w:rPr>
        <w:t xml:space="preserve">, посадку (взлет) на площадки, расположенные в границах Павловского муниципального </w:t>
      </w:r>
      <w:r w:rsidR="00FD7D89">
        <w:rPr>
          <w:sz w:val="24"/>
        </w:rPr>
        <w:t>округа</w:t>
      </w:r>
      <w:r>
        <w:rPr>
          <w:sz w:val="24"/>
        </w:rPr>
        <w:t>, сведения о которых не опубликованы в документах аэронавигационной информации.</w:t>
      </w:r>
    </w:p>
    <w:p w:rsidR="00FF1168" w:rsidRDefault="00FF1168">
      <w:pPr>
        <w:jc w:val="both"/>
        <w:rPr>
          <w:sz w:val="24"/>
        </w:rPr>
        <w:sectPr w:rsidR="00FF1168">
          <w:pgSz w:w="11910" w:h="16840"/>
          <w:pgMar w:top="620" w:right="400" w:bottom="280" w:left="1020" w:header="720" w:footer="720" w:gutter="0"/>
          <w:cols w:space="720"/>
        </w:sectPr>
      </w:pPr>
    </w:p>
    <w:p w:rsidR="00FF1168" w:rsidRDefault="00FF1168">
      <w:pPr>
        <w:pStyle w:val="a3"/>
        <w:ind w:left="0"/>
        <w:rPr>
          <w:sz w:val="26"/>
        </w:rPr>
      </w:pPr>
    </w:p>
    <w:p w:rsidR="00FF1168" w:rsidRDefault="00FF1168">
      <w:pPr>
        <w:pStyle w:val="a3"/>
        <w:spacing w:before="8"/>
        <w:ind w:left="0"/>
        <w:rPr>
          <w:sz w:val="27"/>
        </w:rPr>
      </w:pPr>
    </w:p>
    <w:p w:rsidR="00FF1168" w:rsidRDefault="00FF1168">
      <w:pPr>
        <w:tabs>
          <w:tab w:val="left" w:pos="9057"/>
        </w:tabs>
        <w:ind w:left="6677"/>
        <w:rPr>
          <w:sz w:val="24"/>
        </w:rPr>
      </w:pPr>
      <w:bookmarkStart w:id="28" w:name="_bookmark27"/>
      <w:bookmarkEnd w:id="28"/>
      <w:r>
        <w:rPr>
          <w:b/>
          <w:sz w:val="24"/>
        </w:rPr>
        <w:t>Журнал №</w:t>
      </w:r>
      <w:r>
        <w:rPr>
          <w:sz w:val="24"/>
          <w:u w:val="single"/>
        </w:rPr>
        <w:tab/>
      </w:r>
    </w:p>
    <w:p w:rsidR="00FF1168" w:rsidRDefault="00FF1168">
      <w:pPr>
        <w:ind w:left="2258" w:firstLine="2"/>
        <w:jc w:val="center"/>
        <w:rPr>
          <w:b/>
          <w:sz w:val="24"/>
        </w:rPr>
      </w:pPr>
      <w:r>
        <w:rPr>
          <w:b/>
          <w:sz w:val="24"/>
        </w:rPr>
        <w:t xml:space="preserve">учета выданных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Павловского муниципального </w:t>
      </w:r>
      <w:r w:rsidR="00FD7D89">
        <w:rPr>
          <w:b/>
          <w:sz w:val="24"/>
        </w:rPr>
        <w:t>округа</w:t>
      </w:r>
      <w:r>
        <w:rPr>
          <w:b/>
          <w:sz w:val="24"/>
        </w:rPr>
        <w:t>,</w:t>
      </w:r>
    </w:p>
    <w:p w:rsidR="00FF1168" w:rsidRDefault="00FF1168">
      <w:pPr>
        <w:ind w:left="2451" w:right="190"/>
        <w:jc w:val="center"/>
        <w:rPr>
          <w:b/>
          <w:sz w:val="24"/>
        </w:rPr>
      </w:pPr>
      <w:r>
        <w:rPr>
          <w:b/>
          <w:sz w:val="24"/>
        </w:rPr>
        <w:t xml:space="preserve">посадку (взлет) на площадки, расположенные в границах Павловского муниципального </w:t>
      </w:r>
      <w:r w:rsidR="00FD7D89">
        <w:rPr>
          <w:b/>
          <w:sz w:val="24"/>
        </w:rPr>
        <w:t>округа</w:t>
      </w:r>
      <w:r>
        <w:rPr>
          <w:b/>
          <w:sz w:val="24"/>
        </w:rPr>
        <w:t>, сведения о которых не опубликованы в документах аэронавигационной информации</w:t>
      </w:r>
    </w:p>
    <w:p w:rsidR="00FF1168" w:rsidRDefault="00FF1168">
      <w:pPr>
        <w:pStyle w:val="a3"/>
        <w:spacing w:before="1"/>
        <w:ind w:left="0"/>
        <w:rPr>
          <w:b/>
          <w:sz w:val="24"/>
        </w:rPr>
      </w:pPr>
    </w:p>
    <w:p w:rsidR="00FF1168" w:rsidRDefault="00FF1168">
      <w:pPr>
        <w:tabs>
          <w:tab w:val="left" w:pos="2242"/>
          <w:tab w:val="left" w:pos="2711"/>
          <w:tab w:val="left" w:pos="2756"/>
        </w:tabs>
        <w:ind w:left="415" w:right="10597"/>
        <w:jc w:val="both"/>
        <w:rPr>
          <w:sz w:val="24"/>
        </w:rPr>
      </w:pPr>
      <w:r>
        <w:rPr>
          <w:sz w:val="24"/>
        </w:rPr>
        <w:t>Хранить</w:t>
      </w:r>
      <w:r>
        <w:rPr>
          <w:sz w:val="24"/>
          <w:u w:val="single"/>
        </w:rPr>
        <w:tab/>
      </w:r>
      <w:r>
        <w:rPr>
          <w:sz w:val="24"/>
        </w:rPr>
        <w:t>года. Начат:</w:t>
      </w:r>
      <w:r>
        <w:rPr>
          <w:sz w:val="24"/>
          <w:u w:val="single"/>
        </w:rPr>
        <w:tab/>
      </w:r>
      <w:r>
        <w:rPr>
          <w:sz w:val="24"/>
          <w:u w:val="single"/>
        </w:rPr>
        <w:tab/>
      </w:r>
      <w:r>
        <w:rPr>
          <w:sz w:val="24"/>
        </w:rPr>
        <w:t>. Окончен:</w:t>
      </w:r>
      <w:r>
        <w:rPr>
          <w:sz w:val="24"/>
          <w:u w:val="single"/>
        </w:rPr>
        <w:tab/>
      </w:r>
      <w:r>
        <w:rPr>
          <w:sz w:val="24"/>
          <w:u w:val="single"/>
        </w:rPr>
        <w:tab/>
      </w:r>
      <w:r>
        <w:rPr>
          <w:sz w:val="24"/>
          <w:u w:val="single"/>
        </w:rPr>
        <w:tab/>
      </w:r>
      <w:r>
        <w:rPr>
          <w:sz w:val="24"/>
        </w:rPr>
        <w:t>.</w:t>
      </w:r>
    </w:p>
    <w:p w:rsidR="00FF1168" w:rsidRDefault="00FF1168">
      <w:pPr>
        <w:spacing w:before="66"/>
        <w:ind w:left="46"/>
        <w:rPr>
          <w:sz w:val="24"/>
        </w:rPr>
      </w:pPr>
      <w:r>
        <w:br w:type="column"/>
      </w:r>
      <w:r>
        <w:rPr>
          <w:sz w:val="24"/>
        </w:rPr>
        <w:t>Приложение №6</w:t>
      </w:r>
    </w:p>
    <w:p w:rsidR="00FF1168" w:rsidRDefault="00FF1168">
      <w:pPr>
        <w:ind w:left="965"/>
        <w:rPr>
          <w:sz w:val="24"/>
        </w:rPr>
      </w:pPr>
      <w:r>
        <w:rPr>
          <w:sz w:val="24"/>
        </w:rPr>
        <w:t>(Форма)</w:t>
      </w:r>
    </w:p>
    <w:p w:rsidR="00FF1168" w:rsidRDefault="00FF1168">
      <w:pPr>
        <w:rPr>
          <w:sz w:val="24"/>
        </w:rPr>
        <w:sectPr w:rsidR="00FF1168">
          <w:pgSz w:w="16840" w:h="11910" w:orient="landscape"/>
          <w:pgMar w:top="1060" w:right="440" w:bottom="280" w:left="720" w:header="720" w:footer="720" w:gutter="0"/>
          <w:cols w:num="2" w:space="720" w:equalWidth="0">
            <w:col w:w="13416" w:space="40"/>
            <w:col w:w="2224"/>
          </w:cols>
        </w:sectPr>
      </w:pPr>
    </w:p>
    <w:p w:rsidR="00FF1168" w:rsidRDefault="00FF1168">
      <w:pPr>
        <w:pStyle w:val="a3"/>
        <w:spacing w:before="2"/>
        <w:ind w:left="0"/>
        <w:rPr>
          <w:sz w:val="22"/>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
        <w:gridCol w:w="1474"/>
        <w:gridCol w:w="1947"/>
        <w:gridCol w:w="1700"/>
        <w:gridCol w:w="2694"/>
        <w:gridCol w:w="2694"/>
        <w:gridCol w:w="2555"/>
        <w:gridCol w:w="1844"/>
      </w:tblGrid>
      <w:tr w:rsidR="00FF1168">
        <w:trPr>
          <w:trHeight w:val="2412"/>
        </w:trPr>
        <w:tc>
          <w:tcPr>
            <w:tcW w:w="542" w:type="dxa"/>
          </w:tcPr>
          <w:p w:rsidR="00FF1168" w:rsidRDefault="00FF1168">
            <w:pPr>
              <w:pStyle w:val="TableParagraph"/>
              <w:spacing w:before="99"/>
              <w:ind w:left="107" w:right="81" w:firstLine="48"/>
              <w:rPr>
                <w:sz w:val="24"/>
              </w:rPr>
            </w:pPr>
            <w:r>
              <w:rPr>
                <w:sz w:val="24"/>
              </w:rPr>
              <w:t>№ п/п</w:t>
            </w:r>
          </w:p>
        </w:tc>
        <w:tc>
          <w:tcPr>
            <w:tcW w:w="1474" w:type="dxa"/>
          </w:tcPr>
          <w:p w:rsidR="00FF1168" w:rsidRDefault="00FF1168">
            <w:pPr>
              <w:pStyle w:val="TableParagraph"/>
              <w:spacing w:before="99"/>
              <w:ind w:left="132" w:right="105" w:firstLine="206"/>
              <w:rPr>
                <w:sz w:val="24"/>
              </w:rPr>
            </w:pPr>
            <w:r>
              <w:rPr>
                <w:sz w:val="24"/>
              </w:rPr>
              <w:t>№/ дата разрешения</w:t>
            </w:r>
          </w:p>
        </w:tc>
        <w:tc>
          <w:tcPr>
            <w:tcW w:w="1947" w:type="dxa"/>
            <w:tcBorders>
              <w:right w:val="single" w:sz="6" w:space="0" w:color="000000"/>
            </w:tcBorders>
          </w:tcPr>
          <w:p w:rsidR="00FF1168" w:rsidRDefault="00FF1168">
            <w:pPr>
              <w:pStyle w:val="TableParagraph"/>
              <w:spacing w:before="99"/>
              <w:ind w:left="475" w:right="193" w:hanging="252"/>
              <w:rPr>
                <w:sz w:val="24"/>
              </w:rPr>
            </w:pPr>
            <w:r>
              <w:rPr>
                <w:sz w:val="24"/>
              </w:rPr>
              <w:t>Наименование заявителя</w:t>
            </w:r>
          </w:p>
        </w:tc>
        <w:tc>
          <w:tcPr>
            <w:tcW w:w="1700" w:type="dxa"/>
            <w:tcBorders>
              <w:left w:val="single" w:sz="6" w:space="0" w:color="000000"/>
            </w:tcBorders>
          </w:tcPr>
          <w:p w:rsidR="00FF1168" w:rsidRDefault="00FF1168">
            <w:pPr>
              <w:pStyle w:val="TableParagraph"/>
              <w:spacing w:before="99"/>
              <w:ind w:left="242" w:right="75" w:hanging="147"/>
              <w:rPr>
                <w:sz w:val="24"/>
              </w:rPr>
            </w:pPr>
            <w:r>
              <w:rPr>
                <w:sz w:val="24"/>
              </w:rPr>
              <w:t>Срок действия разрешения</w:t>
            </w:r>
          </w:p>
        </w:tc>
        <w:tc>
          <w:tcPr>
            <w:tcW w:w="2694" w:type="dxa"/>
          </w:tcPr>
          <w:p w:rsidR="00FF1168" w:rsidRDefault="00FF1168" w:rsidP="001923AF">
            <w:pPr>
              <w:pStyle w:val="TableParagraph"/>
              <w:ind w:left="102" w:right="91"/>
              <w:jc w:val="center"/>
              <w:rPr>
                <w:sz w:val="24"/>
              </w:rPr>
            </w:pPr>
            <w:r>
              <w:rPr>
                <w:sz w:val="24"/>
              </w:rPr>
              <w:t xml:space="preserve">Вид деятельности по использованию воздушного пространства над территорией Павловского муниципального </w:t>
            </w:r>
            <w:r w:rsidR="00FD7D89">
              <w:rPr>
                <w:sz w:val="24"/>
              </w:rPr>
              <w:t>округа</w:t>
            </w:r>
          </w:p>
        </w:tc>
        <w:tc>
          <w:tcPr>
            <w:tcW w:w="2694" w:type="dxa"/>
          </w:tcPr>
          <w:p w:rsidR="00FF1168" w:rsidRDefault="00FF1168">
            <w:pPr>
              <w:pStyle w:val="TableParagraph"/>
              <w:spacing w:before="99"/>
              <w:ind w:left="149" w:right="145"/>
              <w:jc w:val="center"/>
              <w:rPr>
                <w:sz w:val="24"/>
              </w:rPr>
            </w:pPr>
            <w:r>
              <w:rPr>
                <w:sz w:val="24"/>
              </w:rPr>
              <w:t>Тип воздушного судна, государственный (регистрационный) опознавательный знак/учетно- опознавательный знак, заводской номер (при наличии)</w:t>
            </w:r>
          </w:p>
        </w:tc>
        <w:tc>
          <w:tcPr>
            <w:tcW w:w="2555" w:type="dxa"/>
          </w:tcPr>
          <w:p w:rsidR="00FF1168" w:rsidRDefault="00FF1168">
            <w:pPr>
              <w:pStyle w:val="TableParagraph"/>
              <w:spacing w:before="99"/>
              <w:ind w:left="54" w:right="50"/>
              <w:jc w:val="center"/>
              <w:rPr>
                <w:sz w:val="24"/>
              </w:rPr>
            </w:pPr>
            <w:r>
              <w:rPr>
                <w:sz w:val="24"/>
              </w:rPr>
              <w:t>Разрешение на руки получил</w:t>
            </w:r>
          </w:p>
          <w:p w:rsidR="00FF1168" w:rsidRDefault="00FF1168">
            <w:pPr>
              <w:pStyle w:val="TableParagraph"/>
              <w:ind w:left="54" w:right="50"/>
              <w:jc w:val="center"/>
              <w:rPr>
                <w:sz w:val="24"/>
              </w:rPr>
            </w:pPr>
            <w:r>
              <w:rPr>
                <w:sz w:val="24"/>
              </w:rPr>
              <w:t>(подпись, Ф.И.О., дата)</w:t>
            </w:r>
          </w:p>
        </w:tc>
        <w:tc>
          <w:tcPr>
            <w:tcW w:w="1844" w:type="dxa"/>
          </w:tcPr>
          <w:p w:rsidR="00FF1168" w:rsidRDefault="00FF1168">
            <w:pPr>
              <w:pStyle w:val="TableParagraph"/>
              <w:spacing w:before="99"/>
              <w:ind w:left="301" w:right="190" w:hanging="94"/>
              <w:rPr>
                <w:sz w:val="24"/>
              </w:rPr>
            </w:pPr>
            <w:r>
              <w:rPr>
                <w:sz w:val="24"/>
              </w:rPr>
              <w:t>Ограничения/ примечания</w:t>
            </w:r>
          </w:p>
        </w:tc>
      </w:tr>
      <w:tr w:rsidR="00FF1168">
        <w:trPr>
          <w:trHeight w:val="479"/>
        </w:trPr>
        <w:tc>
          <w:tcPr>
            <w:tcW w:w="542" w:type="dxa"/>
          </w:tcPr>
          <w:p w:rsidR="00FF1168" w:rsidRDefault="00FF1168">
            <w:pPr>
              <w:pStyle w:val="TableParagraph"/>
              <w:ind w:left="0"/>
              <w:rPr>
                <w:sz w:val="24"/>
              </w:rPr>
            </w:pPr>
          </w:p>
        </w:tc>
        <w:tc>
          <w:tcPr>
            <w:tcW w:w="1474" w:type="dxa"/>
          </w:tcPr>
          <w:p w:rsidR="00FF1168" w:rsidRDefault="00FF1168">
            <w:pPr>
              <w:pStyle w:val="TableParagraph"/>
              <w:ind w:left="0"/>
              <w:rPr>
                <w:sz w:val="24"/>
              </w:rPr>
            </w:pPr>
          </w:p>
        </w:tc>
        <w:tc>
          <w:tcPr>
            <w:tcW w:w="1947" w:type="dxa"/>
            <w:tcBorders>
              <w:right w:val="single" w:sz="6" w:space="0" w:color="000000"/>
            </w:tcBorders>
          </w:tcPr>
          <w:p w:rsidR="00FF1168" w:rsidRDefault="00FF1168">
            <w:pPr>
              <w:pStyle w:val="TableParagraph"/>
              <w:ind w:left="0"/>
              <w:rPr>
                <w:sz w:val="24"/>
              </w:rPr>
            </w:pPr>
          </w:p>
        </w:tc>
        <w:tc>
          <w:tcPr>
            <w:tcW w:w="1700" w:type="dxa"/>
            <w:tcBorders>
              <w:left w:val="single" w:sz="6" w:space="0" w:color="000000"/>
            </w:tcBorders>
          </w:tcPr>
          <w:p w:rsidR="00FF1168" w:rsidRDefault="00FF1168">
            <w:pPr>
              <w:pStyle w:val="TableParagraph"/>
              <w:ind w:left="0"/>
              <w:rPr>
                <w:sz w:val="24"/>
              </w:rPr>
            </w:pPr>
          </w:p>
        </w:tc>
        <w:tc>
          <w:tcPr>
            <w:tcW w:w="2694" w:type="dxa"/>
          </w:tcPr>
          <w:p w:rsidR="00FF1168" w:rsidRDefault="00FF1168">
            <w:pPr>
              <w:pStyle w:val="TableParagraph"/>
              <w:ind w:left="0"/>
              <w:rPr>
                <w:sz w:val="24"/>
              </w:rPr>
            </w:pPr>
          </w:p>
        </w:tc>
        <w:tc>
          <w:tcPr>
            <w:tcW w:w="2694" w:type="dxa"/>
          </w:tcPr>
          <w:p w:rsidR="00FF1168" w:rsidRDefault="00FF1168">
            <w:pPr>
              <w:pStyle w:val="TableParagraph"/>
              <w:ind w:left="0"/>
              <w:rPr>
                <w:sz w:val="24"/>
              </w:rPr>
            </w:pPr>
          </w:p>
        </w:tc>
        <w:tc>
          <w:tcPr>
            <w:tcW w:w="2555" w:type="dxa"/>
          </w:tcPr>
          <w:p w:rsidR="00FF1168" w:rsidRDefault="00FF1168">
            <w:pPr>
              <w:pStyle w:val="TableParagraph"/>
              <w:ind w:left="0"/>
              <w:rPr>
                <w:sz w:val="24"/>
              </w:rPr>
            </w:pPr>
          </w:p>
        </w:tc>
        <w:tc>
          <w:tcPr>
            <w:tcW w:w="1844" w:type="dxa"/>
          </w:tcPr>
          <w:p w:rsidR="00FF1168" w:rsidRDefault="00FF1168">
            <w:pPr>
              <w:pStyle w:val="TableParagraph"/>
              <w:ind w:left="0"/>
              <w:rPr>
                <w:sz w:val="24"/>
              </w:rPr>
            </w:pPr>
          </w:p>
        </w:tc>
      </w:tr>
    </w:tbl>
    <w:p w:rsidR="00FF1168" w:rsidRDefault="00FF1168"/>
    <w:p w:rsidR="00FF1168" w:rsidRDefault="00FF1168"/>
    <w:sectPr w:rsidR="00FF1168" w:rsidSect="001923AF">
      <w:type w:val="continuous"/>
      <w:pgSz w:w="16840" w:h="11910" w:orient="landscape"/>
      <w:pgMar w:top="1134" w:right="567"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392" w:rsidRDefault="00E14392" w:rsidP="007A449D">
      <w:r>
        <w:separator/>
      </w:r>
    </w:p>
  </w:endnote>
  <w:endnote w:type="continuationSeparator" w:id="0">
    <w:p w:rsidR="00E14392" w:rsidRDefault="00E14392" w:rsidP="007A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392" w:rsidRDefault="00E14392" w:rsidP="007A449D">
      <w:r>
        <w:separator/>
      </w:r>
    </w:p>
  </w:footnote>
  <w:footnote w:type="continuationSeparator" w:id="0">
    <w:p w:rsidR="00E14392" w:rsidRDefault="00E14392" w:rsidP="007A4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511B"/>
    <w:multiLevelType w:val="hybridMultilevel"/>
    <w:tmpl w:val="FFFFFFFF"/>
    <w:lvl w:ilvl="0" w:tplc="7B2E1904">
      <w:start w:val="1"/>
      <w:numFmt w:val="decimal"/>
      <w:lvlText w:val="%1)"/>
      <w:lvlJc w:val="left"/>
      <w:pPr>
        <w:ind w:left="112" w:hanging="413"/>
      </w:pPr>
      <w:rPr>
        <w:rFonts w:ascii="Times New Roman" w:eastAsia="Times New Roman" w:hAnsi="Times New Roman" w:cs="Times New Roman" w:hint="default"/>
        <w:w w:val="100"/>
        <w:sz w:val="28"/>
        <w:szCs w:val="28"/>
      </w:rPr>
    </w:lvl>
    <w:lvl w:ilvl="1" w:tplc="1FDEE51A">
      <w:numFmt w:val="bullet"/>
      <w:lvlText w:val="•"/>
      <w:lvlJc w:val="left"/>
      <w:pPr>
        <w:ind w:left="1156" w:hanging="413"/>
      </w:pPr>
      <w:rPr>
        <w:rFonts w:hint="default"/>
      </w:rPr>
    </w:lvl>
    <w:lvl w:ilvl="2" w:tplc="BD66908A">
      <w:numFmt w:val="bullet"/>
      <w:lvlText w:val="•"/>
      <w:lvlJc w:val="left"/>
      <w:pPr>
        <w:ind w:left="2192" w:hanging="413"/>
      </w:pPr>
      <w:rPr>
        <w:rFonts w:hint="default"/>
      </w:rPr>
    </w:lvl>
    <w:lvl w:ilvl="3" w:tplc="A846F374">
      <w:numFmt w:val="bullet"/>
      <w:lvlText w:val="•"/>
      <w:lvlJc w:val="left"/>
      <w:pPr>
        <w:ind w:left="3229" w:hanging="413"/>
      </w:pPr>
      <w:rPr>
        <w:rFonts w:hint="default"/>
      </w:rPr>
    </w:lvl>
    <w:lvl w:ilvl="4" w:tplc="53F42C1A">
      <w:numFmt w:val="bullet"/>
      <w:lvlText w:val="•"/>
      <w:lvlJc w:val="left"/>
      <w:pPr>
        <w:ind w:left="4265" w:hanging="413"/>
      </w:pPr>
      <w:rPr>
        <w:rFonts w:hint="default"/>
      </w:rPr>
    </w:lvl>
    <w:lvl w:ilvl="5" w:tplc="4C9A0E4E">
      <w:numFmt w:val="bullet"/>
      <w:lvlText w:val="•"/>
      <w:lvlJc w:val="left"/>
      <w:pPr>
        <w:ind w:left="5302" w:hanging="413"/>
      </w:pPr>
      <w:rPr>
        <w:rFonts w:hint="default"/>
      </w:rPr>
    </w:lvl>
    <w:lvl w:ilvl="6" w:tplc="03F63530">
      <w:numFmt w:val="bullet"/>
      <w:lvlText w:val="•"/>
      <w:lvlJc w:val="left"/>
      <w:pPr>
        <w:ind w:left="6338" w:hanging="413"/>
      </w:pPr>
      <w:rPr>
        <w:rFonts w:hint="default"/>
      </w:rPr>
    </w:lvl>
    <w:lvl w:ilvl="7" w:tplc="D794CABE">
      <w:numFmt w:val="bullet"/>
      <w:lvlText w:val="•"/>
      <w:lvlJc w:val="left"/>
      <w:pPr>
        <w:ind w:left="7374" w:hanging="413"/>
      </w:pPr>
      <w:rPr>
        <w:rFonts w:hint="default"/>
      </w:rPr>
    </w:lvl>
    <w:lvl w:ilvl="8" w:tplc="56660EB4">
      <w:numFmt w:val="bullet"/>
      <w:lvlText w:val="•"/>
      <w:lvlJc w:val="left"/>
      <w:pPr>
        <w:ind w:left="8411" w:hanging="413"/>
      </w:pPr>
      <w:rPr>
        <w:rFonts w:hint="default"/>
      </w:rPr>
    </w:lvl>
  </w:abstractNum>
  <w:abstractNum w:abstractNumId="1" w15:restartNumberingAfterBreak="0">
    <w:nsid w:val="0AB27876"/>
    <w:multiLevelType w:val="hybridMultilevel"/>
    <w:tmpl w:val="FFFFFFFF"/>
    <w:lvl w:ilvl="0" w:tplc="1BCE00D4">
      <w:start w:val="1"/>
      <w:numFmt w:val="decimal"/>
      <w:lvlText w:val="%1)"/>
      <w:lvlJc w:val="left"/>
      <w:pPr>
        <w:ind w:left="112" w:hanging="540"/>
      </w:pPr>
      <w:rPr>
        <w:rFonts w:ascii="Times New Roman" w:eastAsia="Times New Roman" w:hAnsi="Times New Roman" w:cs="Times New Roman" w:hint="default"/>
        <w:w w:val="100"/>
        <w:sz w:val="28"/>
        <w:szCs w:val="28"/>
      </w:rPr>
    </w:lvl>
    <w:lvl w:ilvl="1" w:tplc="351CD594">
      <w:numFmt w:val="bullet"/>
      <w:lvlText w:val="•"/>
      <w:lvlJc w:val="left"/>
      <w:pPr>
        <w:ind w:left="1156" w:hanging="540"/>
      </w:pPr>
      <w:rPr>
        <w:rFonts w:hint="default"/>
      </w:rPr>
    </w:lvl>
    <w:lvl w:ilvl="2" w:tplc="1F3C8A7E">
      <w:numFmt w:val="bullet"/>
      <w:lvlText w:val="•"/>
      <w:lvlJc w:val="left"/>
      <w:pPr>
        <w:ind w:left="2192" w:hanging="540"/>
      </w:pPr>
      <w:rPr>
        <w:rFonts w:hint="default"/>
      </w:rPr>
    </w:lvl>
    <w:lvl w:ilvl="3" w:tplc="9B72CA34">
      <w:numFmt w:val="bullet"/>
      <w:lvlText w:val="•"/>
      <w:lvlJc w:val="left"/>
      <w:pPr>
        <w:ind w:left="3229" w:hanging="540"/>
      </w:pPr>
      <w:rPr>
        <w:rFonts w:hint="default"/>
      </w:rPr>
    </w:lvl>
    <w:lvl w:ilvl="4" w:tplc="BFC8CF22">
      <w:numFmt w:val="bullet"/>
      <w:lvlText w:val="•"/>
      <w:lvlJc w:val="left"/>
      <w:pPr>
        <w:ind w:left="4265" w:hanging="540"/>
      </w:pPr>
      <w:rPr>
        <w:rFonts w:hint="default"/>
      </w:rPr>
    </w:lvl>
    <w:lvl w:ilvl="5" w:tplc="CB284314">
      <w:numFmt w:val="bullet"/>
      <w:lvlText w:val="•"/>
      <w:lvlJc w:val="left"/>
      <w:pPr>
        <w:ind w:left="5302" w:hanging="540"/>
      </w:pPr>
      <w:rPr>
        <w:rFonts w:hint="default"/>
      </w:rPr>
    </w:lvl>
    <w:lvl w:ilvl="6" w:tplc="D23CFC12">
      <w:numFmt w:val="bullet"/>
      <w:lvlText w:val="•"/>
      <w:lvlJc w:val="left"/>
      <w:pPr>
        <w:ind w:left="6338" w:hanging="540"/>
      </w:pPr>
      <w:rPr>
        <w:rFonts w:hint="default"/>
      </w:rPr>
    </w:lvl>
    <w:lvl w:ilvl="7" w:tplc="C6FC2F76">
      <w:numFmt w:val="bullet"/>
      <w:lvlText w:val="•"/>
      <w:lvlJc w:val="left"/>
      <w:pPr>
        <w:ind w:left="7374" w:hanging="540"/>
      </w:pPr>
      <w:rPr>
        <w:rFonts w:hint="default"/>
      </w:rPr>
    </w:lvl>
    <w:lvl w:ilvl="8" w:tplc="287A3A06">
      <w:numFmt w:val="bullet"/>
      <w:lvlText w:val="•"/>
      <w:lvlJc w:val="left"/>
      <w:pPr>
        <w:ind w:left="8411" w:hanging="540"/>
      </w:pPr>
      <w:rPr>
        <w:rFonts w:hint="default"/>
      </w:rPr>
    </w:lvl>
  </w:abstractNum>
  <w:abstractNum w:abstractNumId="2" w15:restartNumberingAfterBreak="0">
    <w:nsid w:val="0D4A0B00"/>
    <w:multiLevelType w:val="multilevel"/>
    <w:tmpl w:val="474EF36E"/>
    <w:lvl w:ilvl="0">
      <w:start w:val="3"/>
      <w:numFmt w:val="decimal"/>
      <w:lvlText w:val="%1."/>
      <w:lvlJc w:val="left"/>
      <w:pPr>
        <w:tabs>
          <w:tab w:val="num" w:pos="435"/>
        </w:tabs>
        <w:ind w:left="435" w:hanging="435"/>
      </w:pPr>
      <w:rPr>
        <w:rFonts w:cs="Times New Roman" w:hint="default"/>
      </w:rPr>
    </w:lvl>
    <w:lvl w:ilvl="1">
      <w:start w:val="5"/>
      <w:numFmt w:val="decimal"/>
      <w:lvlText w:val="%1.%2."/>
      <w:lvlJc w:val="left"/>
      <w:pPr>
        <w:tabs>
          <w:tab w:val="num" w:pos="1550"/>
        </w:tabs>
        <w:ind w:left="1550" w:hanging="720"/>
      </w:pPr>
      <w:rPr>
        <w:rFonts w:cs="Times New Roman" w:hint="default"/>
      </w:rPr>
    </w:lvl>
    <w:lvl w:ilvl="2">
      <w:start w:val="1"/>
      <w:numFmt w:val="decimal"/>
      <w:lvlText w:val="%1.%2.%3."/>
      <w:lvlJc w:val="left"/>
      <w:pPr>
        <w:tabs>
          <w:tab w:val="num" w:pos="2380"/>
        </w:tabs>
        <w:ind w:left="2380" w:hanging="720"/>
      </w:pPr>
      <w:rPr>
        <w:rFonts w:cs="Times New Roman" w:hint="default"/>
      </w:rPr>
    </w:lvl>
    <w:lvl w:ilvl="3">
      <w:start w:val="1"/>
      <w:numFmt w:val="decimal"/>
      <w:lvlText w:val="%1.%2.%3.%4."/>
      <w:lvlJc w:val="left"/>
      <w:pPr>
        <w:tabs>
          <w:tab w:val="num" w:pos="3570"/>
        </w:tabs>
        <w:ind w:left="3570" w:hanging="1080"/>
      </w:pPr>
      <w:rPr>
        <w:rFonts w:cs="Times New Roman" w:hint="default"/>
      </w:rPr>
    </w:lvl>
    <w:lvl w:ilvl="4">
      <w:start w:val="1"/>
      <w:numFmt w:val="decimal"/>
      <w:lvlText w:val="%1.%2.%3.%4.%5."/>
      <w:lvlJc w:val="left"/>
      <w:pPr>
        <w:tabs>
          <w:tab w:val="num" w:pos="4400"/>
        </w:tabs>
        <w:ind w:left="4400" w:hanging="1080"/>
      </w:pPr>
      <w:rPr>
        <w:rFonts w:cs="Times New Roman" w:hint="default"/>
      </w:rPr>
    </w:lvl>
    <w:lvl w:ilvl="5">
      <w:start w:val="1"/>
      <w:numFmt w:val="decimal"/>
      <w:lvlText w:val="%1.%2.%3.%4.%5.%6."/>
      <w:lvlJc w:val="left"/>
      <w:pPr>
        <w:tabs>
          <w:tab w:val="num" w:pos="5590"/>
        </w:tabs>
        <w:ind w:left="5590" w:hanging="1440"/>
      </w:pPr>
      <w:rPr>
        <w:rFonts w:cs="Times New Roman" w:hint="default"/>
      </w:rPr>
    </w:lvl>
    <w:lvl w:ilvl="6">
      <w:start w:val="1"/>
      <w:numFmt w:val="decimal"/>
      <w:lvlText w:val="%1.%2.%3.%4.%5.%6.%7."/>
      <w:lvlJc w:val="left"/>
      <w:pPr>
        <w:tabs>
          <w:tab w:val="num" w:pos="6780"/>
        </w:tabs>
        <w:ind w:left="6780" w:hanging="1800"/>
      </w:pPr>
      <w:rPr>
        <w:rFonts w:cs="Times New Roman" w:hint="default"/>
      </w:rPr>
    </w:lvl>
    <w:lvl w:ilvl="7">
      <w:start w:val="1"/>
      <w:numFmt w:val="decimal"/>
      <w:lvlText w:val="%1.%2.%3.%4.%5.%6.%7.%8."/>
      <w:lvlJc w:val="left"/>
      <w:pPr>
        <w:tabs>
          <w:tab w:val="num" w:pos="7610"/>
        </w:tabs>
        <w:ind w:left="7610" w:hanging="1800"/>
      </w:pPr>
      <w:rPr>
        <w:rFonts w:cs="Times New Roman" w:hint="default"/>
      </w:rPr>
    </w:lvl>
    <w:lvl w:ilvl="8">
      <w:start w:val="1"/>
      <w:numFmt w:val="decimal"/>
      <w:lvlText w:val="%1.%2.%3.%4.%5.%6.%7.%8.%9."/>
      <w:lvlJc w:val="left"/>
      <w:pPr>
        <w:tabs>
          <w:tab w:val="num" w:pos="8800"/>
        </w:tabs>
        <w:ind w:left="8800" w:hanging="2160"/>
      </w:pPr>
      <w:rPr>
        <w:rFonts w:cs="Times New Roman" w:hint="default"/>
      </w:rPr>
    </w:lvl>
  </w:abstractNum>
  <w:abstractNum w:abstractNumId="3" w15:restartNumberingAfterBreak="0">
    <w:nsid w:val="0F8E7E9C"/>
    <w:multiLevelType w:val="multilevel"/>
    <w:tmpl w:val="DCF67340"/>
    <w:lvl w:ilvl="0">
      <w:start w:val="3"/>
      <w:numFmt w:val="decimal"/>
      <w:lvlText w:val="%1."/>
      <w:lvlJc w:val="left"/>
      <w:pPr>
        <w:tabs>
          <w:tab w:val="num" w:pos="630"/>
        </w:tabs>
        <w:ind w:left="630" w:hanging="630"/>
      </w:pPr>
      <w:rPr>
        <w:rFonts w:cs="Times New Roman" w:hint="default"/>
      </w:rPr>
    </w:lvl>
    <w:lvl w:ilvl="1">
      <w:start w:val="7"/>
      <w:numFmt w:val="decimal"/>
      <w:lvlText w:val="%1.%2."/>
      <w:lvlJc w:val="left"/>
      <w:pPr>
        <w:tabs>
          <w:tab w:val="num" w:pos="1166"/>
        </w:tabs>
        <w:ind w:left="1166" w:hanging="720"/>
      </w:pPr>
      <w:rPr>
        <w:rFonts w:cs="Times New Roman" w:hint="default"/>
      </w:rPr>
    </w:lvl>
    <w:lvl w:ilvl="2">
      <w:start w:val="1"/>
      <w:numFmt w:val="decimal"/>
      <w:lvlText w:val="%1.%2.%3."/>
      <w:lvlJc w:val="left"/>
      <w:pPr>
        <w:tabs>
          <w:tab w:val="num" w:pos="1612"/>
        </w:tabs>
        <w:ind w:left="1612" w:hanging="720"/>
      </w:pPr>
      <w:rPr>
        <w:rFonts w:cs="Times New Roman" w:hint="default"/>
      </w:rPr>
    </w:lvl>
    <w:lvl w:ilvl="3">
      <w:start w:val="1"/>
      <w:numFmt w:val="decimal"/>
      <w:lvlText w:val="%1.%2.%3.%4."/>
      <w:lvlJc w:val="left"/>
      <w:pPr>
        <w:tabs>
          <w:tab w:val="num" w:pos="2418"/>
        </w:tabs>
        <w:ind w:left="2418" w:hanging="1080"/>
      </w:pPr>
      <w:rPr>
        <w:rFonts w:cs="Times New Roman" w:hint="default"/>
      </w:rPr>
    </w:lvl>
    <w:lvl w:ilvl="4">
      <w:start w:val="1"/>
      <w:numFmt w:val="decimal"/>
      <w:lvlText w:val="%1.%2.%3.%4.%5."/>
      <w:lvlJc w:val="left"/>
      <w:pPr>
        <w:tabs>
          <w:tab w:val="num" w:pos="2864"/>
        </w:tabs>
        <w:ind w:left="2864" w:hanging="1080"/>
      </w:pPr>
      <w:rPr>
        <w:rFonts w:cs="Times New Roman" w:hint="default"/>
      </w:rPr>
    </w:lvl>
    <w:lvl w:ilvl="5">
      <w:start w:val="1"/>
      <w:numFmt w:val="decimal"/>
      <w:lvlText w:val="%1.%2.%3.%4.%5.%6."/>
      <w:lvlJc w:val="left"/>
      <w:pPr>
        <w:tabs>
          <w:tab w:val="num" w:pos="3670"/>
        </w:tabs>
        <w:ind w:left="3670" w:hanging="1440"/>
      </w:pPr>
      <w:rPr>
        <w:rFonts w:cs="Times New Roman" w:hint="default"/>
      </w:rPr>
    </w:lvl>
    <w:lvl w:ilvl="6">
      <w:start w:val="1"/>
      <w:numFmt w:val="decimal"/>
      <w:lvlText w:val="%1.%2.%3.%4.%5.%6.%7."/>
      <w:lvlJc w:val="left"/>
      <w:pPr>
        <w:tabs>
          <w:tab w:val="num" w:pos="4476"/>
        </w:tabs>
        <w:ind w:left="4476" w:hanging="1800"/>
      </w:pPr>
      <w:rPr>
        <w:rFonts w:cs="Times New Roman" w:hint="default"/>
      </w:rPr>
    </w:lvl>
    <w:lvl w:ilvl="7">
      <w:start w:val="1"/>
      <w:numFmt w:val="decimal"/>
      <w:lvlText w:val="%1.%2.%3.%4.%5.%6.%7.%8."/>
      <w:lvlJc w:val="left"/>
      <w:pPr>
        <w:tabs>
          <w:tab w:val="num" w:pos="4922"/>
        </w:tabs>
        <w:ind w:left="4922" w:hanging="1800"/>
      </w:pPr>
      <w:rPr>
        <w:rFonts w:cs="Times New Roman" w:hint="default"/>
      </w:rPr>
    </w:lvl>
    <w:lvl w:ilvl="8">
      <w:start w:val="1"/>
      <w:numFmt w:val="decimal"/>
      <w:lvlText w:val="%1.%2.%3.%4.%5.%6.%7.%8.%9."/>
      <w:lvlJc w:val="left"/>
      <w:pPr>
        <w:tabs>
          <w:tab w:val="num" w:pos="5728"/>
        </w:tabs>
        <w:ind w:left="5728" w:hanging="2160"/>
      </w:pPr>
      <w:rPr>
        <w:rFonts w:cs="Times New Roman" w:hint="default"/>
      </w:rPr>
    </w:lvl>
  </w:abstractNum>
  <w:abstractNum w:abstractNumId="4" w15:restartNumberingAfterBreak="0">
    <w:nsid w:val="108F70D9"/>
    <w:multiLevelType w:val="hybridMultilevel"/>
    <w:tmpl w:val="A5E82EAA"/>
    <w:lvl w:ilvl="0" w:tplc="A4001C0E">
      <w:start w:val="4"/>
      <w:numFmt w:val="decimal"/>
      <w:lvlText w:val="%1"/>
      <w:lvlJc w:val="left"/>
      <w:pPr>
        <w:ind w:left="112" w:hanging="540"/>
      </w:pPr>
      <w:rPr>
        <w:rFonts w:cs="Times New Roman" w:hint="default"/>
      </w:rPr>
    </w:lvl>
    <w:lvl w:ilvl="1" w:tplc="9DE6049C">
      <w:numFmt w:val="none"/>
      <w:lvlText w:val=""/>
      <w:lvlJc w:val="left"/>
      <w:pPr>
        <w:tabs>
          <w:tab w:val="num" w:pos="360"/>
        </w:tabs>
      </w:pPr>
      <w:rPr>
        <w:rFonts w:cs="Times New Roman"/>
      </w:rPr>
    </w:lvl>
    <w:lvl w:ilvl="2" w:tplc="1EE0EB2E">
      <w:numFmt w:val="bullet"/>
      <w:lvlText w:val="•"/>
      <w:lvlJc w:val="left"/>
      <w:pPr>
        <w:ind w:left="2192" w:hanging="540"/>
      </w:pPr>
      <w:rPr>
        <w:rFonts w:hint="default"/>
      </w:rPr>
    </w:lvl>
    <w:lvl w:ilvl="3" w:tplc="C5AAB0E2">
      <w:numFmt w:val="bullet"/>
      <w:lvlText w:val="•"/>
      <w:lvlJc w:val="left"/>
      <w:pPr>
        <w:ind w:left="3229" w:hanging="540"/>
      </w:pPr>
      <w:rPr>
        <w:rFonts w:hint="default"/>
      </w:rPr>
    </w:lvl>
    <w:lvl w:ilvl="4" w:tplc="79900672">
      <w:numFmt w:val="bullet"/>
      <w:lvlText w:val="•"/>
      <w:lvlJc w:val="left"/>
      <w:pPr>
        <w:ind w:left="4265" w:hanging="540"/>
      </w:pPr>
      <w:rPr>
        <w:rFonts w:hint="default"/>
      </w:rPr>
    </w:lvl>
    <w:lvl w:ilvl="5" w:tplc="B226F8A6">
      <w:numFmt w:val="bullet"/>
      <w:lvlText w:val="•"/>
      <w:lvlJc w:val="left"/>
      <w:pPr>
        <w:ind w:left="5302" w:hanging="540"/>
      </w:pPr>
      <w:rPr>
        <w:rFonts w:hint="default"/>
      </w:rPr>
    </w:lvl>
    <w:lvl w:ilvl="6" w:tplc="C2F6F0EC">
      <w:numFmt w:val="bullet"/>
      <w:lvlText w:val="•"/>
      <w:lvlJc w:val="left"/>
      <w:pPr>
        <w:ind w:left="6338" w:hanging="540"/>
      </w:pPr>
      <w:rPr>
        <w:rFonts w:hint="default"/>
      </w:rPr>
    </w:lvl>
    <w:lvl w:ilvl="7" w:tplc="297A95BE">
      <w:numFmt w:val="bullet"/>
      <w:lvlText w:val="•"/>
      <w:lvlJc w:val="left"/>
      <w:pPr>
        <w:ind w:left="7374" w:hanging="540"/>
      </w:pPr>
      <w:rPr>
        <w:rFonts w:hint="default"/>
      </w:rPr>
    </w:lvl>
    <w:lvl w:ilvl="8" w:tplc="28DE27A0">
      <w:numFmt w:val="bullet"/>
      <w:lvlText w:val="•"/>
      <w:lvlJc w:val="left"/>
      <w:pPr>
        <w:ind w:left="8411" w:hanging="540"/>
      </w:pPr>
      <w:rPr>
        <w:rFonts w:hint="default"/>
      </w:rPr>
    </w:lvl>
  </w:abstractNum>
  <w:abstractNum w:abstractNumId="5" w15:restartNumberingAfterBreak="0">
    <w:nsid w:val="10FA021A"/>
    <w:multiLevelType w:val="hybridMultilevel"/>
    <w:tmpl w:val="FFFFFFFF"/>
    <w:lvl w:ilvl="0" w:tplc="9D0E89FE">
      <w:start w:val="1"/>
      <w:numFmt w:val="decimal"/>
      <w:lvlText w:val="%1."/>
      <w:lvlJc w:val="left"/>
      <w:pPr>
        <w:ind w:left="112" w:hanging="367"/>
      </w:pPr>
      <w:rPr>
        <w:rFonts w:ascii="Times New Roman" w:eastAsia="Times New Roman" w:hAnsi="Times New Roman" w:cs="Times New Roman" w:hint="default"/>
        <w:spacing w:val="-5"/>
        <w:w w:val="100"/>
        <w:sz w:val="24"/>
        <w:szCs w:val="24"/>
      </w:rPr>
    </w:lvl>
    <w:lvl w:ilvl="1" w:tplc="4BB267A0">
      <w:numFmt w:val="bullet"/>
      <w:lvlText w:val="•"/>
      <w:lvlJc w:val="left"/>
      <w:pPr>
        <w:ind w:left="1156" w:hanging="367"/>
      </w:pPr>
      <w:rPr>
        <w:rFonts w:hint="default"/>
      </w:rPr>
    </w:lvl>
    <w:lvl w:ilvl="2" w:tplc="C52CD774">
      <w:numFmt w:val="bullet"/>
      <w:lvlText w:val="•"/>
      <w:lvlJc w:val="left"/>
      <w:pPr>
        <w:ind w:left="2192" w:hanging="367"/>
      </w:pPr>
      <w:rPr>
        <w:rFonts w:hint="default"/>
      </w:rPr>
    </w:lvl>
    <w:lvl w:ilvl="3" w:tplc="1F8208DA">
      <w:numFmt w:val="bullet"/>
      <w:lvlText w:val="•"/>
      <w:lvlJc w:val="left"/>
      <w:pPr>
        <w:ind w:left="3229" w:hanging="367"/>
      </w:pPr>
      <w:rPr>
        <w:rFonts w:hint="default"/>
      </w:rPr>
    </w:lvl>
    <w:lvl w:ilvl="4" w:tplc="EA8E002E">
      <w:numFmt w:val="bullet"/>
      <w:lvlText w:val="•"/>
      <w:lvlJc w:val="left"/>
      <w:pPr>
        <w:ind w:left="4265" w:hanging="367"/>
      </w:pPr>
      <w:rPr>
        <w:rFonts w:hint="default"/>
      </w:rPr>
    </w:lvl>
    <w:lvl w:ilvl="5" w:tplc="570E1560">
      <w:numFmt w:val="bullet"/>
      <w:lvlText w:val="•"/>
      <w:lvlJc w:val="left"/>
      <w:pPr>
        <w:ind w:left="5302" w:hanging="367"/>
      </w:pPr>
      <w:rPr>
        <w:rFonts w:hint="default"/>
      </w:rPr>
    </w:lvl>
    <w:lvl w:ilvl="6" w:tplc="72DA94E8">
      <w:numFmt w:val="bullet"/>
      <w:lvlText w:val="•"/>
      <w:lvlJc w:val="left"/>
      <w:pPr>
        <w:ind w:left="6338" w:hanging="367"/>
      </w:pPr>
      <w:rPr>
        <w:rFonts w:hint="default"/>
      </w:rPr>
    </w:lvl>
    <w:lvl w:ilvl="7" w:tplc="081C76BE">
      <w:numFmt w:val="bullet"/>
      <w:lvlText w:val="•"/>
      <w:lvlJc w:val="left"/>
      <w:pPr>
        <w:ind w:left="7374" w:hanging="367"/>
      </w:pPr>
      <w:rPr>
        <w:rFonts w:hint="default"/>
      </w:rPr>
    </w:lvl>
    <w:lvl w:ilvl="8" w:tplc="B5C031B0">
      <w:numFmt w:val="bullet"/>
      <w:lvlText w:val="•"/>
      <w:lvlJc w:val="left"/>
      <w:pPr>
        <w:ind w:left="8411" w:hanging="367"/>
      </w:pPr>
      <w:rPr>
        <w:rFonts w:hint="default"/>
      </w:rPr>
    </w:lvl>
  </w:abstractNum>
  <w:abstractNum w:abstractNumId="6" w15:restartNumberingAfterBreak="0">
    <w:nsid w:val="123C4A9D"/>
    <w:multiLevelType w:val="hybridMultilevel"/>
    <w:tmpl w:val="C748B88E"/>
    <w:lvl w:ilvl="0" w:tplc="E26CF7E6">
      <w:start w:val="4"/>
      <w:numFmt w:val="decimal"/>
      <w:lvlText w:val="%1)"/>
      <w:lvlJc w:val="left"/>
      <w:pPr>
        <w:tabs>
          <w:tab w:val="num" w:pos="1367"/>
        </w:tabs>
        <w:ind w:left="1367" w:hanging="360"/>
      </w:pPr>
      <w:rPr>
        <w:rFonts w:cs="Times New Roman" w:hint="default"/>
      </w:rPr>
    </w:lvl>
    <w:lvl w:ilvl="1" w:tplc="04190019" w:tentative="1">
      <w:start w:val="1"/>
      <w:numFmt w:val="lowerLetter"/>
      <w:lvlText w:val="%2."/>
      <w:lvlJc w:val="left"/>
      <w:pPr>
        <w:tabs>
          <w:tab w:val="num" w:pos="2087"/>
        </w:tabs>
        <w:ind w:left="2087" w:hanging="360"/>
      </w:pPr>
      <w:rPr>
        <w:rFonts w:cs="Times New Roman"/>
      </w:rPr>
    </w:lvl>
    <w:lvl w:ilvl="2" w:tplc="0419001B" w:tentative="1">
      <w:start w:val="1"/>
      <w:numFmt w:val="lowerRoman"/>
      <w:lvlText w:val="%3."/>
      <w:lvlJc w:val="right"/>
      <w:pPr>
        <w:tabs>
          <w:tab w:val="num" w:pos="2807"/>
        </w:tabs>
        <w:ind w:left="2807" w:hanging="180"/>
      </w:pPr>
      <w:rPr>
        <w:rFonts w:cs="Times New Roman"/>
      </w:rPr>
    </w:lvl>
    <w:lvl w:ilvl="3" w:tplc="0419000F" w:tentative="1">
      <w:start w:val="1"/>
      <w:numFmt w:val="decimal"/>
      <w:lvlText w:val="%4."/>
      <w:lvlJc w:val="left"/>
      <w:pPr>
        <w:tabs>
          <w:tab w:val="num" w:pos="3527"/>
        </w:tabs>
        <w:ind w:left="3527" w:hanging="360"/>
      </w:pPr>
      <w:rPr>
        <w:rFonts w:cs="Times New Roman"/>
      </w:rPr>
    </w:lvl>
    <w:lvl w:ilvl="4" w:tplc="04190019" w:tentative="1">
      <w:start w:val="1"/>
      <w:numFmt w:val="lowerLetter"/>
      <w:lvlText w:val="%5."/>
      <w:lvlJc w:val="left"/>
      <w:pPr>
        <w:tabs>
          <w:tab w:val="num" w:pos="4247"/>
        </w:tabs>
        <w:ind w:left="4247" w:hanging="360"/>
      </w:pPr>
      <w:rPr>
        <w:rFonts w:cs="Times New Roman"/>
      </w:rPr>
    </w:lvl>
    <w:lvl w:ilvl="5" w:tplc="0419001B" w:tentative="1">
      <w:start w:val="1"/>
      <w:numFmt w:val="lowerRoman"/>
      <w:lvlText w:val="%6."/>
      <w:lvlJc w:val="right"/>
      <w:pPr>
        <w:tabs>
          <w:tab w:val="num" w:pos="4967"/>
        </w:tabs>
        <w:ind w:left="4967" w:hanging="180"/>
      </w:pPr>
      <w:rPr>
        <w:rFonts w:cs="Times New Roman"/>
      </w:rPr>
    </w:lvl>
    <w:lvl w:ilvl="6" w:tplc="0419000F" w:tentative="1">
      <w:start w:val="1"/>
      <w:numFmt w:val="decimal"/>
      <w:lvlText w:val="%7."/>
      <w:lvlJc w:val="left"/>
      <w:pPr>
        <w:tabs>
          <w:tab w:val="num" w:pos="5687"/>
        </w:tabs>
        <w:ind w:left="5687" w:hanging="360"/>
      </w:pPr>
      <w:rPr>
        <w:rFonts w:cs="Times New Roman"/>
      </w:rPr>
    </w:lvl>
    <w:lvl w:ilvl="7" w:tplc="04190019" w:tentative="1">
      <w:start w:val="1"/>
      <w:numFmt w:val="lowerLetter"/>
      <w:lvlText w:val="%8."/>
      <w:lvlJc w:val="left"/>
      <w:pPr>
        <w:tabs>
          <w:tab w:val="num" w:pos="6407"/>
        </w:tabs>
        <w:ind w:left="6407" w:hanging="360"/>
      </w:pPr>
      <w:rPr>
        <w:rFonts w:cs="Times New Roman"/>
      </w:rPr>
    </w:lvl>
    <w:lvl w:ilvl="8" w:tplc="0419001B" w:tentative="1">
      <w:start w:val="1"/>
      <w:numFmt w:val="lowerRoman"/>
      <w:lvlText w:val="%9."/>
      <w:lvlJc w:val="right"/>
      <w:pPr>
        <w:tabs>
          <w:tab w:val="num" w:pos="7127"/>
        </w:tabs>
        <w:ind w:left="7127" w:hanging="180"/>
      </w:pPr>
      <w:rPr>
        <w:rFonts w:cs="Times New Roman"/>
      </w:rPr>
    </w:lvl>
  </w:abstractNum>
  <w:abstractNum w:abstractNumId="7" w15:restartNumberingAfterBreak="0">
    <w:nsid w:val="184134FA"/>
    <w:multiLevelType w:val="hybridMultilevel"/>
    <w:tmpl w:val="FFFFFFFF"/>
    <w:lvl w:ilvl="0" w:tplc="310E6EBE">
      <w:start w:val="1"/>
      <w:numFmt w:val="decimal"/>
      <w:lvlText w:val="%1)"/>
      <w:lvlJc w:val="left"/>
      <w:pPr>
        <w:ind w:left="1126" w:hanging="305"/>
      </w:pPr>
      <w:rPr>
        <w:rFonts w:ascii="Times New Roman" w:eastAsia="Times New Roman" w:hAnsi="Times New Roman" w:cs="Times New Roman" w:hint="default"/>
        <w:w w:val="100"/>
        <w:sz w:val="28"/>
        <w:szCs w:val="28"/>
      </w:rPr>
    </w:lvl>
    <w:lvl w:ilvl="1" w:tplc="DCC29F80">
      <w:numFmt w:val="bullet"/>
      <w:lvlText w:val="•"/>
      <w:lvlJc w:val="left"/>
      <w:pPr>
        <w:ind w:left="2056" w:hanging="305"/>
      </w:pPr>
      <w:rPr>
        <w:rFonts w:hint="default"/>
      </w:rPr>
    </w:lvl>
    <w:lvl w:ilvl="2" w:tplc="7F6E24DC">
      <w:numFmt w:val="bullet"/>
      <w:lvlText w:val="•"/>
      <w:lvlJc w:val="left"/>
      <w:pPr>
        <w:ind w:left="2992" w:hanging="305"/>
      </w:pPr>
      <w:rPr>
        <w:rFonts w:hint="default"/>
      </w:rPr>
    </w:lvl>
    <w:lvl w:ilvl="3" w:tplc="7610D9E0">
      <w:numFmt w:val="bullet"/>
      <w:lvlText w:val="•"/>
      <w:lvlJc w:val="left"/>
      <w:pPr>
        <w:ind w:left="3929" w:hanging="305"/>
      </w:pPr>
      <w:rPr>
        <w:rFonts w:hint="default"/>
      </w:rPr>
    </w:lvl>
    <w:lvl w:ilvl="4" w:tplc="2A58ECCC">
      <w:numFmt w:val="bullet"/>
      <w:lvlText w:val="•"/>
      <w:lvlJc w:val="left"/>
      <w:pPr>
        <w:ind w:left="4865" w:hanging="305"/>
      </w:pPr>
      <w:rPr>
        <w:rFonts w:hint="default"/>
      </w:rPr>
    </w:lvl>
    <w:lvl w:ilvl="5" w:tplc="0804E30C">
      <w:numFmt w:val="bullet"/>
      <w:lvlText w:val="•"/>
      <w:lvlJc w:val="left"/>
      <w:pPr>
        <w:ind w:left="5802" w:hanging="305"/>
      </w:pPr>
      <w:rPr>
        <w:rFonts w:hint="default"/>
      </w:rPr>
    </w:lvl>
    <w:lvl w:ilvl="6" w:tplc="EBFE1258">
      <w:numFmt w:val="bullet"/>
      <w:lvlText w:val="•"/>
      <w:lvlJc w:val="left"/>
      <w:pPr>
        <w:ind w:left="6738" w:hanging="305"/>
      </w:pPr>
      <w:rPr>
        <w:rFonts w:hint="default"/>
      </w:rPr>
    </w:lvl>
    <w:lvl w:ilvl="7" w:tplc="2572F47E">
      <w:numFmt w:val="bullet"/>
      <w:lvlText w:val="•"/>
      <w:lvlJc w:val="left"/>
      <w:pPr>
        <w:ind w:left="7674" w:hanging="305"/>
      </w:pPr>
      <w:rPr>
        <w:rFonts w:hint="default"/>
      </w:rPr>
    </w:lvl>
    <w:lvl w:ilvl="8" w:tplc="23B88B18">
      <w:numFmt w:val="bullet"/>
      <w:lvlText w:val="•"/>
      <w:lvlJc w:val="left"/>
      <w:pPr>
        <w:ind w:left="8611" w:hanging="305"/>
      </w:pPr>
      <w:rPr>
        <w:rFonts w:hint="default"/>
      </w:rPr>
    </w:lvl>
  </w:abstractNum>
  <w:abstractNum w:abstractNumId="8" w15:restartNumberingAfterBreak="0">
    <w:nsid w:val="1B5C4075"/>
    <w:multiLevelType w:val="hybridMultilevel"/>
    <w:tmpl w:val="9AB48062"/>
    <w:lvl w:ilvl="0" w:tplc="BD40D2BC">
      <w:start w:val="1"/>
      <w:numFmt w:val="decimal"/>
      <w:lvlText w:val="%1"/>
      <w:lvlJc w:val="left"/>
      <w:pPr>
        <w:ind w:left="112" w:hanging="353"/>
      </w:pPr>
      <w:rPr>
        <w:rFonts w:cs="Times New Roman" w:hint="default"/>
      </w:rPr>
    </w:lvl>
    <w:lvl w:ilvl="1" w:tplc="05169DBE">
      <w:numFmt w:val="none"/>
      <w:lvlText w:val=""/>
      <w:lvlJc w:val="left"/>
      <w:pPr>
        <w:tabs>
          <w:tab w:val="num" w:pos="360"/>
        </w:tabs>
      </w:pPr>
      <w:rPr>
        <w:rFonts w:cs="Times New Roman"/>
      </w:rPr>
    </w:lvl>
    <w:lvl w:ilvl="2" w:tplc="1C9A99E4">
      <w:numFmt w:val="none"/>
      <w:lvlText w:val=""/>
      <w:lvlJc w:val="left"/>
      <w:pPr>
        <w:tabs>
          <w:tab w:val="num" w:pos="360"/>
        </w:tabs>
      </w:pPr>
      <w:rPr>
        <w:rFonts w:cs="Times New Roman"/>
      </w:rPr>
    </w:lvl>
    <w:lvl w:ilvl="3" w:tplc="68AAA14E">
      <w:numFmt w:val="bullet"/>
      <w:lvlText w:val="•"/>
      <w:lvlJc w:val="left"/>
      <w:pPr>
        <w:ind w:left="3545" w:hanging="701"/>
      </w:pPr>
      <w:rPr>
        <w:rFonts w:hint="default"/>
      </w:rPr>
    </w:lvl>
    <w:lvl w:ilvl="4" w:tplc="C082D060">
      <w:numFmt w:val="bullet"/>
      <w:lvlText w:val="•"/>
      <w:lvlJc w:val="left"/>
      <w:pPr>
        <w:ind w:left="4488" w:hanging="701"/>
      </w:pPr>
      <w:rPr>
        <w:rFonts w:hint="default"/>
      </w:rPr>
    </w:lvl>
    <w:lvl w:ilvl="5" w:tplc="71462C1E">
      <w:numFmt w:val="bullet"/>
      <w:lvlText w:val="•"/>
      <w:lvlJc w:val="left"/>
      <w:pPr>
        <w:ind w:left="5431" w:hanging="701"/>
      </w:pPr>
      <w:rPr>
        <w:rFonts w:hint="default"/>
      </w:rPr>
    </w:lvl>
    <w:lvl w:ilvl="6" w:tplc="F0D2345C">
      <w:numFmt w:val="bullet"/>
      <w:lvlText w:val="•"/>
      <w:lvlJc w:val="left"/>
      <w:pPr>
        <w:ind w:left="6374" w:hanging="701"/>
      </w:pPr>
      <w:rPr>
        <w:rFonts w:hint="default"/>
      </w:rPr>
    </w:lvl>
    <w:lvl w:ilvl="7" w:tplc="1ED66B4C">
      <w:numFmt w:val="bullet"/>
      <w:lvlText w:val="•"/>
      <w:lvlJc w:val="left"/>
      <w:pPr>
        <w:ind w:left="7317" w:hanging="701"/>
      </w:pPr>
      <w:rPr>
        <w:rFonts w:hint="default"/>
      </w:rPr>
    </w:lvl>
    <w:lvl w:ilvl="8" w:tplc="C36CA60C">
      <w:numFmt w:val="bullet"/>
      <w:lvlText w:val="•"/>
      <w:lvlJc w:val="left"/>
      <w:pPr>
        <w:ind w:left="8260" w:hanging="701"/>
      </w:pPr>
      <w:rPr>
        <w:rFonts w:hint="default"/>
      </w:rPr>
    </w:lvl>
  </w:abstractNum>
  <w:abstractNum w:abstractNumId="9" w15:restartNumberingAfterBreak="0">
    <w:nsid w:val="1BC1753C"/>
    <w:multiLevelType w:val="hybridMultilevel"/>
    <w:tmpl w:val="FFFFFFFF"/>
    <w:lvl w:ilvl="0" w:tplc="7E866FBC">
      <w:start w:val="1"/>
      <w:numFmt w:val="decimal"/>
      <w:lvlText w:val="%1)"/>
      <w:lvlJc w:val="left"/>
      <w:pPr>
        <w:ind w:left="112" w:hanging="393"/>
      </w:pPr>
      <w:rPr>
        <w:rFonts w:ascii="Times New Roman" w:eastAsia="Times New Roman" w:hAnsi="Times New Roman" w:cs="Times New Roman" w:hint="default"/>
        <w:w w:val="100"/>
        <w:sz w:val="28"/>
        <w:szCs w:val="28"/>
      </w:rPr>
    </w:lvl>
    <w:lvl w:ilvl="1" w:tplc="F9F86110">
      <w:numFmt w:val="bullet"/>
      <w:lvlText w:val="•"/>
      <w:lvlJc w:val="left"/>
      <w:pPr>
        <w:ind w:left="1156" w:hanging="393"/>
      </w:pPr>
      <w:rPr>
        <w:rFonts w:hint="default"/>
      </w:rPr>
    </w:lvl>
    <w:lvl w:ilvl="2" w:tplc="019E6346">
      <w:numFmt w:val="bullet"/>
      <w:lvlText w:val="•"/>
      <w:lvlJc w:val="left"/>
      <w:pPr>
        <w:ind w:left="2192" w:hanging="393"/>
      </w:pPr>
      <w:rPr>
        <w:rFonts w:hint="default"/>
      </w:rPr>
    </w:lvl>
    <w:lvl w:ilvl="3" w:tplc="025E34CC">
      <w:numFmt w:val="bullet"/>
      <w:lvlText w:val="•"/>
      <w:lvlJc w:val="left"/>
      <w:pPr>
        <w:ind w:left="3229" w:hanging="393"/>
      </w:pPr>
      <w:rPr>
        <w:rFonts w:hint="default"/>
      </w:rPr>
    </w:lvl>
    <w:lvl w:ilvl="4" w:tplc="E5627936">
      <w:numFmt w:val="bullet"/>
      <w:lvlText w:val="•"/>
      <w:lvlJc w:val="left"/>
      <w:pPr>
        <w:ind w:left="4265" w:hanging="393"/>
      </w:pPr>
      <w:rPr>
        <w:rFonts w:hint="default"/>
      </w:rPr>
    </w:lvl>
    <w:lvl w:ilvl="5" w:tplc="89562732">
      <w:numFmt w:val="bullet"/>
      <w:lvlText w:val="•"/>
      <w:lvlJc w:val="left"/>
      <w:pPr>
        <w:ind w:left="5302" w:hanging="393"/>
      </w:pPr>
      <w:rPr>
        <w:rFonts w:hint="default"/>
      </w:rPr>
    </w:lvl>
    <w:lvl w:ilvl="6" w:tplc="EEC8167C">
      <w:numFmt w:val="bullet"/>
      <w:lvlText w:val="•"/>
      <w:lvlJc w:val="left"/>
      <w:pPr>
        <w:ind w:left="6338" w:hanging="393"/>
      </w:pPr>
      <w:rPr>
        <w:rFonts w:hint="default"/>
      </w:rPr>
    </w:lvl>
    <w:lvl w:ilvl="7" w:tplc="EDCC48BE">
      <w:numFmt w:val="bullet"/>
      <w:lvlText w:val="•"/>
      <w:lvlJc w:val="left"/>
      <w:pPr>
        <w:ind w:left="7374" w:hanging="393"/>
      </w:pPr>
      <w:rPr>
        <w:rFonts w:hint="default"/>
      </w:rPr>
    </w:lvl>
    <w:lvl w:ilvl="8" w:tplc="08364874">
      <w:numFmt w:val="bullet"/>
      <w:lvlText w:val="•"/>
      <w:lvlJc w:val="left"/>
      <w:pPr>
        <w:ind w:left="8411" w:hanging="393"/>
      </w:pPr>
      <w:rPr>
        <w:rFonts w:hint="default"/>
      </w:rPr>
    </w:lvl>
  </w:abstractNum>
  <w:abstractNum w:abstractNumId="10" w15:restartNumberingAfterBreak="0">
    <w:nsid w:val="25E203D0"/>
    <w:multiLevelType w:val="hybridMultilevel"/>
    <w:tmpl w:val="8D30D4A2"/>
    <w:lvl w:ilvl="0" w:tplc="E31899B0">
      <w:start w:val="1"/>
      <w:numFmt w:val="decimal"/>
      <w:lvlText w:val="%1"/>
      <w:lvlJc w:val="left"/>
      <w:pPr>
        <w:ind w:left="112" w:hanging="493"/>
      </w:pPr>
      <w:rPr>
        <w:rFonts w:cs="Times New Roman" w:hint="default"/>
      </w:rPr>
    </w:lvl>
    <w:lvl w:ilvl="1" w:tplc="9FE0C7D4">
      <w:numFmt w:val="none"/>
      <w:lvlText w:val=""/>
      <w:lvlJc w:val="left"/>
      <w:pPr>
        <w:tabs>
          <w:tab w:val="num" w:pos="360"/>
        </w:tabs>
      </w:pPr>
      <w:rPr>
        <w:rFonts w:cs="Times New Roman"/>
      </w:rPr>
    </w:lvl>
    <w:lvl w:ilvl="2" w:tplc="B7189318">
      <w:numFmt w:val="bullet"/>
      <w:lvlText w:val="•"/>
      <w:lvlJc w:val="left"/>
      <w:pPr>
        <w:ind w:left="2125" w:hanging="493"/>
      </w:pPr>
      <w:rPr>
        <w:rFonts w:hint="default"/>
      </w:rPr>
    </w:lvl>
    <w:lvl w:ilvl="3" w:tplc="638EDC2A">
      <w:numFmt w:val="bullet"/>
      <w:lvlText w:val="•"/>
      <w:lvlJc w:val="left"/>
      <w:pPr>
        <w:ind w:left="3127" w:hanging="493"/>
      </w:pPr>
      <w:rPr>
        <w:rFonts w:hint="default"/>
      </w:rPr>
    </w:lvl>
    <w:lvl w:ilvl="4" w:tplc="D1BCA94C">
      <w:numFmt w:val="bullet"/>
      <w:lvlText w:val="•"/>
      <w:lvlJc w:val="left"/>
      <w:pPr>
        <w:ind w:left="4130" w:hanging="493"/>
      </w:pPr>
      <w:rPr>
        <w:rFonts w:hint="default"/>
      </w:rPr>
    </w:lvl>
    <w:lvl w:ilvl="5" w:tplc="387AFF7A">
      <w:numFmt w:val="bullet"/>
      <w:lvlText w:val="•"/>
      <w:lvlJc w:val="left"/>
      <w:pPr>
        <w:ind w:left="5133" w:hanging="493"/>
      </w:pPr>
      <w:rPr>
        <w:rFonts w:hint="default"/>
      </w:rPr>
    </w:lvl>
    <w:lvl w:ilvl="6" w:tplc="98B4A6B6">
      <w:numFmt w:val="bullet"/>
      <w:lvlText w:val="•"/>
      <w:lvlJc w:val="left"/>
      <w:pPr>
        <w:ind w:left="6135" w:hanging="493"/>
      </w:pPr>
      <w:rPr>
        <w:rFonts w:hint="default"/>
      </w:rPr>
    </w:lvl>
    <w:lvl w:ilvl="7" w:tplc="2F764AEA">
      <w:numFmt w:val="bullet"/>
      <w:lvlText w:val="•"/>
      <w:lvlJc w:val="left"/>
      <w:pPr>
        <w:ind w:left="7138" w:hanging="493"/>
      </w:pPr>
      <w:rPr>
        <w:rFonts w:hint="default"/>
      </w:rPr>
    </w:lvl>
    <w:lvl w:ilvl="8" w:tplc="5EB4902C">
      <w:numFmt w:val="bullet"/>
      <w:lvlText w:val="•"/>
      <w:lvlJc w:val="left"/>
      <w:pPr>
        <w:ind w:left="8141" w:hanging="493"/>
      </w:pPr>
      <w:rPr>
        <w:rFonts w:hint="default"/>
      </w:rPr>
    </w:lvl>
  </w:abstractNum>
  <w:abstractNum w:abstractNumId="11" w15:restartNumberingAfterBreak="0">
    <w:nsid w:val="29D929F1"/>
    <w:multiLevelType w:val="hybridMultilevel"/>
    <w:tmpl w:val="FFFFFFFF"/>
    <w:lvl w:ilvl="0" w:tplc="779C13DA">
      <w:start w:val="7"/>
      <w:numFmt w:val="decimal"/>
      <w:lvlText w:val="%1)"/>
      <w:lvlJc w:val="left"/>
      <w:pPr>
        <w:ind w:left="233" w:hanging="434"/>
      </w:pPr>
      <w:rPr>
        <w:rFonts w:ascii="Times New Roman" w:eastAsia="Times New Roman" w:hAnsi="Times New Roman" w:cs="Times New Roman" w:hint="default"/>
        <w:w w:val="100"/>
        <w:sz w:val="28"/>
        <w:szCs w:val="28"/>
      </w:rPr>
    </w:lvl>
    <w:lvl w:ilvl="1" w:tplc="13864AE2">
      <w:numFmt w:val="bullet"/>
      <w:lvlText w:val="•"/>
      <w:lvlJc w:val="left"/>
      <w:pPr>
        <w:ind w:left="1016" w:hanging="434"/>
      </w:pPr>
      <w:rPr>
        <w:rFonts w:hint="default"/>
      </w:rPr>
    </w:lvl>
    <w:lvl w:ilvl="2" w:tplc="17E64A64">
      <w:numFmt w:val="bullet"/>
      <w:lvlText w:val="•"/>
      <w:lvlJc w:val="left"/>
      <w:pPr>
        <w:ind w:left="1792" w:hanging="434"/>
      </w:pPr>
      <w:rPr>
        <w:rFonts w:hint="default"/>
      </w:rPr>
    </w:lvl>
    <w:lvl w:ilvl="3" w:tplc="478C1400">
      <w:numFmt w:val="bullet"/>
      <w:lvlText w:val="•"/>
      <w:lvlJc w:val="left"/>
      <w:pPr>
        <w:ind w:left="2568" w:hanging="434"/>
      </w:pPr>
      <w:rPr>
        <w:rFonts w:hint="default"/>
      </w:rPr>
    </w:lvl>
    <w:lvl w:ilvl="4" w:tplc="979CCCC8">
      <w:numFmt w:val="bullet"/>
      <w:lvlText w:val="•"/>
      <w:lvlJc w:val="left"/>
      <w:pPr>
        <w:ind w:left="3344" w:hanging="434"/>
      </w:pPr>
      <w:rPr>
        <w:rFonts w:hint="default"/>
      </w:rPr>
    </w:lvl>
    <w:lvl w:ilvl="5" w:tplc="CF906758">
      <w:numFmt w:val="bullet"/>
      <w:lvlText w:val="•"/>
      <w:lvlJc w:val="left"/>
      <w:pPr>
        <w:ind w:left="4120" w:hanging="434"/>
      </w:pPr>
      <w:rPr>
        <w:rFonts w:hint="default"/>
      </w:rPr>
    </w:lvl>
    <w:lvl w:ilvl="6" w:tplc="20828584">
      <w:numFmt w:val="bullet"/>
      <w:lvlText w:val="•"/>
      <w:lvlJc w:val="left"/>
      <w:pPr>
        <w:ind w:left="4896" w:hanging="434"/>
      </w:pPr>
      <w:rPr>
        <w:rFonts w:hint="default"/>
      </w:rPr>
    </w:lvl>
    <w:lvl w:ilvl="7" w:tplc="B05C47C2">
      <w:numFmt w:val="bullet"/>
      <w:lvlText w:val="•"/>
      <w:lvlJc w:val="left"/>
      <w:pPr>
        <w:ind w:left="5672" w:hanging="434"/>
      </w:pPr>
      <w:rPr>
        <w:rFonts w:hint="default"/>
      </w:rPr>
    </w:lvl>
    <w:lvl w:ilvl="8" w:tplc="55448A78">
      <w:numFmt w:val="bullet"/>
      <w:lvlText w:val="•"/>
      <w:lvlJc w:val="left"/>
      <w:pPr>
        <w:ind w:left="6448" w:hanging="434"/>
      </w:pPr>
      <w:rPr>
        <w:rFonts w:hint="default"/>
      </w:rPr>
    </w:lvl>
  </w:abstractNum>
  <w:abstractNum w:abstractNumId="12" w15:restartNumberingAfterBreak="0">
    <w:nsid w:val="313E4B5F"/>
    <w:multiLevelType w:val="hybridMultilevel"/>
    <w:tmpl w:val="FFFFFFFF"/>
    <w:lvl w:ilvl="0" w:tplc="7FDEC4BC">
      <w:start w:val="1"/>
      <w:numFmt w:val="decimal"/>
      <w:lvlText w:val="%1)"/>
      <w:lvlJc w:val="left"/>
      <w:pPr>
        <w:ind w:left="112" w:hanging="393"/>
      </w:pPr>
      <w:rPr>
        <w:rFonts w:ascii="Times New Roman" w:eastAsia="Times New Roman" w:hAnsi="Times New Roman" w:cs="Times New Roman" w:hint="default"/>
        <w:w w:val="100"/>
        <w:sz w:val="28"/>
        <w:szCs w:val="28"/>
      </w:rPr>
    </w:lvl>
    <w:lvl w:ilvl="1" w:tplc="F3F0075A">
      <w:numFmt w:val="bullet"/>
      <w:lvlText w:val="•"/>
      <w:lvlJc w:val="left"/>
      <w:pPr>
        <w:ind w:left="1156" w:hanging="393"/>
      </w:pPr>
      <w:rPr>
        <w:rFonts w:hint="default"/>
      </w:rPr>
    </w:lvl>
    <w:lvl w:ilvl="2" w:tplc="4E1C09D6">
      <w:numFmt w:val="bullet"/>
      <w:lvlText w:val="•"/>
      <w:lvlJc w:val="left"/>
      <w:pPr>
        <w:ind w:left="2192" w:hanging="393"/>
      </w:pPr>
      <w:rPr>
        <w:rFonts w:hint="default"/>
      </w:rPr>
    </w:lvl>
    <w:lvl w:ilvl="3" w:tplc="DC380326">
      <w:numFmt w:val="bullet"/>
      <w:lvlText w:val="•"/>
      <w:lvlJc w:val="left"/>
      <w:pPr>
        <w:ind w:left="3229" w:hanging="393"/>
      </w:pPr>
      <w:rPr>
        <w:rFonts w:hint="default"/>
      </w:rPr>
    </w:lvl>
    <w:lvl w:ilvl="4" w:tplc="210E8FE0">
      <w:numFmt w:val="bullet"/>
      <w:lvlText w:val="•"/>
      <w:lvlJc w:val="left"/>
      <w:pPr>
        <w:ind w:left="4265" w:hanging="393"/>
      </w:pPr>
      <w:rPr>
        <w:rFonts w:hint="default"/>
      </w:rPr>
    </w:lvl>
    <w:lvl w:ilvl="5" w:tplc="1B7E1322">
      <w:numFmt w:val="bullet"/>
      <w:lvlText w:val="•"/>
      <w:lvlJc w:val="left"/>
      <w:pPr>
        <w:ind w:left="5302" w:hanging="393"/>
      </w:pPr>
      <w:rPr>
        <w:rFonts w:hint="default"/>
      </w:rPr>
    </w:lvl>
    <w:lvl w:ilvl="6" w:tplc="70863F7C">
      <w:numFmt w:val="bullet"/>
      <w:lvlText w:val="•"/>
      <w:lvlJc w:val="left"/>
      <w:pPr>
        <w:ind w:left="6338" w:hanging="393"/>
      </w:pPr>
      <w:rPr>
        <w:rFonts w:hint="default"/>
      </w:rPr>
    </w:lvl>
    <w:lvl w:ilvl="7" w:tplc="C6727600">
      <w:numFmt w:val="bullet"/>
      <w:lvlText w:val="•"/>
      <w:lvlJc w:val="left"/>
      <w:pPr>
        <w:ind w:left="7374" w:hanging="393"/>
      </w:pPr>
      <w:rPr>
        <w:rFonts w:hint="default"/>
      </w:rPr>
    </w:lvl>
    <w:lvl w:ilvl="8" w:tplc="467C6EC0">
      <w:numFmt w:val="bullet"/>
      <w:lvlText w:val="•"/>
      <w:lvlJc w:val="left"/>
      <w:pPr>
        <w:ind w:left="8411" w:hanging="393"/>
      </w:pPr>
      <w:rPr>
        <w:rFonts w:hint="default"/>
      </w:rPr>
    </w:lvl>
  </w:abstractNum>
  <w:abstractNum w:abstractNumId="13" w15:restartNumberingAfterBreak="0">
    <w:nsid w:val="365A58A3"/>
    <w:multiLevelType w:val="hybridMultilevel"/>
    <w:tmpl w:val="FFFFFFFF"/>
    <w:lvl w:ilvl="0" w:tplc="5CC42D40">
      <w:start w:val="1"/>
      <w:numFmt w:val="decimal"/>
      <w:lvlText w:val="%1)"/>
      <w:lvlJc w:val="left"/>
      <w:pPr>
        <w:ind w:left="62" w:hanging="305"/>
      </w:pPr>
      <w:rPr>
        <w:rFonts w:ascii="Times New Roman" w:eastAsia="Times New Roman" w:hAnsi="Times New Roman" w:cs="Times New Roman" w:hint="default"/>
        <w:w w:val="100"/>
        <w:sz w:val="28"/>
        <w:szCs w:val="28"/>
      </w:rPr>
    </w:lvl>
    <w:lvl w:ilvl="1" w:tplc="3B56C51A">
      <w:numFmt w:val="bullet"/>
      <w:lvlText w:val="•"/>
      <w:lvlJc w:val="left"/>
      <w:pPr>
        <w:ind w:left="818" w:hanging="305"/>
      </w:pPr>
      <w:rPr>
        <w:rFonts w:hint="default"/>
      </w:rPr>
    </w:lvl>
    <w:lvl w:ilvl="2" w:tplc="30B2886C">
      <w:numFmt w:val="bullet"/>
      <w:lvlText w:val="•"/>
      <w:lvlJc w:val="left"/>
      <w:pPr>
        <w:ind w:left="1577" w:hanging="305"/>
      </w:pPr>
      <w:rPr>
        <w:rFonts w:hint="default"/>
      </w:rPr>
    </w:lvl>
    <w:lvl w:ilvl="3" w:tplc="3C307562">
      <w:numFmt w:val="bullet"/>
      <w:lvlText w:val="•"/>
      <w:lvlJc w:val="left"/>
      <w:pPr>
        <w:ind w:left="2336" w:hanging="305"/>
      </w:pPr>
      <w:rPr>
        <w:rFonts w:hint="default"/>
      </w:rPr>
    </w:lvl>
    <w:lvl w:ilvl="4" w:tplc="B2329F8C">
      <w:numFmt w:val="bullet"/>
      <w:lvlText w:val="•"/>
      <w:lvlJc w:val="left"/>
      <w:pPr>
        <w:ind w:left="3094" w:hanging="305"/>
      </w:pPr>
      <w:rPr>
        <w:rFonts w:hint="default"/>
      </w:rPr>
    </w:lvl>
    <w:lvl w:ilvl="5" w:tplc="6ED2E24E">
      <w:numFmt w:val="bullet"/>
      <w:lvlText w:val="•"/>
      <w:lvlJc w:val="left"/>
      <w:pPr>
        <w:ind w:left="3853" w:hanging="305"/>
      </w:pPr>
      <w:rPr>
        <w:rFonts w:hint="default"/>
      </w:rPr>
    </w:lvl>
    <w:lvl w:ilvl="6" w:tplc="843455B6">
      <w:numFmt w:val="bullet"/>
      <w:lvlText w:val="•"/>
      <w:lvlJc w:val="left"/>
      <w:pPr>
        <w:ind w:left="4612" w:hanging="305"/>
      </w:pPr>
      <w:rPr>
        <w:rFonts w:hint="default"/>
      </w:rPr>
    </w:lvl>
    <w:lvl w:ilvl="7" w:tplc="ADCCD910">
      <w:numFmt w:val="bullet"/>
      <w:lvlText w:val="•"/>
      <w:lvlJc w:val="left"/>
      <w:pPr>
        <w:ind w:left="5370" w:hanging="305"/>
      </w:pPr>
      <w:rPr>
        <w:rFonts w:hint="default"/>
      </w:rPr>
    </w:lvl>
    <w:lvl w:ilvl="8" w:tplc="FC32CD58">
      <w:numFmt w:val="bullet"/>
      <w:lvlText w:val="•"/>
      <w:lvlJc w:val="left"/>
      <w:pPr>
        <w:ind w:left="6129" w:hanging="305"/>
      </w:pPr>
      <w:rPr>
        <w:rFonts w:hint="default"/>
      </w:rPr>
    </w:lvl>
  </w:abstractNum>
  <w:abstractNum w:abstractNumId="14" w15:restartNumberingAfterBreak="0">
    <w:nsid w:val="370A47CA"/>
    <w:multiLevelType w:val="hybridMultilevel"/>
    <w:tmpl w:val="5E848114"/>
    <w:lvl w:ilvl="0" w:tplc="547C719C">
      <w:start w:val="1"/>
      <w:numFmt w:val="decimal"/>
      <w:lvlText w:val="%1"/>
      <w:lvlJc w:val="left"/>
      <w:pPr>
        <w:ind w:left="112" w:hanging="873"/>
      </w:pPr>
      <w:rPr>
        <w:rFonts w:cs="Times New Roman" w:hint="default"/>
      </w:rPr>
    </w:lvl>
    <w:lvl w:ilvl="1" w:tplc="F93E819C">
      <w:numFmt w:val="none"/>
      <w:lvlText w:val=""/>
      <w:lvlJc w:val="left"/>
      <w:pPr>
        <w:tabs>
          <w:tab w:val="num" w:pos="360"/>
        </w:tabs>
      </w:pPr>
      <w:rPr>
        <w:rFonts w:cs="Times New Roman"/>
      </w:rPr>
    </w:lvl>
    <w:lvl w:ilvl="2" w:tplc="CFD49A24">
      <w:numFmt w:val="none"/>
      <w:lvlText w:val=""/>
      <w:lvlJc w:val="left"/>
      <w:pPr>
        <w:tabs>
          <w:tab w:val="num" w:pos="360"/>
        </w:tabs>
      </w:pPr>
      <w:rPr>
        <w:rFonts w:cs="Times New Roman"/>
      </w:rPr>
    </w:lvl>
    <w:lvl w:ilvl="3" w:tplc="028E3878">
      <w:numFmt w:val="bullet"/>
      <w:lvlText w:val="•"/>
      <w:lvlJc w:val="left"/>
      <w:pPr>
        <w:ind w:left="3127" w:hanging="691"/>
      </w:pPr>
      <w:rPr>
        <w:rFonts w:hint="default"/>
      </w:rPr>
    </w:lvl>
    <w:lvl w:ilvl="4" w:tplc="C2966C74">
      <w:numFmt w:val="bullet"/>
      <w:lvlText w:val="•"/>
      <w:lvlJc w:val="left"/>
      <w:pPr>
        <w:ind w:left="4130" w:hanging="691"/>
      </w:pPr>
      <w:rPr>
        <w:rFonts w:hint="default"/>
      </w:rPr>
    </w:lvl>
    <w:lvl w:ilvl="5" w:tplc="0C1E2FE6">
      <w:numFmt w:val="bullet"/>
      <w:lvlText w:val="•"/>
      <w:lvlJc w:val="left"/>
      <w:pPr>
        <w:ind w:left="5133" w:hanging="691"/>
      </w:pPr>
      <w:rPr>
        <w:rFonts w:hint="default"/>
      </w:rPr>
    </w:lvl>
    <w:lvl w:ilvl="6" w:tplc="D1DA4DFC">
      <w:numFmt w:val="bullet"/>
      <w:lvlText w:val="•"/>
      <w:lvlJc w:val="left"/>
      <w:pPr>
        <w:ind w:left="6135" w:hanging="691"/>
      </w:pPr>
      <w:rPr>
        <w:rFonts w:hint="default"/>
      </w:rPr>
    </w:lvl>
    <w:lvl w:ilvl="7" w:tplc="4EB008CE">
      <w:numFmt w:val="bullet"/>
      <w:lvlText w:val="•"/>
      <w:lvlJc w:val="left"/>
      <w:pPr>
        <w:ind w:left="7138" w:hanging="691"/>
      </w:pPr>
      <w:rPr>
        <w:rFonts w:hint="default"/>
      </w:rPr>
    </w:lvl>
    <w:lvl w:ilvl="8" w:tplc="07ACAE72">
      <w:numFmt w:val="bullet"/>
      <w:lvlText w:val="•"/>
      <w:lvlJc w:val="left"/>
      <w:pPr>
        <w:ind w:left="8141" w:hanging="691"/>
      </w:pPr>
      <w:rPr>
        <w:rFonts w:hint="default"/>
      </w:rPr>
    </w:lvl>
  </w:abstractNum>
  <w:abstractNum w:abstractNumId="15" w15:restartNumberingAfterBreak="0">
    <w:nsid w:val="37EC1A30"/>
    <w:multiLevelType w:val="hybridMultilevel"/>
    <w:tmpl w:val="D598DAA6"/>
    <w:lvl w:ilvl="0" w:tplc="AA8C72C2">
      <w:start w:val="3"/>
      <w:numFmt w:val="decimal"/>
      <w:lvlText w:val="%1"/>
      <w:lvlJc w:val="left"/>
      <w:pPr>
        <w:ind w:left="533" w:hanging="421"/>
      </w:pPr>
      <w:rPr>
        <w:rFonts w:cs="Times New Roman" w:hint="default"/>
      </w:rPr>
    </w:lvl>
    <w:lvl w:ilvl="1" w:tplc="01FC8FD0">
      <w:numFmt w:val="none"/>
      <w:lvlText w:val=""/>
      <w:lvlJc w:val="left"/>
      <w:pPr>
        <w:tabs>
          <w:tab w:val="num" w:pos="360"/>
        </w:tabs>
      </w:pPr>
      <w:rPr>
        <w:rFonts w:cs="Times New Roman"/>
      </w:rPr>
    </w:lvl>
    <w:lvl w:ilvl="2" w:tplc="8940D16A">
      <w:numFmt w:val="bullet"/>
      <w:lvlText w:val="-"/>
      <w:lvlJc w:val="left"/>
      <w:pPr>
        <w:ind w:left="112" w:hanging="164"/>
      </w:pPr>
      <w:rPr>
        <w:rFonts w:ascii="Times New Roman" w:eastAsia="Times New Roman" w:hAnsi="Times New Roman" w:hint="default"/>
        <w:w w:val="100"/>
        <w:sz w:val="28"/>
      </w:rPr>
    </w:lvl>
    <w:lvl w:ilvl="3" w:tplc="8738D28C">
      <w:numFmt w:val="bullet"/>
      <w:lvlText w:val="•"/>
      <w:lvlJc w:val="left"/>
      <w:pPr>
        <w:ind w:left="2749" w:hanging="164"/>
      </w:pPr>
      <w:rPr>
        <w:rFonts w:hint="default"/>
      </w:rPr>
    </w:lvl>
    <w:lvl w:ilvl="4" w:tplc="F49E00B8">
      <w:numFmt w:val="bullet"/>
      <w:lvlText w:val="•"/>
      <w:lvlJc w:val="left"/>
      <w:pPr>
        <w:ind w:left="3854" w:hanging="164"/>
      </w:pPr>
      <w:rPr>
        <w:rFonts w:hint="default"/>
      </w:rPr>
    </w:lvl>
    <w:lvl w:ilvl="5" w:tplc="FDA2D9C6">
      <w:numFmt w:val="bullet"/>
      <w:lvlText w:val="•"/>
      <w:lvlJc w:val="left"/>
      <w:pPr>
        <w:ind w:left="4959" w:hanging="164"/>
      </w:pPr>
      <w:rPr>
        <w:rFonts w:hint="default"/>
      </w:rPr>
    </w:lvl>
    <w:lvl w:ilvl="6" w:tplc="220C8348">
      <w:numFmt w:val="bullet"/>
      <w:lvlText w:val="•"/>
      <w:lvlJc w:val="left"/>
      <w:pPr>
        <w:ind w:left="6064" w:hanging="164"/>
      </w:pPr>
      <w:rPr>
        <w:rFonts w:hint="default"/>
      </w:rPr>
    </w:lvl>
    <w:lvl w:ilvl="7" w:tplc="FB70AB7C">
      <w:numFmt w:val="bullet"/>
      <w:lvlText w:val="•"/>
      <w:lvlJc w:val="left"/>
      <w:pPr>
        <w:ind w:left="7169" w:hanging="164"/>
      </w:pPr>
      <w:rPr>
        <w:rFonts w:hint="default"/>
      </w:rPr>
    </w:lvl>
    <w:lvl w:ilvl="8" w:tplc="2190E090">
      <w:numFmt w:val="bullet"/>
      <w:lvlText w:val="•"/>
      <w:lvlJc w:val="left"/>
      <w:pPr>
        <w:ind w:left="8274" w:hanging="164"/>
      </w:pPr>
      <w:rPr>
        <w:rFonts w:hint="default"/>
      </w:rPr>
    </w:lvl>
  </w:abstractNum>
  <w:abstractNum w:abstractNumId="16" w15:restartNumberingAfterBreak="0">
    <w:nsid w:val="3897405B"/>
    <w:multiLevelType w:val="hybridMultilevel"/>
    <w:tmpl w:val="A2426BFA"/>
    <w:lvl w:ilvl="0" w:tplc="D0CA7BC0">
      <w:start w:val="5"/>
      <w:numFmt w:val="decimal"/>
      <w:lvlText w:val="%1"/>
      <w:lvlJc w:val="left"/>
      <w:pPr>
        <w:ind w:left="112" w:hanging="550"/>
      </w:pPr>
      <w:rPr>
        <w:rFonts w:cs="Times New Roman" w:hint="default"/>
      </w:rPr>
    </w:lvl>
    <w:lvl w:ilvl="1" w:tplc="0FA0E012">
      <w:numFmt w:val="none"/>
      <w:lvlText w:val=""/>
      <w:lvlJc w:val="left"/>
      <w:pPr>
        <w:tabs>
          <w:tab w:val="num" w:pos="360"/>
        </w:tabs>
      </w:pPr>
      <w:rPr>
        <w:rFonts w:cs="Times New Roman"/>
      </w:rPr>
    </w:lvl>
    <w:lvl w:ilvl="2" w:tplc="A8F4268E">
      <w:numFmt w:val="bullet"/>
      <w:lvlText w:val="•"/>
      <w:lvlJc w:val="left"/>
      <w:pPr>
        <w:ind w:left="2192" w:hanging="550"/>
      </w:pPr>
      <w:rPr>
        <w:rFonts w:hint="default"/>
      </w:rPr>
    </w:lvl>
    <w:lvl w:ilvl="3" w:tplc="93F6DE2A">
      <w:numFmt w:val="bullet"/>
      <w:lvlText w:val="•"/>
      <w:lvlJc w:val="left"/>
      <w:pPr>
        <w:ind w:left="3229" w:hanging="550"/>
      </w:pPr>
      <w:rPr>
        <w:rFonts w:hint="default"/>
      </w:rPr>
    </w:lvl>
    <w:lvl w:ilvl="4" w:tplc="8C0AEB9E">
      <w:numFmt w:val="bullet"/>
      <w:lvlText w:val="•"/>
      <w:lvlJc w:val="left"/>
      <w:pPr>
        <w:ind w:left="4265" w:hanging="550"/>
      </w:pPr>
      <w:rPr>
        <w:rFonts w:hint="default"/>
      </w:rPr>
    </w:lvl>
    <w:lvl w:ilvl="5" w:tplc="BA7E107A">
      <w:numFmt w:val="bullet"/>
      <w:lvlText w:val="•"/>
      <w:lvlJc w:val="left"/>
      <w:pPr>
        <w:ind w:left="5302" w:hanging="550"/>
      </w:pPr>
      <w:rPr>
        <w:rFonts w:hint="default"/>
      </w:rPr>
    </w:lvl>
    <w:lvl w:ilvl="6" w:tplc="6AACC9D4">
      <w:numFmt w:val="bullet"/>
      <w:lvlText w:val="•"/>
      <w:lvlJc w:val="left"/>
      <w:pPr>
        <w:ind w:left="6338" w:hanging="550"/>
      </w:pPr>
      <w:rPr>
        <w:rFonts w:hint="default"/>
      </w:rPr>
    </w:lvl>
    <w:lvl w:ilvl="7" w:tplc="41082038">
      <w:numFmt w:val="bullet"/>
      <w:lvlText w:val="•"/>
      <w:lvlJc w:val="left"/>
      <w:pPr>
        <w:ind w:left="7374" w:hanging="550"/>
      </w:pPr>
      <w:rPr>
        <w:rFonts w:hint="default"/>
      </w:rPr>
    </w:lvl>
    <w:lvl w:ilvl="8" w:tplc="68B68604">
      <w:numFmt w:val="bullet"/>
      <w:lvlText w:val="•"/>
      <w:lvlJc w:val="left"/>
      <w:pPr>
        <w:ind w:left="8411" w:hanging="550"/>
      </w:pPr>
      <w:rPr>
        <w:rFonts w:hint="default"/>
      </w:rPr>
    </w:lvl>
  </w:abstractNum>
  <w:abstractNum w:abstractNumId="17" w15:restartNumberingAfterBreak="0">
    <w:nsid w:val="3DA5210F"/>
    <w:multiLevelType w:val="multilevel"/>
    <w:tmpl w:val="FFFFFFFF"/>
    <w:lvl w:ilvl="0">
      <w:start w:val="7"/>
      <w:numFmt w:val="decimal"/>
      <w:lvlText w:val="%1)"/>
      <w:lvlJc w:val="left"/>
      <w:pPr>
        <w:ind w:left="233" w:hanging="434"/>
      </w:pPr>
      <w:rPr>
        <w:rFonts w:ascii="Times New Roman" w:eastAsia="Times New Roman" w:hAnsi="Times New Roman" w:cs="Times New Roman" w:hint="default"/>
        <w:w w:val="100"/>
        <w:sz w:val="28"/>
        <w:szCs w:val="28"/>
      </w:rPr>
    </w:lvl>
    <w:lvl w:ilvl="1">
      <w:numFmt w:val="bullet"/>
      <w:lvlText w:val="•"/>
      <w:lvlJc w:val="left"/>
      <w:pPr>
        <w:ind w:left="1016" w:hanging="434"/>
      </w:pPr>
      <w:rPr>
        <w:rFonts w:hint="default"/>
      </w:rPr>
    </w:lvl>
    <w:lvl w:ilvl="2">
      <w:numFmt w:val="bullet"/>
      <w:lvlText w:val="•"/>
      <w:lvlJc w:val="left"/>
      <w:pPr>
        <w:ind w:left="1792" w:hanging="434"/>
      </w:pPr>
      <w:rPr>
        <w:rFonts w:hint="default"/>
      </w:rPr>
    </w:lvl>
    <w:lvl w:ilvl="3">
      <w:numFmt w:val="bullet"/>
      <w:lvlText w:val="•"/>
      <w:lvlJc w:val="left"/>
      <w:pPr>
        <w:ind w:left="2568" w:hanging="434"/>
      </w:pPr>
      <w:rPr>
        <w:rFonts w:hint="default"/>
      </w:rPr>
    </w:lvl>
    <w:lvl w:ilvl="4">
      <w:numFmt w:val="bullet"/>
      <w:lvlText w:val="•"/>
      <w:lvlJc w:val="left"/>
      <w:pPr>
        <w:ind w:left="3344" w:hanging="434"/>
      </w:pPr>
      <w:rPr>
        <w:rFonts w:hint="default"/>
      </w:rPr>
    </w:lvl>
    <w:lvl w:ilvl="5">
      <w:numFmt w:val="bullet"/>
      <w:lvlText w:val="•"/>
      <w:lvlJc w:val="left"/>
      <w:pPr>
        <w:ind w:left="4120" w:hanging="434"/>
      </w:pPr>
      <w:rPr>
        <w:rFonts w:hint="default"/>
      </w:rPr>
    </w:lvl>
    <w:lvl w:ilvl="6">
      <w:numFmt w:val="bullet"/>
      <w:lvlText w:val="•"/>
      <w:lvlJc w:val="left"/>
      <w:pPr>
        <w:ind w:left="4896" w:hanging="434"/>
      </w:pPr>
      <w:rPr>
        <w:rFonts w:hint="default"/>
      </w:rPr>
    </w:lvl>
    <w:lvl w:ilvl="7">
      <w:numFmt w:val="bullet"/>
      <w:lvlText w:val="•"/>
      <w:lvlJc w:val="left"/>
      <w:pPr>
        <w:ind w:left="5672" w:hanging="434"/>
      </w:pPr>
      <w:rPr>
        <w:rFonts w:hint="default"/>
      </w:rPr>
    </w:lvl>
    <w:lvl w:ilvl="8">
      <w:numFmt w:val="bullet"/>
      <w:lvlText w:val="•"/>
      <w:lvlJc w:val="left"/>
      <w:pPr>
        <w:ind w:left="6448" w:hanging="434"/>
      </w:pPr>
      <w:rPr>
        <w:rFonts w:hint="default"/>
      </w:rPr>
    </w:lvl>
  </w:abstractNum>
  <w:abstractNum w:abstractNumId="18" w15:restartNumberingAfterBreak="0">
    <w:nsid w:val="42C539AA"/>
    <w:multiLevelType w:val="multilevel"/>
    <w:tmpl w:val="D26631DA"/>
    <w:lvl w:ilvl="0">
      <w:start w:val="1"/>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1612"/>
        </w:tabs>
        <w:ind w:left="1612" w:hanging="720"/>
      </w:pPr>
      <w:rPr>
        <w:rFonts w:cs="Times New Roman" w:hint="default"/>
      </w:rPr>
    </w:lvl>
    <w:lvl w:ilvl="2">
      <w:start w:val="1"/>
      <w:numFmt w:val="decimal"/>
      <w:lvlText w:val="%1.%2.%3."/>
      <w:lvlJc w:val="left"/>
      <w:pPr>
        <w:tabs>
          <w:tab w:val="num" w:pos="2504"/>
        </w:tabs>
        <w:ind w:left="2504" w:hanging="720"/>
      </w:pPr>
      <w:rPr>
        <w:rFonts w:cs="Times New Roman" w:hint="default"/>
      </w:rPr>
    </w:lvl>
    <w:lvl w:ilvl="3">
      <w:start w:val="1"/>
      <w:numFmt w:val="decimal"/>
      <w:lvlText w:val="%1.%2.%3.%4."/>
      <w:lvlJc w:val="left"/>
      <w:pPr>
        <w:tabs>
          <w:tab w:val="num" w:pos="3756"/>
        </w:tabs>
        <w:ind w:left="3756" w:hanging="1080"/>
      </w:pPr>
      <w:rPr>
        <w:rFonts w:cs="Times New Roman" w:hint="default"/>
      </w:rPr>
    </w:lvl>
    <w:lvl w:ilvl="4">
      <w:start w:val="1"/>
      <w:numFmt w:val="decimal"/>
      <w:lvlText w:val="%1.%2.%3.%4.%5."/>
      <w:lvlJc w:val="left"/>
      <w:pPr>
        <w:tabs>
          <w:tab w:val="num" w:pos="4648"/>
        </w:tabs>
        <w:ind w:left="4648" w:hanging="1080"/>
      </w:pPr>
      <w:rPr>
        <w:rFonts w:cs="Times New Roman" w:hint="default"/>
      </w:rPr>
    </w:lvl>
    <w:lvl w:ilvl="5">
      <w:start w:val="1"/>
      <w:numFmt w:val="decimal"/>
      <w:lvlText w:val="%1.%2.%3.%4.%5.%6."/>
      <w:lvlJc w:val="left"/>
      <w:pPr>
        <w:tabs>
          <w:tab w:val="num" w:pos="5900"/>
        </w:tabs>
        <w:ind w:left="5900" w:hanging="1440"/>
      </w:pPr>
      <w:rPr>
        <w:rFonts w:cs="Times New Roman" w:hint="default"/>
      </w:rPr>
    </w:lvl>
    <w:lvl w:ilvl="6">
      <w:start w:val="1"/>
      <w:numFmt w:val="decimal"/>
      <w:lvlText w:val="%1.%2.%3.%4.%5.%6.%7."/>
      <w:lvlJc w:val="left"/>
      <w:pPr>
        <w:tabs>
          <w:tab w:val="num" w:pos="7152"/>
        </w:tabs>
        <w:ind w:left="7152" w:hanging="1800"/>
      </w:pPr>
      <w:rPr>
        <w:rFonts w:cs="Times New Roman" w:hint="default"/>
      </w:rPr>
    </w:lvl>
    <w:lvl w:ilvl="7">
      <w:start w:val="1"/>
      <w:numFmt w:val="decimal"/>
      <w:lvlText w:val="%1.%2.%3.%4.%5.%6.%7.%8."/>
      <w:lvlJc w:val="left"/>
      <w:pPr>
        <w:tabs>
          <w:tab w:val="num" w:pos="8044"/>
        </w:tabs>
        <w:ind w:left="8044" w:hanging="1800"/>
      </w:pPr>
      <w:rPr>
        <w:rFonts w:cs="Times New Roman" w:hint="default"/>
      </w:rPr>
    </w:lvl>
    <w:lvl w:ilvl="8">
      <w:start w:val="1"/>
      <w:numFmt w:val="decimal"/>
      <w:lvlText w:val="%1.%2.%3.%4.%5.%6.%7.%8.%9."/>
      <w:lvlJc w:val="left"/>
      <w:pPr>
        <w:tabs>
          <w:tab w:val="num" w:pos="9296"/>
        </w:tabs>
        <w:ind w:left="9296" w:hanging="2160"/>
      </w:pPr>
      <w:rPr>
        <w:rFonts w:cs="Times New Roman" w:hint="default"/>
      </w:rPr>
    </w:lvl>
  </w:abstractNum>
  <w:abstractNum w:abstractNumId="19" w15:restartNumberingAfterBreak="0">
    <w:nsid w:val="46F55D55"/>
    <w:multiLevelType w:val="hybridMultilevel"/>
    <w:tmpl w:val="FFFFFFFF"/>
    <w:lvl w:ilvl="0" w:tplc="B77C8036">
      <w:start w:val="1"/>
      <w:numFmt w:val="decimal"/>
      <w:lvlText w:val="%1)"/>
      <w:lvlJc w:val="left"/>
      <w:pPr>
        <w:ind w:left="112" w:hanging="384"/>
      </w:pPr>
      <w:rPr>
        <w:rFonts w:ascii="Times New Roman" w:eastAsia="Times New Roman" w:hAnsi="Times New Roman" w:cs="Times New Roman" w:hint="default"/>
        <w:w w:val="100"/>
        <w:sz w:val="28"/>
        <w:szCs w:val="28"/>
      </w:rPr>
    </w:lvl>
    <w:lvl w:ilvl="1" w:tplc="183AAFA0">
      <w:numFmt w:val="bullet"/>
      <w:lvlText w:val="•"/>
      <w:lvlJc w:val="left"/>
      <w:pPr>
        <w:ind w:left="1156" w:hanging="384"/>
      </w:pPr>
      <w:rPr>
        <w:rFonts w:hint="default"/>
      </w:rPr>
    </w:lvl>
    <w:lvl w:ilvl="2" w:tplc="3092C6F6">
      <w:numFmt w:val="bullet"/>
      <w:lvlText w:val="•"/>
      <w:lvlJc w:val="left"/>
      <w:pPr>
        <w:ind w:left="2192" w:hanging="384"/>
      </w:pPr>
      <w:rPr>
        <w:rFonts w:hint="default"/>
      </w:rPr>
    </w:lvl>
    <w:lvl w:ilvl="3" w:tplc="4642C444">
      <w:numFmt w:val="bullet"/>
      <w:lvlText w:val="•"/>
      <w:lvlJc w:val="left"/>
      <w:pPr>
        <w:ind w:left="3229" w:hanging="384"/>
      </w:pPr>
      <w:rPr>
        <w:rFonts w:hint="default"/>
      </w:rPr>
    </w:lvl>
    <w:lvl w:ilvl="4" w:tplc="03EA758A">
      <w:numFmt w:val="bullet"/>
      <w:lvlText w:val="•"/>
      <w:lvlJc w:val="left"/>
      <w:pPr>
        <w:ind w:left="4265" w:hanging="384"/>
      </w:pPr>
      <w:rPr>
        <w:rFonts w:hint="default"/>
      </w:rPr>
    </w:lvl>
    <w:lvl w:ilvl="5" w:tplc="A2341CB0">
      <w:numFmt w:val="bullet"/>
      <w:lvlText w:val="•"/>
      <w:lvlJc w:val="left"/>
      <w:pPr>
        <w:ind w:left="5302" w:hanging="384"/>
      </w:pPr>
      <w:rPr>
        <w:rFonts w:hint="default"/>
      </w:rPr>
    </w:lvl>
    <w:lvl w:ilvl="6" w:tplc="ECCCD168">
      <w:numFmt w:val="bullet"/>
      <w:lvlText w:val="•"/>
      <w:lvlJc w:val="left"/>
      <w:pPr>
        <w:ind w:left="6338" w:hanging="384"/>
      </w:pPr>
      <w:rPr>
        <w:rFonts w:hint="default"/>
      </w:rPr>
    </w:lvl>
    <w:lvl w:ilvl="7" w:tplc="22AA3D8C">
      <w:numFmt w:val="bullet"/>
      <w:lvlText w:val="•"/>
      <w:lvlJc w:val="left"/>
      <w:pPr>
        <w:ind w:left="7374" w:hanging="384"/>
      </w:pPr>
      <w:rPr>
        <w:rFonts w:hint="default"/>
      </w:rPr>
    </w:lvl>
    <w:lvl w:ilvl="8" w:tplc="A4A4A0A2">
      <w:numFmt w:val="bullet"/>
      <w:lvlText w:val="•"/>
      <w:lvlJc w:val="left"/>
      <w:pPr>
        <w:ind w:left="8411" w:hanging="384"/>
      </w:pPr>
      <w:rPr>
        <w:rFonts w:hint="default"/>
      </w:rPr>
    </w:lvl>
  </w:abstractNum>
  <w:abstractNum w:abstractNumId="20" w15:restartNumberingAfterBreak="0">
    <w:nsid w:val="47F01766"/>
    <w:multiLevelType w:val="multilevel"/>
    <w:tmpl w:val="B54A79BA"/>
    <w:lvl w:ilvl="0">
      <w:start w:val="1"/>
      <w:numFmt w:val="decimal"/>
      <w:lvlText w:val="%1."/>
      <w:lvlJc w:val="left"/>
      <w:pPr>
        <w:tabs>
          <w:tab w:val="num" w:pos="420"/>
        </w:tabs>
        <w:ind w:left="420" w:hanging="420"/>
      </w:pPr>
      <w:rPr>
        <w:rFonts w:cs="Times New Roman" w:hint="default"/>
      </w:rPr>
    </w:lvl>
    <w:lvl w:ilvl="1">
      <w:start w:val="6"/>
      <w:numFmt w:val="decimal"/>
      <w:lvlText w:val="%1.%2."/>
      <w:lvlJc w:val="left"/>
      <w:pPr>
        <w:tabs>
          <w:tab w:val="num" w:pos="1537"/>
        </w:tabs>
        <w:ind w:left="1537" w:hanging="720"/>
      </w:pPr>
      <w:rPr>
        <w:rFonts w:cs="Times New Roman" w:hint="default"/>
      </w:rPr>
    </w:lvl>
    <w:lvl w:ilvl="2">
      <w:start w:val="1"/>
      <w:numFmt w:val="decimal"/>
      <w:lvlText w:val="%1.%2.%3."/>
      <w:lvlJc w:val="left"/>
      <w:pPr>
        <w:tabs>
          <w:tab w:val="num" w:pos="2354"/>
        </w:tabs>
        <w:ind w:left="2354" w:hanging="720"/>
      </w:pPr>
      <w:rPr>
        <w:rFonts w:cs="Times New Roman" w:hint="default"/>
      </w:rPr>
    </w:lvl>
    <w:lvl w:ilvl="3">
      <w:start w:val="1"/>
      <w:numFmt w:val="decimal"/>
      <w:lvlText w:val="%1.%2.%3.%4."/>
      <w:lvlJc w:val="left"/>
      <w:pPr>
        <w:tabs>
          <w:tab w:val="num" w:pos="3531"/>
        </w:tabs>
        <w:ind w:left="3531" w:hanging="1080"/>
      </w:pPr>
      <w:rPr>
        <w:rFonts w:cs="Times New Roman" w:hint="default"/>
      </w:rPr>
    </w:lvl>
    <w:lvl w:ilvl="4">
      <w:start w:val="1"/>
      <w:numFmt w:val="decimal"/>
      <w:lvlText w:val="%1.%2.%3.%4.%5."/>
      <w:lvlJc w:val="left"/>
      <w:pPr>
        <w:tabs>
          <w:tab w:val="num" w:pos="4348"/>
        </w:tabs>
        <w:ind w:left="4348" w:hanging="1080"/>
      </w:pPr>
      <w:rPr>
        <w:rFonts w:cs="Times New Roman" w:hint="default"/>
      </w:rPr>
    </w:lvl>
    <w:lvl w:ilvl="5">
      <w:start w:val="1"/>
      <w:numFmt w:val="decimal"/>
      <w:lvlText w:val="%1.%2.%3.%4.%5.%6."/>
      <w:lvlJc w:val="left"/>
      <w:pPr>
        <w:tabs>
          <w:tab w:val="num" w:pos="5525"/>
        </w:tabs>
        <w:ind w:left="5525" w:hanging="1440"/>
      </w:pPr>
      <w:rPr>
        <w:rFonts w:cs="Times New Roman" w:hint="default"/>
      </w:rPr>
    </w:lvl>
    <w:lvl w:ilvl="6">
      <w:start w:val="1"/>
      <w:numFmt w:val="decimal"/>
      <w:lvlText w:val="%1.%2.%3.%4.%5.%6.%7."/>
      <w:lvlJc w:val="left"/>
      <w:pPr>
        <w:tabs>
          <w:tab w:val="num" w:pos="6702"/>
        </w:tabs>
        <w:ind w:left="6702" w:hanging="1800"/>
      </w:pPr>
      <w:rPr>
        <w:rFonts w:cs="Times New Roman" w:hint="default"/>
      </w:rPr>
    </w:lvl>
    <w:lvl w:ilvl="7">
      <w:start w:val="1"/>
      <w:numFmt w:val="decimal"/>
      <w:lvlText w:val="%1.%2.%3.%4.%5.%6.%7.%8."/>
      <w:lvlJc w:val="left"/>
      <w:pPr>
        <w:tabs>
          <w:tab w:val="num" w:pos="7519"/>
        </w:tabs>
        <w:ind w:left="7519" w:hanging="1800"/>
      </w:pPr>
      <w:rPr>
        <w:rFonts w:cs="Times New Roman" w:hint="default"/>
      </w:rPr>
    </w:lvl>
    <w:lvl w:ilvl="8">
      <w:start w:val="1"/>
      <w:numFmt w:val="decimal"/>
      <w:lvlText w:val="%1.%2.%3.%4.%5.%6.%7.%8.%9."/>
      <w:lvlJc w:val="left"/>
      <w:pPr>
        <w:tabs>
          <w:tab w:val="num" w:pos="8696"/>
        </w:tabs>
        <w:ind w:left="8696" w:hanging="2160"/>
      </w:pPr>
      <w:rPr>
        <w:rFonts w:cs="Times New Roman" w:hint="default"/>
      </w:rPr>
    </w:lvl>
  </w:abstractNum>
  <w:abstractNum w:abstractNumId="21" w15:restartNumberingAfterBreak="0">
    <w:nsid w:val="4937143C"/>
    <w:multiLevelType w:val="hybridMultilevel"/>
    <w:tmpl w:val="FFFFFFFF"/>
    <w:lvl w:ilvl="0" w:tplc="F21496EC">
      <w:numFmt w:val="bullet"/>
      <w:lvlText w:val="-"/>
      <w:lvlJc w:val="left"/>
      <w:pPr>
        <w:ind w:left="1128" w:hanging="164"/>
      </w:pPr>
      <w:rPr>
        <w:rFonts w:ascii="Times New Roman" w:eastAsia="Times New Roman" w:hAnsi="Times New Roman" w:hint="default"/>
        <w:w w:val="100"/>
        <w:sz w:val="28"/>
      </w:rPr>
    </w:lvl>
    <w:lvl w:ilvl="1" w:tplc="44DE5002">
      <w:numFmt w:val="bullet"/>
      <w:lvlText w:val="•"/>
      <w:lvlJc w:val="left"/>
      <w:pPr>
        <w:ind w:left="2022" w:hanging="164"/>
      </w:pPr>
      <w:rPr>
        <w:rFonts w:hint="default"/>
      </w:rPr>
    </w:lvl>
    <w:lvl w:ilvl="2" w:tplc="C5B435F6">
      <w:numFmt w:val="bullet"/>
      <w:lvlText w:val="•"/>
      <w:lvlJc w:val="left"/>
      <w:pPr>
        <w:ind w:left="2925" w:hanging="164"/>
      </w:pPr>
      <w:rPr>
        <w:rFonts w:hint="default"/>
      </w:rPr>
    </w:lvl>
    <w:lvl w:ilvl="3" w:tplc="A4281F4A">
      <w:numFmt w:val="bullet"/>
      <w:lvlText w:val="•"/>
      <w:lvlJc w:val="left"/>
      <w:pPr>
        <w:ind w:left="3827" w:hanging="164"/>
      </w:pPr>
      <w:rPr>
        <w:rFonts w:hint="default"/>
      </w:rPr>
    </w:lvl>
    <w:lvl w:ilvl="4" w:tplc="DD8E26CC">
      <w:numFmt w:val="bullet"/>
      <w:lvlText w:val="•"/>
      <w:lvlJc w:val="left"/>
      <w:pPr>
        <w:ind w:left="4730" w:hanging="164"/>
      </w:pPr>
      <w:rPr>
        <w:rFonts w:hint="default"/>
      </w:rPr>
    </w:lvl>
    <w:lvl w:ilvl="5" w:tplc="ACB6349E">
      <w:numFmt w:val="bullet"/>
      <w:lvlText w:val="•"/>
      <w:lvlJc w:val="left"/>
      <w:pPr>
        <w:ind w:left="5633" w:hanging="164"/>
      </w:pPr>
      <w:rPr>
        <w:rFonts w:hint="default"/>
      </w:rPr>
    </w:lvl>
    <w:lvl w:ilvl="6" w:tplc="E53CA9E0">
      <w:numFmt w:val="bullet"/>
      <w:lvlText w:val="•"/>
      <w:lvlJc w:val="left"/>
      <w:pPr>
        <w:ind w:left="6535" w:hanging="164"/>
      </w:pPr>
      <w:rPr>
        <w:rFonts w:hint="default"/>
      </w:rPr>
    </w:lvl>
    <w:lvl w:ilvl="7" w:tplc="601A4952">
      <w:numFmt w:val="bullet"/>
      <w:lvlText w:val="•"/>
      <w:lvlJc w:val="left"/>
      <w:pPr>
        <w:ind w:left="7438" w:hanging="164"/>
      </w:pPr>
      <w:rPr>
        <w:rFonts w:hint="default"/>
      </w:rPr>
    </w:lvl>
    <w:lvl w:ilvl="8" w:tplc="508C7AB0">
      <w:numFmt w:val="bullet"/>
      <w:lvlText w:val="•"/>
      <w:lvlJc w:val="left"/>
      <w:pPr>
        <w:ind w:left="8341" w:hanging="164"/>
      </w:pPr>
      <w:rPr>
        <w:rFonts w:hint="default"/>
      </w:rPr>
    </w:lvl>
  </w:abstractNum>
  <w:abstractNum w:abstractNumId="22" w15:restartNumberingAfterBreak="0">
    <w:nsid w:val="4E380FB5"/>
    <w:multiLevelType w:val="hybridMultilevel"/>
    <w:tmpl w:val="E9FACBFE"/>
    <w:lvl w:ilvl="0" w:tplc="48CAEA0A">
      <w:start w:val="2"/>
      <w:numFmt w:val="decimal"/>
      <w:lvlText w:val="%1"/>
      <w:lvlJc w:val="left"/>
      <w:pPr>
        <w:ind w:left="605" w:hanging="493"/>
      </w:pPr>
      <w:rPr>
        <w:rFonts w:cs="Times New Roman" w:hint="default"/>
      </w:rPr>
    </w:lvl>
    <w:lvl w:ilvl="1" w:tplc="2410C9C8">
      <w:numFmt w:val="none"/>
      <w:lvlText w:val=""/>
      <w:lvlJc w:val="left"/>
      <w:pPr>
        <w:tabs>
          <w:tab w:val="num" w:pos="360"/>
        </w:tabs>
      </w:pPr>
      <w:rPr>
        <w:rFonts w:cs="Times New Roman"/>
      </w:rPr>
    </w:lvl>
    <w:lvl w:ilvl="2" w:tplc="8A7411DC">
      <w:numFmt w:val="bullet"/>
      <w:lvlText w:val="-"/>
      <w:lvlJc w:val="left"/>
      <w:pPr>
        <w:ind w:left="112" w:hanging="164"/>
      </w:pPr>
      <w:rPr>
        <w:rFonts w:ascii="Times New Roman" w:eastAsia="Times New Roman" w:hAnsi="Times New Roman" w:hint="default"/>
        <w:w w:val="100"/>
        <w:sz w:val="28"/>
      </w:rPr>
    </w:lvl>
    <w:lvl w:ilvl="3" w:tplc="664873AE">
      <w:numFmt w:val="bullet"/>
      <w:lvlText w:val="•"/>
      <w:lvlJc w:val="left"/>
      <w:pPr>
        <w:ind w:left="2721" w:hanging="164"/>
      </w:pPr>
      <w:rPr>
        <w:rFonts w:hint="default"/>
      </w:rPr>
    </w:lvl>
    <w:lvl w:ilvl="4" w:tplc="4D74E6DE">
      <w:numFmt w:val="bullet"/>
      <w:lvlText w:val="•"/>
      <w:lvlJc w:val="left"/>
      <w:pPr>
        <w:ind w:left="3782" w:hanging="164"/>
      </w:pPr>
      <w:rPr>
        <w:rFonts w:hint="default"/>
      </w:rPr>
    </w:lvl>
    <w:lvl w:ilvl="5" w:tplc="75DCE888">
      <w:numFmt w:val="bullet"/>
      <w:lvlText w:val="•"/>
      <w:lvlJc w:val="left"/>
      <w:pPr>
        <w:ind w:left="4842" w:hanging="164"/>
      </w:pPr>
      <w:rPr>
        <w:rFonts w:hint="default"/>
      </w:rPr>
    </w:lvl>
    <w:lvl w:ilvl="6" w:tplc="3B1E4A66">
      <w:numFmt w:val="bullet"/>
      <w:lvlText w:val="•"/>
      <w:lvlJc w:val="left"/>
      <w:pPr>
        <w:ind w:left="5903" w:hanging="164"/>
      </w:pPr>
      <w:rPr>
        <w:rFonts w:hint="default"/>
      </w:rPr>
    </w:lvl>
    <w:lvl w:ilvl="7" w:tplc="7C461E56">
      <w:numFmt w:val="bullet"/>
      <w:lvlText w:val="•"/>
      <w:lvlJc w:val="left"/>
      <w:pPr>
        <w:ind w:left="6964" w:hanging="164"/>
      </w:pPr>
      <w:rPr>
        <w:rFonts w:hint="default"/>
      </w:rPr>
    </w:lvl>
    <w:lvl w:ilvl="8" w:tplc="3328F4B6">
      <w:numFmt w:val="bullet"/>
      <w:lvlText w:val="•"/>
      <w:lvlJc w:val="left"/>
      <w:pPr>
        <w:ind w:left="8024" w:hanging="164"/>
      </w:pPr>
      <w:rPr>
        <w:rFonts w:hint="default"/>
      </w:rPr>
    </w:lvl>
  </w:abstractNum>
  <w:abstractNum w:abstractNumId="23" w15:restartNumberingAfterBreak="0">
    <w:nsid w:val="500E5CF2"/>
    <w:multiLevelType w:val="hybridMultilevel"/>
    <w:tmpl w:val="FFFFFFFF"/>
    <w:lvl w:ilvl="0" w:tplc="153021C4">
      <w:start w:val="1"/>
      <w:numFmt w:val="decimal"/>
      <w:lvlText w:val="%1)"/>
      <w:lvlJc w:val="left"/>
      <w:pPr>
        <w:ind w:left="62" w:hanging="295"/>
      </w:pPr>
      <w:rPr>
        <w:rFonts w:ascii="Times New Roman" w:eastAsia="Times New Roman" w:hAnsi="Times New Roman" w:cs="Times New Roman" w:hint="default"/>
        <w:w w:val="100"/>
        <w:sz w:val="28"/>
        <w:szCs w:val="28"/>
      </w:rPr>
    </w:lvl>
    <w:lvl w:ilvl="1" w:tplc="D042FEDC">
      <w:numFmt w:val="bullet"/>
      <w:lvlText w:val="•"/>
      <w:lvlJc w:val="left"/>
      <w:pPr>
        <w:ind w:left="818" w:hanging="295"/>
      </w:pPr>
      <w:rPr>
        <w:rFonts w:hint="default"/>
      </w:rPr>
    </w:lvl>
    <w:lvl w:ilvl="2" w:tplc="FF1466F2">
      <w:numFmt w:val="bullet"/>
      <w:lvlText w:val="•"/>
      <w:lvlJc w:val="left"/>
      <w:pPr>
        <w:ind w:left="1577" w:hanging="295"/>
      </w:pPr>
      <w:rPr>
        <w:rFonts w:hint="default"/>
      </w:rPr>
    </w:lvl>
    <w:lvl w:ilvl="3" w:tplc="A7DC2460">
      <w:numFmt w:val="bullet"/>
      <w:lvlText w:val="•"/>
      <w:lvlJc w:val="left"/>
      <w:pPr>
        <w:ind w:left="2336" w:hanging="295"/>
      </w:pPr>
      <w:rPr>
        <w:rFonts w:hint="default"/>
      </w:rPr>
    </w:lvl>
    <w:lvl w:ilvl="4" w:tplc="E75686C4">
      <w:numFmt w:val="bullet"/>
      <w:lvlText w:val="•"/>
      <w:lvlJc w:val="left"/>
      <w:pPr>
        <w:ind w:left="3094" w:hanging="295"/>
      </w:pPr>
      <w:rPr>
        <w:rFonts w:hint="default"/>
      </w:rPr>
    </w:lvl>
    <w:lvl w:ilvl="5" w:tplc="A2BA422C">
      <w:numFmt w:val="bullet"/>
      <w:lvlText w:val="•"/>
      <w:lvlJc w:val="left"/>
      <w:pPr>
        <w:ind w:left="3853" w:hanging="295"/>
      </w:pPr>
      <w:rPr>
        <w:rFonts w:hint="default"/>
      </w:rPr>
    </w:lvl>
    <w:lvl w:ilvl="6" w:tplc="10FAA9FE">
      <w:numFmt w:val="bullet"/>
      <w:lvlText w:val="•"/>
      <w:lvlJc w:val="left"/>
      <w:pPr>
        <w:ind w:left="4612" w:hanging="295"/>
      </w:pPr>
      <w:rPr>
        <w:rFonts w:hint="default"/>
      </w:rPr>
    </w:lvl>
    <w:lvl w:ilvl="7" w:tplc="101201F4">
      <w:numFmt w:val="bullet"/>
      <w:lvlText w:val="•"/>
      <w:lvlJc w:val="left"/>
      <w:pPr>
        <w:ind w:left="5370" w:hanging="295"/>
      </w:pPr>
      <w:rPr>
        <w:rFonts w:hint="default"/>
      </w:rPr>
    </w:lvl>
    <w:lvl w:ilvl="8" w:tplc="528AD060">
      <w:numFmt w:val="bullet"/>
      <w:lvlText w:val="•"/>
      <w:lvlJc w:val="left"/>
      <w:pPr>
        <w:ind w:left="6129" w:hanging="295"/>
      </w:pPr>
      <w:rPr>
        <w:rFonts w:hint="default"/>
      </w:rPr>
    </w:lvl>
  </w:abstractNum>
  <w:abstractNum w:abstractNumId="24" w15:restartNumberingAfterBreak="0">
    <w:nsid w:val="544515D4"/>
    <w:multiLevelType w:val="hybridMultilevel"/>
    <w:tmpl w:val="8BD618F0"/>
    <w:lvl w:ilvl="0" w:tplc="23224F50">
      <w:start w:val="3"/>
      <w:numFmt w:val="decimal"/>
      <w:lvlText w:val="%1"/>
      <w:lvlJc w:val="left"/>
      <w:pPr>
        <w:ind w:left="112" w:hanging="715"/>
      </w:pPr>
      <w:rPr>
        <w:rFonts w:cs="Times New Roman" w:hint="default"/>
      </w:rPr>
    </w:lvl>
    <w:lvl w:ilvl="1" w:tplc="3A5AE430">
      <w:numFmt w:val="none"/>
      <w:lvlText w:val=""/>
      <w:lvlJc w:val="left"/>
      <w:pPr>
        <w:tabs>
          <w:tab w:val="num" w:pos="360"/>
        </w:tabs>
      </w:pPr>
      <w:rPr>
        <w:rFonts w:cs="Times New Roman"/>
      </w:rPr>
    </w:lvl>
    <w:lvl w:ilvl="2" w:tplc="AB3EF03C">
      <w:numFmt w:val="none"/>
      <w:lvlText w:val=""/>
      <w:lvlJc w:val="left"/>
      <w:pPr>
        <w:tabs>
          <w:tab w:val="num" w:pos="360"/>
        </w:tabs>
      </w:pPr>
      <w:rPr>
        <w:rFonts w:cs="Times New Roman"/>
      </w:rPr>
    </w:lvl>
    <w:lvl w:ilvl="3" w:tplc="BBA8B750">
      <w:numFmt w:val="bullet"/>
      <w:lvlText w:val="•"/>
      <w:lvlJc w:val="left"/>
      <w:pPr>
        <w:ind w:left="3229" w:hanging="703"/>
      </w:pPr>
      <w:rPr>
        <w:rFonts w:hint="default"/>
      </w:rPr>
    </w:lvl>
    <w:lvl w:ilvl="4" w:tplc="16425D92">
      <w:numFmt w:val="bullet"/>
      <w:lvlText w:val="•"/>
      <w:lvlJc w:val="left"/>
      <w:pPr>
        <w:ind w:left="4265" w:hanging="703"/>
      </w:pPr>
      <w:rPr>
        <w:rFonts w:hint="default"/>
      </w:rPr>
    </w:lvl>
    <w:lvl w:ilvl="5" w:tplc="077EDC58">
      <w:numFmt w:val="bullet"/>
      <w:lvlText w:val="•"/>
      <w:lvlJc w:val="left"/>
      <w:pPr>
        <w:ind w:left="5302" w:hanging="703"/>
      </w:pPr>
      <w:rPr>
        <w:rFonts w:hint="default"/>
      </w:rPr>
    </w:lvl>
    <w:lvl w:ilvl="6" w:tplc="E07EE9FA">
      <w:numFmt w:val="bullet"/>
      <w:lvlText w:val="•"/>
      <w:lvlJc w:val="left"/>
      <w:pPr>
        <w:ind w:left="6338" w:hanging="703"/>
      </w:pPr>
      <w:rPr>
        <w:rFonts w:hint="default"/>
      </w:rPr>
    </w:lvl>
    <w:lvl w:ilvl="7" w:tplc="B3E27AEE">
      <w:numFmt w:val="bullet"/>
      <w:lvlText w:val="•"/>
      <w:lvlJc w:val="left"/>
      <w:pPr>
        <w:ind w:left="7374" w:hanging="703"/>
      </w:pPr>
      <w:rPr>
        <w:rFonts w:hint="default"/>
      </w:rPr>
    </w:lvl>
    <w:lvl w:ilvl="8" w:tplc="689A4D9E">
      <w:numFmt w:val="bullet"/>
      <w:lvlText w:val="•"/>
      <w:lvlJc w:val="left"/>
      <w:pPr>
        <w:ind w:left="8411" w:hanging="703"/>
      </w:pPr>
      <w:rPr>
        <w:rFonts w:hint="default"/>
      </w:rPr>
    </w:lvl>
  </w:abstractNum>
  <w:abstractNum w:abstractNumId="25" w15:restartNumberingAfterBreak="0">
    <w:nsid w:val="54B27662"/>
    <w:multiLevelType w:val="hybridMultilevel"/>
    <w:tmpl w:val="37A63F4A"/>
    <w:lvl w:ilvl="0" w:tplc="6AEC63D0">
      <w:start w:val="3"/>
      <w:numFmt w:val="decimal"/>
      <w:lvlText w:val="%1"/>
      <w:lvlJc w:val="left"/>
      <w:pPr>
        <w:ind w:left="1313" w:hanging="493"/>
      </w:pPr>
      <w:rPr>
        <w:rFonts w:cs="Times New Roman" w:hint="default"/>
      </w:rPr>
    </w:lvl>
    <w:lvl w:ilvl="1" w:tplc="AB22AE88">
      <w:numFmt w:val="none"/>
      <w:lvlText w:val=""/>
      <w:lvlJc w:val="left"/>
      <w:pPr>
        <w:tabs>
          <w:tab w:val="num" w:pos="360"/>
        </w:tabs>
      </w:pPr>
      <w:rPr>
        <w:rFonts w:cs="Times New Roman"/>
      </w:rPr>
    </w:lvl>
    <w:lvl w:ilvl="2" w:tplc="3A3C75EC">
      <w:numFmt w:val="none"/>
      <w:lvlText w:val=""/>
      <w:lvlJc w:val="left"/>
      <w:pPr>
        <w:tabs>
          <w:tab w:val="num" w:pos="360"/>
        </w:tabs>
      </w:pPr>
      <w:rPr>
        <w:rFonts w:cs="Times New Roman"/>
      </w:rPr>
    </w:lvl>
    <w:lvl w:ilvl="3" w:tplc="39B671AA">
      <w:numFmt w:val="bullet"/>
      <w:lvlText w:val="•"/>
      <w:lvlJc w:val="left"/>
      <w:pPr>
        <w:ind w:left="3356" w:hanging="717"/>
      </w:pPr>
      <w:rPr>
        <w:rFonts w:hint="default"/>
      </w:rPr>
    </w:lvl>
    <w:lvl w:ilvl="4" w:tplc="FD4E6352">
      <w:numFmt w:val="bullet"/>
      <w:lvlText w:val="•"/>
      <w:lvlJc w:val="left"/>
      <w:pPr>
        <w:ind w:left="4374" w:hanging="717"/>
      </w:pPr>
      <w:rPr>
        <w:rFonts w:hint="default"/>
      </w:rPr>
    </w:lvl>
    <w:lvl w:ilvl="5" w:tplc="AABA3DD4">
      <w:numFmt w:val="bullet"/>
      <w:lvlText w:val="•"/>
      <w:lvlJc w:val="left"/>
      <w:pPr>
        <w:ind w:left="5392" w:hanging="717"/>
      </w:pPr>
      <w:rPr>
        <w:rFonts w:hint="default"/>
      </w:rPr>
    </w:lvl>
    <w:lvl w:ilvl="6" w:tplc="776AA044">
      <w:numFmt w:val="bullet"/>
      <w:lvlText w:val="•"/>
      <w:lvlJc w:val="left"/>
      <w:pPr>
        <w:ind w:left="6411" w:hanging="717"/>
      </w:pPr>
      <w:rPr>
        <w:rFonts w:hint="default"/>
      </w:rPr>
    </w:lvl>
    <w:lvl w:ilvl="7" w:tplc="C632E324">
      <w:numFmt w:val="bullet"/>
      <w:lvlText w:val="•"/>
      <w:lvlJc w:val="left"/>
      <w:pPr>
        <w:ind w:left="7429" w:hanging="717"/>
      </w:pPr>
      <w:rPr>
        <w:rFonts w:hint="default"/>
      </w:rPr>
    </w:lvl>
    <w:lvl w:ilvl="8" w:tplc="92DC7F36">
      <w:numFmt w:val="bullet"/>
      <w:lvlText w:val="•"/>
      <w:lvlJc w:val="left"/>
      <w:pPr>
        <w:ind w:left="8447" w:hanging="717"/>
      </w:pPr>
      <w:rPr>
        <w:rFonts w:hint="default"/>
      </w:rPr>
    </w:lvl>
  </w:abstractNum>
  <w:abstractNum w:abstractNumId="26" w15:restartNumberingAfterBreak="0">
    <w:nsid w:val="57AA69AA"/>
    <w:multiLevelType w:val="hybridMultilevel"/>
    <w:tmpl w:val="FFFFFFFF"/>
    <w:lvl w:ilvl="0" w:tplc="FE86FBE6">
      <w:numFmt w:val="bullet"/>
      <w:lvlText w:val="-"/>
      <w:lvlJc w:val="left"/>
      <w:pPr>
        <w:ind w:left="62" w:hanging="368"/>
      </w:pPr>
      <w:rPr>
        <w:rFonts w:ascii="Times New Roman" w:eastAsia="Times New Roman" w:hAnsi="Times New Roman" w:hint="default"/>
        <w:w w:val="100"/>
        <w:sz w:val="28"/>
      </w:rPr>
    </w:lvl>
    <w:lvl w:ilvl="1" w:tplc="6366B634">
      <w:numFmt w:val="bullet"/>
      <w:lvlText w:val="•"/>
      <w:lvlJc w:val="left"/>
      <w:pPr>
        <w:ind w:left="818" w:hanging="368"/>
      </w:pPr>
      <w:rPr>
        <w:rFonts w:hint="default"/>
      </w:rPr>
    </w:lvl>
    <w:lvl w:ilvl="2" w:tplc="8CC62C02">
      <w:numFmt w:val="bullet"/>
      <w:lvlText w:val="•"/>
      <w:lvlJc w:val="left"/>
      <w:pPr>
        <w:ind w:left="1577" w:hanging="368"/>
      </w:pPr>
      <w:rPr>
        <w:rFonts w:hint="default"/>
      </w:rPr>
    </w:lvl>
    <w:lvl w:ilvl="3" w:tplc="D17E84C4">
      <w:numFmt w:val="bullet"/>
      <w:lvlText w:val="•"/>
      <w:lvlJc w:val="left"/>
      <w:pPr>
        <w:ind w:left="2336" w:hanging="368"/>
      </w:pPr>
      <w:rPr>
        <w:rFonts w:hint="default"/>
      </w:rPr>
    </w:lvl>
    <w:lvl w:ilvl="4" w:tplc="F134EC84">
      <w:numFmt w:val="bullet"/>
      <w:lvlText w:val="•"/>
      <w:lvlJc w:val="left"/>
      <w:pPr>
        <w:ind w:left="3094" w:hanging="368"/>
      </w:pPr>
      <w:rPr>
        <w:rFonts w:hint="default"/>
      </w:rPr>
    </w:lvl>
    <w:lvl w:ilvl="5" w:tplc="34C828A0">
      <w:numFmt w:val="bullet"/>
      <w:lvlText w:val="•"/>
      <w:lvlJc w:val="left"/>
      <w:pPr>
        <w:ind w:left="3853" w:hanging="368"/>
      </w:pPr>
      <w:rPr>
        <w:rFonts w:hint="default"/>
      </w:rPr>
    </w:lvl>
    <w:lvl w:ilvl="6" w:tplc="C86448C4">
      <w:numFmt w:val="bullet"/>
      <w:lvlText w:val="•"/>
      <w:lvlJc w:val="left"/>
      <w:pPr>
        <w:ind w:left="4612" w:hanging="368"/>
      </w:pPr>
      <w:rPr>
        <w:rFonts w:hint="default"/>
      </w:rPr>
    </w:lvl>
    <w:lvl w:ilvl="7" w:tplc="03FE9A0A">
      <w:numFmt w:val="bullet"/>
      <w:lvlText w:val="•"/>
      <w:lvlJc w:val="left"/>
      <w:pPr>
        <w:ind w:left="5370" w:hanging="368"/>
      </w:pPr>
      <w:rPr>
        <w:rFonts w:hint="default"/>
      </w:rPr>
    </w:lvl>
    <w:lvl w:ilvl="8" w:tplc="F9A0FEC0">
      <w:numFmt w:val="bullet"/>
      <w:lvlText w:val="•"/>
      <w:lvlJc w:val="left"/>
      <w:pPr>
        <w:ind w:left="6129" w:hanging="368"/>
      </w:pPr>
      <w:rPr>
        <w:rFonts w:hint="default"/>
      </w:rPr>
    </w:lvl>
  </w:abstractNum>
  <w:abstractNum w:abstractNumId="27" w15:restartNumberingAfterBreak="0">
    <w:nsid w:val="57F21B70"/>
    <w:multiLevelType w:val="multilevel"/>
    <w:tmpl w:val="88F0C618"/>
    <w:lvl w:ilvl="0">
      <w:start w:val="3"/>
      <w:numFmt w:val="decimal"/>
      <w:lvlText w:val="%1."/>
      <w:lvlJc w:val="left"/>
      <w:pPr>
        <w:tabs>
          <w:tab w:val="num" w:pos="645"/>
        </w:tabs>
        <w:ind w:left="645" w:hanging="645"/>
      </w:pPr>
      <w:rPr>
        <w:rFonts w:cs="Times New Roman" w:hint="default"/>
      </w:rPr>
    </w:lvl>
    <w:lvl w:ilvl="1">
      <w:start w:val="3"/>
      <w:numFmt w:val="decimal"/>
      <w:lvlText w:val="%1.%2."/>
      <w:lvlJc w:val="left"/>
      <w:pPr>
        <w:tabs>
          <w:tab w:val="num" w:pos="1130"/>
        </w:tabs>
        <w:ind w:left="1130" w:hanging="720"/>
      </w:pPr>
      <w:rPr>
        <w:rFonts w:cs="Times New Roman" w:hint="default"/>
      </w:rPr>
    </w:lvl>
    <w:lvl w:ilvl="2">
      <w:start w:val="2"/>
      <w:numFmt w:val="decimal"/>
      <w:lvlText w:val="%1.%2.%3."/>
      <w:lvlJc w:val="left"/>
      <w:pPr>
        <w:tabs>
          <w:tab w:val="num" w:pos="1540"/>
        </w:tabs>
        <w:ind w:left="1540" w:hanging="720"/>
      </w:pPr>
      <w:rPr>
        <w:rFonts w:cs="Times New Roman" w:hint="default"/>
      </w:rPr>
    </w:lvl>
    <w:lvl w:ilvl="3">
      <w:start w:val="1"/>
      <w:numFmt w:val="decimal"/>
      <w:lvlText w:val="%1.%2.%3.%4."/>
      <w:lvlJc w:val="left"/>
      <w:pPr>
        <w:tabs>
          <w:tab w:val="num" w:pos="2310"/>
        </w:tabs>
        <w:ind w:left="2310" w:hanging="1080"/>
      </w:pPr>
      <w:rPr>
        <w:rFonts w:cs="Times New Roman" w:hint="default"/>
      </w:rPr>
    </w:lvl>
    <w:lvl w:ilvl="4">
      <w:start w:val="1"/>
      <w:numFmt w:val="decimal"/>
      <w:lvlText w:val="%1.%2.%3.%4.%5."/>
      <w:lvlJc w:val="left"/>
      <w:pPr>
        <w:tabs>
          <w:tab w:val="num" w:pos="2720"/>
        </w:tabs>
        <w:ind w:left="2720" w:hanging="1080"/>
      </w:pPr>
      <w:rPr>
        <w:rFonts w:cs="Times New Roman" w:hint="default"/>
      </w:rPr>
    </w:lvl>
    <w:lvl w:ilvl="5">
      <w:start w:val="1"/>
      <w:numFmt w:val="decimal"/>
      <w:lvlText w:val="%1.%2.%3.%4.%5.%6."/>
      <w:lvlJc w:val="left"/>
      <w:pPr>
        <w:tabs>
          <w:tab w:val="num" w:pos="3490"/>
        </w:tabs>
        <w:ind w:left="3490" w:hanging="1440"/>
      </w:pPr>
      <w:rPr>
        <w:rFonts w:cs="Times New Roman" w:hint="default"/>
      </w:rPr>
    </w:lvl>
    <w:lvl w:ilvl="6">
      <w:start w:val="1"/>
      <w:numFmt w:val="decimal"/>
      <w:lvlText w:val="%1.%2.%3.%4.%5.%6.%7."/>
      <w:lvlJc w:val="left"/>
      <w:pPr>
        <w:tabs>
          <w:tab w:val="num" w:pos="4260"/>
        </w:tabs>
        <w:ind w:left="4260" w:hanging="1800"/>
      </w:pPr>
      <w:rPr>
        <w:rFonts w:cs="Times New Roman" w:hint="default"/>
      </w:rPr>
    </w:lvl>
    <w:lvl w:ilvl="7">
      <w:start w:val="1"/>
      <w:numFmt w:val="decimal"/>
      <w:lvlText w:val="%1.%2.%3.%4.%5.%6.%7.%8."/>
      <w:lvlJc w:val="left"/>
      <w:pPr>
        <w:tabs>
          <w:tab w:val="num" w:pos="4670"/>
        </w:tabs>
        <w:ind w:left="4670" w:hanging="1800"/>
      </w:pPr>
      <w:rPr>
        <w:rFonts w:cs="Times New Roman" w:hint="default"/>
      </w:rPr>
    </w:lvl>
    <w:lvl w:ilvl="8">
      <w:start w:val="1"/>
      <w:numFmt w:val="decimal"/>
      <w:lvlText w:val="%1.%2.%3.%4.%5.%6.%7.%8.%9."/>
      <w:lvlJc w:val="left"/>
      <w:pPr>
        <w:tabs>
          <w:tab w:val="num" w:pos="5440"/>
        </w:tabs>
        <w:ind w:left="5440" w:hanging="2160"/>
      </w:pPr>
      <w:rPr>
        <w:rFonts w:cs="Times New Roman" w:hint="default"/>
      </w:rPr>
    </w:lvl>
  </w:abstractNum>
  <w:abstractNum w:abstractNumId="28" w15:restartNumberingAfterBreak="0">
    <w:nsid w:val="677A0602"/>
    <w:multiLevelType w:val="hybridMultilevel"/>
    <w:tmpl w:val="FFFFFFFF"/>
    <w:lvl w:ilvl="0" w:tplc="51BAA192">
      <w:start w:val="1"/>
      <w:numFmt w:val="decimal"/>
      <w:lvlText w:val="%1)"/>
      <w:lvlJc w:val="left"/>
      <w:pPr>
        <w:ind w:left="112" w:hanging="305"/>
      </w:pPr>
      <w:rPr>
        <w:rFonts w:ascii="Times New Roman" w:eastAsia="Times New Roman" w:hAnsi="Times New Roman" w:cs="Times New Roman" w:hint="default"/>
        <w:spacing w:val="0"/>
        <w:w w:val="100"/>
        <w:sz w:val="28"/>
        <w:szCs w:val="28"/>
      </w:rPr>
    </w:lvl>
    <w:lvl w:ilvl="1" w:tplc="FA22A73C">
      <w:numFmt w:val="bullet"/>
      <w:lvlText w:val="•"/>
      <w:lvlJc w:val="left"/>
      <w:pPr>
        <w:ind w:left="1122" w:hanging="305"/>
      </w:pPr>
      <w:rPr>
        <w:rFonts w:hint="default"/>
      </w:rPr>
    </w:lvl>
    <w:lvl w:ilvl="2" w:tplc="324A9310">
      <w:numFmt w:val="bullet"/>
      <w:lvlText w:val="•"/>
      <w:lvlJc w:val="left"/>
      <w:pPr>
        <w:ind w:left="2125" w:hanging="305"/>
      </w:pPr>
      <w:rPr>
        <w:rFonts w:hint="default"/>
      </w:rPr>
    </w:lvl>
    <w:lvl w:ilvl="3" w:tplc="392A72FC">
      <w:numFmt w:val="bullet"/>
      <w:lvlText w:val="•"/>
      <w:lvlJc w:val="left"/>
      <w:pPr>
        <w:ind w:left="3127" w:hanging="305"/>
      </w:pPr>
      <w:rPr>
        <w:rFonts w:hint="default"/>
      </w:rPr>
    </w:lvl>
    <w:lvl w:ilvl="4" w:tplc="9864BD1A">
      <w:numFmt w:val="bullet"/>
      <w:lvlText w:val="•"/>
      <w:lvlJc w:val="left"/>
      <w:pPr>
        <w:ind w:left="4130" w:hanging="305"/>
      </w:pPr>
      <w:rPr>
        <w:rFonts w:hint="default"/>
      </w:rPr>
    </w:lvl>
    <w:lvl w:ilvl="5" w:tplc="15C4572A">
      <w:numFmt w:val="bullet"/>
      <w:lvlText w:val="•"/>
      <w:lvlJc w:val="left"/>
      <w:pPr>
        <w:ind w:left="5133" w:hanging="305"/>
      </w:pPr>
      <w:rPr>
        <w:rFonts w:hint="default"/>
      </w:rPr>
    </w:lvl>
    <w:lvl w:ilvl="6" w:tplc="503ECCCC">
      <w:numFmt w:val="bullet"/>
      <w:lvlText w:val="•"/>
      <w:lvlJc w:val="left"/>
      <w:pPr>
        <w:ind w:left="6135" w:hanging="305"/>
      </w:pPr>
      <w:rPr>
        <w:rFonts w:hint="default"/>
      </w:rPr>
    </w:lvl>
    <w:lvl w:ilvl="7" w:tplc="2B1EA2C4">
      <w:numFmt w:val="bullet"/>
      <w:lvlText w:val="•"/>
      <w:lvlJc w:val="left"/>
      <w:pPr>
        <w:ind w:left="7138" w:hanging="305"/>
      </w:pPr>
      <w:rPr>
        <w:rFonts w:hint="default"/>
      </w:rPr>
    </w:lvl>
    <w:lvl w:ilvl="8" w:tplc="DF1CB70E">
      <w:numFmt w:val="bullet"/>
      <w:lvlText w:val="•"/>
      <w:lvlJc w:val="left"/>
      <w:pPr>
        <w:ind w:left="8141" w:hanging="305"/>
      </w:pPr>
      <w:rPr>
        <w:rFonts w:hint="default"/>
      </w:rPr>
    </w:lvl>
  </w:abstractNum>
  <w:abstractNum w:abstractNumId="29" w15:restartNumberingAfterBreak="0">
    <w:nsid w:val="700A73E1"/>
    <w:multiLevelType w:val="multilevel"/>
    <w:tmpl w:val="8B58183C"/>
    <w:lvl w:ilvl="0">
      <w:start w:val="3"/>
      <w:numFmt w:val="decimal"/>
      <w:lvlText w:val="%1."/>
      <w:lvlJc w:val="left"/>
      <w:pPr>
        <w:tabs>
          <w:tab w:val="num" w:pos="645"/>
        </w:tabs>
        <w:ind w:left="645" w:hanging="645"/>
      </w:pPr>
      <w:rPr>
        <w:rFonts w:cs="Times New Roman" w:hint="default"/>
      </w:rPr>
    </w:lvl>
    <w:lvl w:ilvl="1">
      <w:start w:val="5"/>
      <w:numFmt w:val="decimal"/>
      <w:lvlText w:val="%1.%2."/>
      <w:lvlJc w:val="left"/>
      <w:pPr>
        <w:tabs>
          <w:tab w:val="num" w:pos="1130"/>
        </w:tabs>
        <w:ind w:left="1130" w:hanging="720"/>
      </w:pPr>
      <w:rPr>
        <w:rFonts w:cs="Times New Roman" w:hint="default"/>
      </w:rPr>
    </w:lvl>
    <w:lvl w:ilvl="2">
      <w:start w:val="2"/>
      <w:numFmt w:val="decimal"/>
      <w:lvlText w:val="%1.%2.%3."/>
      <w:lvlJc w:val="left"/>
      <w:pPr>
        <w:tabs>
          <w:tab w:val="num" w:pos="1540"/>
        </w:tabs>
        <w:ind w:left="1540" w:hanging="720"/>
      </w:pPr>
      <w:rPr>
        <w:rFonts w:cs="Times New Roman" w:hint="default"/>
      </w:rPr>
    </w:lvl>
    <w:lvl w:ilvl="3">
      <w:start w:val="1"/>
      <w:numFmt w:val="decimal"/>
      <w:lvlText w:val="%1.%2.%3.%4."/>
      <w:lvlJc w:val="left"/>
      <w:pPr>
        <w:tabs>
          <w:tab w:val="num" w:pos="2310"/>
        </w:tabs>
        <w:ind w:left="2310" w:hanging="1080"/>
      </w:pPr>
      <w:rPr>
        <w:rFonts w:cs="Times New Roman" w:hint="default"/>
      </w:rPr>
    </w:lvl>
    <w:lvl w:ilvl="4">
      <w:start w:val="1"/>
      <w:numFmt w:val="decimal"/>
      <w:lvlText w:val="%1.%2.%3.%4.%5."/>
      <w:lvlJc w:val="left"/>
      <w:pPr>
        <w:tabs>
          <w:tab w:val="num" w:pos="2720"/>
        </w:tabs>
        <w:ind w:left="2720" w:hanging="1080"/>
      </w:pPr>
      <w:rPr>
        <w:rFonts w:cs="Times New Roman" w:hint="default"/>
      </w:rPr>
    </w:lvl>
    <w:lvl w:ilvl="5">
      <w:start w:val="1"/>
      <w:numFmt w:val="decimal"/>
      <w:lvlText w:val="%1.%2.%3.%4.%5.%6."/>
      <w:lvlJc w:val="left"/>
      <w:pPr>
        <w:tabs>
          <w:tab w:val="num" w:pos="3490"/>
        </w:tabs>
        <w:ind w:left="3490" w:hanging="1440"/>
      </w:pPr>
      <w:rPr>
        <w:rFonts w:cs="Times New Roman" w:hint="default"/>
      </w:rPr>
    </w:lvl>
    <w:lvl w:ilvl="6">
      <w:start w:val="1"/>
      <w:numFmt w:val="decimal"/>
      <w:lvlText w:val="%1.%2.%3.%4.%5.%6.%7."/>
      <w:lvlJc w:val="left"/>
      <w:pPr>
        <w:tabs>
          <w:tab w:val="num" w:pos="4260"/>
        </w:tabs>
        <w:ind w:left="4260" w:hanging="1800"/>
      </w:pPr>
      <w:rPr>
        <w:rFonts w:cs="Times New Roman" w:hint="default"/>
      </w:rPr>
    </w:lvl>
    <w:lvl w:ilvl="7">
      <w:start w:val="1"/>
      <w:numFmt w:val="decimal"/>
      <w:lvlText w:val="%1.%2.%3.%4.%5.%6.%7.%8."/>
      <w:lvlJc w:val="left"/>
      <w:pPr>
        <w:tabs>
          <w:tab w:val="num" w:pos="4670"/>
        </w:tabs>
        <w:ind w:left="4670" w:hanging="1800"/>
      </w:pPr>
      <w:rPr>
        <w:rFonts w:cs="Times New Roman" w:hint="default"/>
      </w:rPr>
    </w:lvl>
    <w:lvl w:ilvl="8">
      <w:start w:val="1"/>
      <w:numFmt w:val="decimal"/>
      <w:lvlText w:val="%1.%2.%3.%4.%5.%6.%7.%8.%9."/>
      <w:lvlJc w:val="left"/>
      <w:pPr>
        <w:tabs>
          <w:tab w:val="num" w:pos="5440"/>
        </w:tabs>
        <w:ind w:left="5440" w:hanging="2160"/>
      </w:pPr>
      <w:rPr>
        <w:rFonts w:cs="Times New Roman" w:hint="default"/>
      </w:rPr>
    </w:lvl>
  </w:abstractNum>
  <w:abstractNum w:abstractNumId="30" w15:restartNumberingAfterBreak="0">
    <w:nsid w:val="76102354"/>
    <w:multiLevelType w:val="hybridMultilevel"/>
    <w:tmpl w:val="FFFFFFFF"/>
    <w:lvl w:ilvl="0" w:tplc="06B24B4C">
      <w:start w:val="1"/>
      <w:numFmt w:val="decimal"/>
      <w:lvlText w:val="%1."/>
      <w:lvlJc w:val="left"/>
      <w:pPr>
        <w:ind w:left="112" w:hanging="271"/>
      </w:pPr>
      <w:rPr>
        <w:rFonts w:ascii="Times New Roman" w:eastAsia="Times New Roman" w:hAnsi="Times New Roman" w:cs="Times New Roman" w:hint="default"/>
        <w:w w:val="100"/>
        <w:sz w:val="28"/>
        <w:szCs w:val="28"/>
      </w:rPr>
    </w:lvl>
    <w:lvl w:ilvl="1" w:tplc="1BA02B64">
      <w:start w:val="1"/>
      <w:numFmt w:val="upperRoman"/>
      <w:lvlText w:val="%2."/>
      <w:lvlJc w:val="left"/>
      <w:pPr>
        <w:ind w:left="1399" w:hanging="250"/>
      </w:pPr>
      <w:rPr>
        <w:rFonts w:ascii="Times New Roman" w:eastAsia="Times New Roman" w:hAnsi="Times New Roman" w:cs="Times New Roman" w:hint="default"/>
        <w:b/>
        <w:bCs/>
        <w:w w:val="100"/>
        <w:sz w:val="28"/>
        <w:szCs w:val="28"/>
      </w:rPr>
    </w:lvl>
    <w:lvl w:ilvl="2" w:tplc="E242AB92">
      <w:numFmt w:val="bullet"/>
      <w:lvlText w:val="•"/>
      <w:lvlJc w:val="left"/>
      <w:pPr>
        <w:ind w:left="2371" w:hanging="250"/>
      </w:pPr>
      <w:rPr>
        <w:rFonts w:hint="default"/>
      </w:rPr>
    </w:lvl>
    <w:lvl w:ilvl="3" w:tplc="B34013B2">
      <w:numFmt w:val="bullet"/>
      <w:lvlText w:val="•"/>
      <w:lvlJc w:val="left"/>
      <w:pPr>
        <w:ind w:left="3343" w:hanging="250"/>
      </w:pPr>
      <w:rPr>
        <w:rFonts w:hint="default"/>
      </w:rPr>
    </w:lvl>
    <w:lvl w:ilvl="4" w:tplc="D158D546">
      <w:numFmt w:val="bullet"/>
      <w:lvlText w:val="•"/>
      <w:lvlJc w:val="left"/>
      <w:pPr>
        <w:ind w:left="4315" w:hanging="250"/>
      </w:pPr>
      <w:rPr>
        <w:rFonts w:hint="default"/>
      </w:rPr>
    </w:lvl>
    <w:lvl w:ilvl="5" w:tplc="7200C268">
      <w:numFmt w:val="bullet"/>
      <w:lvlText w:val="•"/>
      <w:lvlJc w:val="left"/>
      <w:pPr>
        <w:ind w:left="5287" w:hanging="250"/>
      </w:pPr>
      <w:rPr>
        <w:rFonts w:hint="default"/>
      </w:rPr>
    </w:lvl>
    <w:lvl w:ilvl="6" w:tplc="BB7E6684">
      <w:numFmt w:val="bullet"/>
      <w:lvlText w:val="•"/>
      <w:lvlJc w:val="left"/>
      <w:pPr>
        <w:ind w:left="6259" w:hanging="250"/>
      </w:pPr>
      <w:rPr>
        <w:rFonts w:hint="default"/>
      </w:rPr>
    </w:lvl>
    <w:lvl w:ilvl="7" w:tplc="38627F5E">
      <w:numFmt w:val="bullet"/>
      <w:lvlText w:val="•"/>
      <w:lvlJc w:val="left"/>
      <w:pPr>
        <w:ind w:left="7230" w:hanging="250"/>
      </w:pPr>
      <w:rPr>
        <w:rFonts w:hint="default"/>
      </w:rPr>
    </w:lvl>
    <w:lvl w:ilvl="8" w:tplc="AF8E4E1C">
      <w:numFmt w:val="bullet"/>
      <w:lvlText w:val="•"/>
      <w:lvlJc w:val="left"/>
      <w:pPr>
        <w:ind w:left="8202" w:hanging="250"/>
      </w:pPr>
      <w:rPr>
        <w:rFonts w:hint="default"/>
      </w:rPr>
    </w:lvl>
  </w:abstractNum>
  <w:abstractNum w:abstractNumId="31" w15:restartNumberingAfterBreak="0">
    <w:nsid w:val="76D94714"/>
    <w:multiLevelType w:val="hybridMultilevel"/>
    <w:tmpl w:val="C8641D46"/>
    <w:lvl w:ilvl="0" w:tplc="45542E18">
      <w:start w:val="3"/>
      <w:numFmt w:val="decimal"/>
      <w:lvlText w:val="%1"/>
      <w:lvlJc w:val="left"/>
      <w:pPr>
        <w:ind w:left="1313" w:hanging="493"/>
      </w:pPr>
      <w:rPr>
        <w:rFonts w:cs="Times New Roman" w:hint="default"/>
      </w:rPr>
    </w:lvl>
    <w:lvl w:ilvl="1" w:tplc="94AE4904">
      <w:numFmt w:val="none"/>
      <w:lvlText w:val=""/>
      <w:lvlJc w:val="left"/>
      <w:pPr>
        <w:tabs>
          <w:tab w:val="num" w:pos="360"/>
        </w:tabs>
      </w:pPr>
      <w:rPr>
        <w:rFonts w:cs="Times New Roman"/>
      </w:rPr>
    </w:lvl>
    <w:lvl w:ilvl="2" w:tplc="AACCF30A">
      <w:numFmt w:val="none"/>
      <w:lvlText w:val=""/>
      <w:lvlJc w:val="left"/>
      <w:pPr>
        <w:tabs>
          <w:tab w:val="num" w:pos="360"/>
        </w:tabs>
      </w:pPr>
      <w:rPr>
        <w:rFonts w:cs="Times New Roman"/>
      </w:rPr>
    </w:lvl>
    <w:lvl w:ilvl="3" w:tplc="65A048A4">
      <w:numFmt w:val="bullet"/>
      <w:lvlText w:val="•"/>
      <w:lvlJc w:val="left"/>
      <w:pPr>
        <w:ind w:left="3356" w:hanging="738"/>
      </w:pPr>
      <w:rPr>
        <w:rFonts w:hint="default"/>
      </w:rPr>
    </w:lvl>
    <w:lvl w:ilvl="4" w:tplc="4DA885D8">
      <w:numFmt w:val="bullet"/>
      <w:lvlText w:val="•"/>
      <w:lvlJc w:val="left"/>
      <w:pPr>
        <w:ind w:left="4374" w:hanging="738"/>
      </w:pPr>
      <w:rPr>
        <w:rFonts w:hint="default"/>
      </w:rPr>
    </w:lvl>
    <w:lvl w:ilvl="5" w:tplc="3E4E81BE">
      <w:numFmt w:val="bullet"/>
      <w:lvlText w:val="•"/>
      <w:lvlJc w:val="left"/>
      <w:pPr>
        <w:ind w:left="5392" w:hanging="738"/>
      </w:pPr>
      <w:rPr>
        <w:rFonts w:hint="default"/>
      </w:rPr>
    </w:lvl>
    <w:lvl w:ilvl="6" w:tplc="BE46153E">
      <w:numFmt w:val="bullet"/>
      <w:lvlText w:val="•"/>
      <w:lvlJc w:val="left"/>
      <w:pPr>
        <w:ind w:left="6411" w:hanging="738"/>
      </w:pPr>
      <w:rPr>
        <w:rFonts w:hint="default"/>
      </w:rPr>
    </w:lvl>
    <w:lvl w:ilvl="7" w:tplc="48D0B1BA">
      <w:numFmt w:val="bullet"/>
      <w:lvlText w:val="•"/>
      <w:lvlJc w:val="left"/>
      <w:pPr>
        <w:ind w:left="7429" w:hanging="738"/>
      </w:pPr>
      <w:rPr>
        <w:rFonts w:hint="default"/>
      </w:rPr>
    </w:lvl>
    <w:lvl w:ilvl="8" w:tplc="AEEE62C4">
      <w:numFmt w:val="bullet"/>
      <w:lvlText w:val="•"/>
      <w:lvlJc w:val="left"/>
      <w:pPr>
        <w:ind w:left="8447" w:hanging="738"/>
      </w:pPr>
      <w:rPr>
        <w:rFonts w:hint="default"/>
      </w:rPr>
    </w:lvl>
  </w:abstractNum>
  <w:abstractNum w:abstractNumId="32" w15:restartNumberingAfterBreak="0">
    <w:nsid w:val="79020569"/>
    <w:multiLevelType w:val="multilevel"/>
    <w:tmpl w:val="9BF227CC"/>
    <w:lvl w:ilvl="0">
      <w:start w:val="1"/>
      <w:numFmt w:val="decimal"/>
      <w:lvlText w:val="%1."/>
      <w:lvlJc w:val="left"/>
      <w:pPr>
        <w:tabs>
          <w:tab w:val="num" w:pos="420"/>
        </w:tabs>
        <w:ind w:left="420" w:hanging="420"/>
      </w:pPr>
      <w:rPr>
        <w:rFonts w:cs="Times New Roman" w:hint="default"/>
      </w:rPr>
    </w:lvl>
    <w:lvl w:ilvl="1">
      <w:start w:val="7"/>
      <w:numFmt w:val="decimal"/>
      <w:lvlText w:val="%1.%2."/>
      <w:lvlJc w:val="left"/>
      <w:pPr>
        <w:tabs>
          <w:tab w:val="num" w:pos="1402"/>
        </w:tabs>
        <w:ind w:left="1402" w:hanging="720"/>
      </w:pPr>
      <w:rPr>
        <w:rFonts w:cs="Times New Roman" w:hint="default"/>
      </w:rPr>
    </w:lvl>
    <w:lvl w:ilvl="2">
      <w:start w:val="1"/>
      <w:numFmt w:val="decimal"/>
      <w:lvlText w:val="%1.%2.%3."/>
      <w:lvlJc w:val="left"/>
      <w:pPr>
        <w:tabs>
          <w:tab w:val="num" w:pos="2084"/>
        </w:tabs>
        <w:ind w:left="2084" w:hanging="720"/>
      </w:pPr>
      <w:rPr>
        <w:rFonts w:cs="Times New Roman" w:hint="default"/>
      </w:rPr>
    </w:lvl>
    <w:lvl w:ilvl="3">
      <w:start w:val="1"/>
      <w:numFmt w:val="decimal"/>
      <w:lvlText w:val="%1.%2.%3.%4."/>
      <w:lvlJc w:val="left"/>
      <w:pPr>
        <w:tabs>
          <w:tab w:val="num" w:pos="3126"/>
        </w:tabs>
        <w:ind w:left="3126" w:hanging="1080"/>
      </w:pPr>
      <w:rPr>
        <w:rFonts w:cs="Times New Roman" w:hint="default"/>
      </w:rPr>
    </w:lvl>
    <w:lvl w:ilvl="4">
      <w:start w:val="1"/>
      <w:numFmt w:val="decimal"/>
      <w:lvlText w:val="%1.%2.%3.%4.%5."/>
      <w:lvlJc w:val="left"/>
      <w:pPr>
        <w:tabs>
          <w:tab w:val="num" w:pos="3808"/>
        </w:tabs>
        <w:ind w:left="3808" w:hanging="1080"/>
      </w:pPr>
      <w:rPr>
        <w:rFonts w:cs="Times New Roman" w:hint="default"/>
      </w:rPr>
    </w:lvl>
    <w:lvl w:ilvl="5">
      <w:start w:val="1"/>
      <w:numFmt w:val="decimal"/>
      <w:lvlText w:val="%1.%2.%3.%4.%5.%6."/>
      <w:lvlJc w:val="left"/>
      <w:pPr>
        <w:tabs>
          <w:tab w:val="num" w:pos="4850"/>
        </w:tabs>
        <w:ind w:left="4850" w:hanging="1440"/>
      </w:pPr>
      <w:rPr>
        <w:rFonts w:cs="Times New Roman" w:hint="default"/>
      </w:rPr>
    </w:lvl>
    <w:lvl w:ilvl="6">
      <w:start w:val="1"/>
      <w:numFmt w:val="decimal"/>
      <w:lvlText w:val="%1.%2.%3.%4.%5.%6.%7."/>
      <w:lvlJc w:val="left"/>
      <w:pPr>
        <w:tabs>
          <w:tab w:val="num" w:pos="5892"/>
        </w:tabs>
        <w:ind w:left="5892" w:hanging="1800"/>
      </w:pPr>
      <w:rPr>
        <w:rFonts w:cs="Times New Roman" w:hint="default"/>
      </w:rPr>
    </w:lvl>
    <w:lvl w:ilvl="7">
      <w:start w:val="1"/>
      <w:numFmt w:val="decimal"/>
      <w:lvlText w:val="%1.%2.%3.%4.%5.%6.%7.%8."/>
      <w:lvlJc w:val="left"/>
      <w:pPr>
        <w:tabs>
          <w:tab w:val="num" w:pos="6574"/>
        </w:tabs>
        <w:ind w:left="6574" w:hanging="1800"/>
      </w:pPr>
      <w:rPr>
        <w:rFonts w:cs="Times New Roman" w:hint="default"/>
      </w:rPr>
    </w:lvl>
    <w:lvl w:ilvl="8">
      <w:start w:val="1"/>
      <w:numFmt w:val="decimal"/>
      <w:lvlText w:val="%1.%2.%3.%4.%5.%6.%7.%8.%9."/>
      <w:lvlJc w:val="left"/>
      <w:pPr>
        <w:tabs>
          <w:tab w:val="num" w:pos="7616"/>
        </w:tabs>
        <w:ind w:left="7616" w:hanging="2160"/>
      </w:pPr>
      <w:rPr>
        <w:rFonts w:cs="Times New Roman" w:hint="default"/>
      </w:rPr>
    </w:lvl>
  </w:abstractNum>
  <w:num w:numId="1">
    <w:abstractNumId w:val="5"/>
  </w:num>
  <w:num w:numId="2">
    <w:abstractNumId w:val="19"/>
  </w:num>
  <w:num w:numId="3">
    <w:abstractNumId w:val="0"/>
  </w:num>
  <w:num w:numId="4">
    <w:abstractNumId w:val="12"/>
  </w:num>
  <w:num w:numId="5">
    <w:abstractNumId w:val="1"/>
  </w:num>
  <w:num w:numId="6">
    <w:abstractNumId w:val="16"/>
  </w:num>
  <w:num w:numId="7">
    <w:abstractNumId w:val="9"/>
  </w:num>
  <w:num w:numId="8">
    <w:abstractNumId w:val="4"/>
  </w:num>
  <w:num w:numId="9">
    <w:abstractNumId w:val="25"/>
  </w:num>
  <w:num w:numId="10">
    <w:abstractNumId w:val="15"/>
  </w:num>
  <w:num w:numId="11">
    <w:abstractNumId w:val="31"/>
  </w:num>
  <w:num w:numId="12">
    <w:abstractNumId w:val="7"/>
  </w:num>
  <w:num w:numId="13">
    <w:abstractNumId w:val="24"/>
  </w:num>
  <w:num w:numId="14">
    <w:abstractNumId w:val="23"/>
  </w:num>
  <w:num w:numId="15">
    <w:abstractNumId w:val="13"/>
  </w:num>
  <w:num w:numId="16">
    <w:abstractNumId w:val="11"/>
  </w:num>
  <w:num w:numId="17">
    <w:abstractNumId w:val="26"/>
  </w:num>
  <w:num w:numId="18">
    <w:abstractNumId w:val="22"/>
  </w:num>
  <w:num w:numId="19">
    <w:abstractNumId w:val="28"/>
  </w:num>
  <w:num w:numId="20">
    <w:abstractNumId w:val="10"/>
  </w:num>
  <w:num w:numId="21">
    <w:abstractNumId w:val="21"/>
  </w:num>
  <w:num w:numId="22">
    <w:abstractNumId w:val="8"/>
  </w:num>
  <w:num w:numId="23">
    <w:abstractNumId w:val="14"/>
  </w:num>
  <w:num w:numId="24">
    <w:abstractNumId w:val="30"/>
  </w:num>
  <w:num w:numId="25">
    <w:abstractNumId w:val="18"/>
  </w:num>
  <w:num w:numId="26">
    <w:abstractNumId w:val="20"/>
  </w:num>
  <w:num w:numId="27">
    <w:abstractNumId w:val="32"/>
  </w:num>
  <w:num w:numId="28">
    <w:abstractNumId w:val="27"/>
  </w:num>
  <w:num w:numId="29">
    <w:abstractNumId w:val="2"/>
  </w:num>
  <w:num w:numId="30">
    <w:abstractNumId w:val="29"/>
  </w:num>
  <w:num w:numId="31">
    <w:abstractNumId w:val="3"/>
  </w:num>
  <w:num w:numId="32">
    <w:abstractNumId w:val="1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6C"/>
    <w:rsid w:val="00020E11"/>
    <w:rsid w:val="000429F4"/>
    <w:rsid w:val="00056F2D"/>
    <w:rsid w:val="00057A96"/>
    <w:rsid w:val="0007705B"/>
    <w:rsid w:val="00077893"/>
    <w:rsid w:val="000B377F"/>
    <w:rsid w:val="000C79C2"/>
    <w:rsid w:val="000E30CE"/>
    <w:rsid w:val="00132A68"/>
    <w:rsid w:val="00183FF5"/>
    <w:rsid w:val="001923AF"/>
    <w:rsid w:val="0019508D"/>
    <w:rsid w:val="001B2E90"/>
    <w:rsid w:val="001C5278"/>
    <w:rsid w:val="001F32A5"/>
    <w:rsid w:val="00222ACA"/>
    <w:rsid w:val="0024537D"/>
    <w:rsid w:val="00272F17"/>
    <w:rsid w:val="00273E9D"/>
    <w:rsid w:val="002A056C"/>
    <w:rsid w:val="002A2A45"/>
    <w:rsid w:val="002B78C8"/>
    <w:rsid w:val="002C1E3F"/>
    <w:rsid w:val="002E06B7"/>
    <w:rsid w:val="002F63B0"/>
    <w:rsid w:val="00342E7B"/>
    <w:rsid w:val="003538D9"/>
    <w:rsid w:val="003630AA"/>
    <w:rsid w:val="003B297A"/>
    <w:rsid w:val="003B4CC0"/>
    <w:rsid w:val="003B53B9"/>
    <w:rsid w:val="003D3087"/>
    <w:rsid w:val="003D4EB2"/>
    <w:rsid w:val="003D7138"/>
    <w:rsid w:val="003F2D81"/>
    <w:rsid w:val="003F378A"/>
    <w:rsid w:val="004135F5"/>
    <w:rsid w:val="00441AFC"/>
    <w:rsid w:val="00471895"/>
    <w:rsid w:val="00532578"/>
    <w:rsid w:val="00536A4D"/>
    <w:rsid w:val="00574B53"/>
    <w:rsid w:val="005B0B39"/>
    <w:rsid w:val="005B3592"/>
    <w:rsid w:val="005C05EB"/>
    <w:rsid w:val="0062332C"/>
    <w:rsid w:val="00636907"/>
    <w:rsid w:val="00645CC0"/>
    <w:rsid w:val="00651480"/>
    <w:rsid w:val="006A0A3F"/>
    <w:rsid w:val="006C7B11"/>
    <w:rsid w:val="006F4B77"/>
    <w:rsid w:val="006F4F62"/>
    <w:rsid w:val="006F5CC0"/>
    <w:rsid w:val="007041A8"/>
    <w:rsid w:val="00730131"/>
    <w:rsid w:val="0074184C"/>
    <w:rsid w:val="007822A6"/>
    <w:rsid w:val="007A449D"/>
    <w:rsid w:val="007C710D"/>
    <w:rsid w:val="007F006D"/>
    <w:rsid w:val="0080222F"/>
    <w:rsid w:val="00807986"/>
    <w:rsid w:val="0085578D"/>
    <w:rsid w:val="00855F2E"/>
    <w:rsid w:val="008578DE"/>
    <w:rsid w:val="00860655"/>
    <w:rsid w:val="00882277"/>
    <w:rsid w:val="008F3B83"/>
    <w:rsid w:val="009013EA"/>
    <w:rsid w:val="009463A5"/>
    <w:rsid w:val="009504C5"/>
    <w:rsid w:val="00951B8F"/>
    <w:rsid w:val="009F6AC3"/>
    <w:rsid w:val="00A51317"/>
    <w:rsid w:val="00A87652"/>
    <w:rsid w:val="00A937BA"/>
    <w:rsid w:val="00A968A8"/>
    <w:rsid w:val="00AC6046"/>
    <w:rsid w:val="00B25DA0"/>
    <w:rsid w:val="00B56273"/>
    <w:rsid w:val="00B63415"/>
    <w:rsid w:val="00BE7981"/>
    <w:rsid w:val="00BF32A6"/>
    <w:rsid w:val="00C051DB"/>
    <w:rsid w:val="00C10333"/>
    <w:rsid w:val="00C36EB5"/>
    <w:rsid w:val="00C4690E"/>
    <w:rsid w:val="00C54417"/>
    <w:rsid w:val="00C63E42"/>
    <w:rsid w:val="00C675E8"/>
    <w:rsid w:val="00CA4500"/>
    <w:rsid w:val="00CD73C0"/>
    <w:rsid w:val="00CF2AF0"/>
    <w:rsid w:val="00D16D9B"/>
    <w:rsid w:val="00D84E00"/>
    <w:rsid w:val="00D94E7C"/>
    <w:rsid w:val="00DC22F0"/>
    <w:rsid w:val="00DE14D4"/>
    <w:rsid w:val="00DF289B"/>
    <w:rsid w:val="00DF470D"/>
    <w:rsid w:val="00E04C3C"/>
    <w:rsid w:val="00E1024D"/>
    <w:rsid w:val="00E11E85"/>
    <w:rsid w:val="00E12E1F"/>
    <w:rsid w:val="00E14392"/>
    <w:rsid w:val="00E371CC"/>
    <w:rsid w:val="00E57624"/>
    <w:rsid w:val="00E76D1F"/>
    <w:rsid w:val="00E81666"/>
    <w:rsid w:val="00EA1870"/>
    <w:rsid w:val="00ED2156"/>
    <w:rsid w:val="00EF41F7"/>
    <w:rsid w:val="00F16971"/>
    <w:rsid w:val="00F516A6"/>
    <w:rsid w:val="00F61126"/>
    <w:rsid w:val="00F65A41"/>
    <w:rsid w:val="00F837FD"/>
    <w:rsid w:val="00F906EF"/>
    <w:rsid w:val="00F95687"/>
    <w:rsid w:val="00FA0826"/>
    <w:rsid w:val="00FC36C5"/>
    <w:rsid w:val="00FD7D89"/>
    <w:rsid w:val="00FF1168"/>
    <w:rsid w:val="00FF5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84A5CC"/>
  <w15:docId w15:val="{0A6827D5-746B-4BFF-92AB-675B82E91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056C"/>
    <w:pPr>
      <w:widowControl w:val="0"/>
      <w:autoSpaceDE w:val="0"/>
      <w:autoSpaceDN w:val="0"/>
    </w:pPr>
    <w:rPr>
      <w:rFonts w:ascii="Times New Roman" w:eastAsia="Times New Roman" w:hAnsi="Times New Roman"/>
    </w:rPr>
  </w:style>
  <w:style w:type="paragraph" w:styleId="1">
    <w:name w:val="heading 1"/>
    <w:basedOn w:val="a"/>
    <w:link w:val="10"/>
    <w:uiPriority w:val="99"/>
    <w:qFormat/>
    <w:rsid w:val="002A056C"/>
    <w:pPr>
      <w:ind w:left="28"/>
      <w:outlineLvl w:val="0"/>
    </w:pPr>
    <w:rPr>
      <w:rFonts w:ascii="Cambria" w:eastAsia="Calibri" w:hAnsi="Cambria"/>
      <w:b/>
      <w:bCs/>
      <w:kern w:val="32"/>
      <w:sz w:val="32"/>
      <w:szCs w:val="32"/>
    </w:rPr>
  </w:style>
  <w:style w:type="paragraph" w:styleId="2">
    <w:name w:val="heading 2"/>
    <w:basedOn w:val="a"/>
    <w:next w:val="a"/>
    <w:link w:val="20"/>
    <w:uiPriority w:val="99"/>
    <w:qFormat/>
    <w:locked/>
    <w:rsid w:val="0085578D"/>
    <w:pPr>
      <w:keepNext/>
      <w:spacing w:before="240" w:after="60"/>
      <w:outlineLvl w:val="1"/>
    </w:pPr>
    <w:rPr>
      <w:rFonts w:ascii="Cambria" w:eastAsia="Calibri"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C5278"/>
    <w:rPr>
      <w:rFonts w:ascii="Cambria" w:hAnsi="Cambria" w:cs="Times New Roman"/>
      <w:b/>
      <w:kern w:val="32"/>
      <w:sz w:val="32"/>
    </w:rPr>
  </w:style>
  <w:style w:type="character" w:customStyle="1" w:styleId="20">
    <w:name w:val="Заголовок 2 Знак"/>
    <w:basedOn w:val="a0"/>
    <w:link w:val="2"/>
    <w:uiPriority w:val="99"/>
    <w:semiHidden/>
    <w:locked/>
    <w:rsid w:val="001C5278"/>
    <w:rPr>
      <w:rFonts w:ascii="Cambria" w:hAnsi="Cambria" w:cs="Times New Roman"/>
      <w:b/>
      <w:i/>
      <w:sz w:val="28"/>
    </w:rPr>
  </w:style>
  <w:style w:type="paragraph" w:styleId="a3">
    <w:name w:val="Body Text"/>
    <w:basedOn w:val="a"/>
    <w:link w:val="a4"/>
    <w:uiPriority w:val="99"/>
    <w:rsid w:val="002A056C"/>
    <w:pPr>
      <w:ind w:left="112"/>
    </w:pPr>
    <w:rPr>
      <w:rFonts w:eastAsia="Calibri"/>
      <w:sz w:val="20"/>
      <w:szCs w:val="20"/>
    </w:rPr>
  </w:style>
  <w:style w:type="character" w:customStyle="1" w:styleId="a4">
    <w:name w:val="Основной текст Знак"/>
    <w:basedOn w:val="a0"/>
    <w:link w:val="a3"/>
    <w:uiPriority w:val="99"/>
    <w:locked/>
    <w:rsid w:val="001C5278"/>
    <w:rPr>
      <w:rFonts w:ascii="Times New Roman" w:hAnsi="Times New Roman" w:cs="Times New Roman"/>
    </w:rPr>
  </w:style>
  <w:style w:type="paragraph" w:styleId="a5">
    <w:name w:val="List Paragraph"/>
    <w:basedOn w:val="a"/>
    <w:uiPriority w:val="99"/>
    <w:qFormat/>
    <w:rsid w:val="002A056C"/>
    <w:pPr>
      <w:ind w:left="112" w:firstLine="709"/>
      <w:jc w:val="both"/>
    </w:pPr>
  </w:style>
  <w:style w:type="paragraph" w:customStyle="1" w:styleId="TableParagraph">
    <w:name w:val="Table Paragraph"/>
    <w:basedOn w:val="a"/>
    <w:uiPriority w:val="99"/>
    <w:rsid w:val="002A056C"/>
    <w:pPr>
      <w:ind w:left="62"/>
    </w:pPr>
  </w:style>
  <w:style w:type="character" w:styleId="a6">
    <w:name w:val="Hyperlink"/>
    <w:basedOn w:val="a0"/>
    <w:uiPriority w:val="99"/>
    <w:rsid w:val="00183FF5"/>
    <w:rPr>
      <w:rFonts w:cs="Times New Roman"/>
      <w:color w:val="0000FF"/>
      <w:u w:val="single"/>
    </w:rPr>
  </w:style>
  <w:style w:type="paragraph" w:customStyle="1" w:styleId="pr">
    <w:name w:val="pr"/>
    <w:basedOn w:val="a"/>
    <w:uiPriority w:val="99"/>
    <w:rsid w:val="00FA0826"/>
    <w:pPr>
      <w:widowControl/>
      <w:autoSpaceDE/>
      <w:autoSpaceDN/>
      <w:spacing w:before="100" w:beforeAutospacing="1" w:after="100" w:afterAutospacing="1"/>
    </w:pPr>
    <w:rPr>
      <w:sz w:val="24"/>
      <w:szCs w:val="24"/>
    </w:rPr>
  </w:style>
  <w:style w:type="paragraph" w:customStyle="1" w:styleId="Default">
    <w:name w:val="Default"/>
    <w:uiPriority w:val="99"/>
    <w:rsid w:val="00FA0826"/>
    <w:pPr>
      <w:autoSpaceDE w:val="0"/>
      <w:autoSpaceDN w:val="0"/>
      <w:adjustRightInd w:val="0"/>
    </w:pPr>
    <w:rPr>
      <w:rFonts w:ascii="Times New Roman" w:hAnsi="Times New Roman"/>
      <w:color w:val="000000"/>
      <w:sz w:val="24"/>
      <w:szCs w:val="24"/>
      <w:lang w:eastAsia="en-US"/>
    </w:rPr>
  </w:style>
  <w:style w:type="paragraph" w:styleId="a7">
    <w:name w:val="header"/>
    <w:basedOn w:val="a"/>
    <w:link w:val="a8"/>
    <w:uiPriority w:val="99"/>
    <w:rsid w:val="007A449D"/>
    <w:pPr>
      <w:tabs>
        <w:tab w:val="center" w:pos="4677"/>
        <w:tab w:val="right" w:pos="9355"/>
      </w:tabs>
    </w:pPr>
  </w:style>
  <w:style w:type="character" w:customStyle="1" w:styleId="a8">
    <w:name w:val="Верхний колонтитул Знак"/>
    <w:basedOn w:val="a0"/>
    <w:link w:val="a7"/>
    <w:uiPriority w:val="99"/>
    <w:locked/>
    <w:rsid w:val="007A449D"/>
    <w:rPr>
      <w:rFonts w:ascii="Times New Roman" w:hAnsi="Times New Roman" w:cs="Times New Roman"/>
      <w:sz w:val="22"/>
    </w:rPr>
  </w:style>
  <w:style w:type="paragraph" w:styleId="a9">
    <w:name w:val="footer"/>
    <w:basedOn w:val="a"/>
    <w:link w:val="aa"/>
    <w:uiPriority w:val="99"/>
    <w:rsid w:val="007A449D"/>
    <w:pPr>
      <w:tabs>
        <w:tab w:val="center" w:pos="4677"/>
        <w:tab w:val="right" w:pos="9355"/>
      </w:tabs>
    </w:pPr>
  </w:style>
  <w:style w:type="character" w:customStyle="1" w:styleId="aa">
    <w:name w:val="Нижний колонтитул Знак"/>
    <w:basedOn w:val="a0"/>
    <w:link w:val="a9"/>
    <w:uiPriority w:val="99"/>
    <w:locked/>
    <w:rsid w:val="007A449D"/>
    <w:rPr>
      <w:rFonts w:ascii="Times New Roman" w:hAnsi="Times New Roman" w:cs="Times New Roman"/>
      <w:sz w:val="22"/>
    </w:rPr>
  </w:style>
  <w:style w:type="paragraph" w:styleId="ab">
    <w:name w:val="Balloon Text"/>
    <w:basedOn w:val="a"/>
    <w:link w:val="ac"/>
    <w:uiPriority w:val="99"/>
    <w:semiHidden/>
    <w:unhideWhenUsed/>
    <w:rsid w:val="006F5CC0"/>
    <w:rPr>
      <w:rFonts w:ascii="Tahoma" w:hAnsi="Tahoma" w:cs="Tahoma"/>
      <w:sz w:val="16"/>
      <w:szCs w:val="16"/>
    </w:rPr>
  </w:style>
  <w:style w:type="character" w:customStyle="1" w:styleId="ac">
    <w:name w:val="Текст выноски Знак"/>
    <w:basedOn w:val="a0"/>
    <w:link w:val="ab"/>
    <w:uiPriority w:val="99"/>
    <w:semiHidden/>
    <w:rsid w:val="006F5CC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6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C0B06F9D5C7CF509DAD2B42819EBD84863F9238A4D7B4C17932340EE48105F0309C110A5F9D765E4CCb8I" TargetMode="External"/><Relationship Id="rId13" Type="http://schemas.openxmlformats.org/officeDocument/2006/relationships/hyperlink" Target="consultantplus://offline/ref%3DD82556F2D139D4EEF39C35DD7F424F31492BA7BA35A070F5C1D42E7AE02F456A241BE3D393BFA361iEd2F" TargetMode="External"/><Relationship Id="rId18" Type="http://schemas.openxmlformats.org/officeDocument/2006/relationships/hyperlink" Target="https://flydrone.ru/" TargetMode="External"/><Relationship Id="rId3" Type="http://schemas.openxmlformats.org/officeDocument/2006/relationships/styles" Target="styles.xml"/><Relationship Id="rId21" Type="http://schemas.openxmlformats.org/officeDocument/2006/relationships/hyperlink" Target="consultantplus://offline/ref%3DD82556F2D139D4EEF39C35DD7F424F31492AA5BE3FA170F5C1D42E7AE02F456A241BE3D393BFA669iEd7F" TargetMode="External"/><Relationship Id="rId7" Type="http://schemas.openxmlformats.org/officeDocument/2006/relationships/endnotes" Target="endnotes.xml"/><Relationship Id="rId12" Type="http://schemas.openxmlformats.org/officeDocument/2006/relationships/hyperlink" Target="consultantplus://offline/ref%3DD82556F2D139D4EEF39C35DD7F424F314929A7B931A070F5C1D42E7AE0i2dFF" TargetMode="External"/><Relationship Id="rId17" Type="http://schemas.openxmlformats.org/officeDocument/2006/relationships/hyperlink" Target="http://www.gosuslugi.ru/" TargetMode="External"/><Relationship Id="rId2" Type="http://schemas.openxmlformats.org/officeDocument/2006/relationships/numbering" Target="numbering.xml"/><Relationship Id="rId16" Type="http://schemas.openxmlformats.org/officeDocument/2006/relationships/hyperlink" Target="consultantplus://offline/ref%3DD82556F2D139D4EEF39C35DD7F424F31492AA7BE35AD70F5C1D42E7AE0i2dFF" TargetMode="External"/><Relationship Id="rId20" Type="http://schemas.openxmlformats.org/officeDocument/2006/relationships/hyperlink" Target="consultantplus://offline/ref%3DD82556F2D139D4EEF39C35DD7F424F31492AA5BE3FA170F5C1D42E7AE02F456A241BE3D393BFA669iEd7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D82556F2D139D4EEF39C35DD7F424F31492AA7BE35AD70F5C1D42E7AE0i2dF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3DD82556F2D139D4EEF39C35DD7F424F314929A6B931AC70F5C1D42E7AE0i2dFF" TargetMode="External"/><Relationship Id="rId23" Type="http://schemas.openxmlformats.org/officeDocument/2006/relationships/fontTable" Target="fontTable.xml"/><Relationship Id="rId10" Type="http://schemas.openxmlformats.org/officeDocument/2006/relationships/hyperlink" Target="consultantplus://offline/ref%3DD82556F2D139D4EEF39C35DD7F424F31492BA7BA35A070F5C1D42E7AE02F456A241BE3D393BFA369iEd0F" TargetMode="External"/><Relationship Id="rId19"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mailto:pvl@nobl.ru" TargetMode="External"/><Relationship Id="rId14" Type="http://schemas.openxmlformats.org/officeDocument/2006/relationships/hyperlink" Target="consultantplus://offline/ref%3DD82556F2D139D4EEF39C35DD7F424F31492AA5BE3FA170F5C1D42E7AE0i2dFF" TargetMode="Externa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055D7-FCD5-4C15-A096-DA10DD7F6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31</Pages>
  <Words>8138</Words>
  <Characters>46391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Рысакова Надежда Витальевна</dc:creator>
  <cp:lastModifiedBy>G6405</cp:lastModifiedBy>
  <cp:revision>12</cp:revision>
  <cp:lastPrinted>2025-05-27T07:43:00Z</cp:lastPrinted>
  <dcterms:created xsi:type="dcterms:W3CDTF">2025-05-26T06:13:00Z</dcterms:created>
  <dcterms:modified xsi:type="dcterms:W3CDTF">2025-06-02T06:20:00Z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